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6342EC" w14:textId="77777777" w:rsidR="003F293D" w:rsidRPr="003B616C" w:rsidRDefault="003F293D" w:rsidP="007D73F9">
      <w:pPr>
        <w:spacing w:before="120" w:line="240" w:lineRule="auto"/>
        <w:jc w:val="center"/>
        <w:rPr>
          <w:rFonts w:ascii="Sylfaen" w:hAnsi="Sylfaen" w:cs="Arial"/>
          <w:b/>
          <w:sz w:val="20"/>
          <w:szCs w:val="20"/>
          <w:lang w:val="ka-GE"/>
        </w:rPr>
      </w:pPr>
    </w:p>
    <w:p w14:paraId="5D6D172F" w14:textId="77777777" w:rsidR="00E617DD" w:rsidRDefault="00E617DD" w:rsidP="00E617DD">
      <w:pPr>
        <w:spacing w:before="120" w:line="240" w:lineRule="auto"/>
        <w:jc w:val="center"/>
        <w:rPr>
          <w:rFonts w:ascii="Sylfaen" w:hAnsi="Sylfaen" w:cs="Arial"/>
          <w:b/>
          <w:sz w:val="20"/>
          <w:szCs w:val="20"/>
          <w:lang w:val="ka-GE"/>
        </w:rPr>
      </w:pPr>
    </w:p>
    <w:p w14:paraId="3D1F4AA1" w14:textId="77777777" w:rsidR="00E617DD" w:rsidRDefault="00E617DD" w:rsidP="00E617DD">
      <w:pPr>
        <w:jc w:val="right"/>
        <w:rPr>
          <w:rFonts w:ascii="Sylfaen" w:hAnsi="Sylfaen"/>
          <w:sz w:val="20"/>
          <w:szCs w:val="20"/>
        </w:rPr>
      </w:pPr>
      <w:proofErr w:type="spellStart"/>
      <w:proofErr w:type="gramStart"/>
      <w:r>
        <w:rPr>
          <w:rFonts w:ascii="Sylfaen" w:hAnsi="Sylfaen"/>
          <w:sz w:val="20"/>
          <w:szCs w:val="20"/>
        </w:rPr>
        <w:t>პროფესიული</w:t>
      </w:r>
      <w:proofErr w:type="spellEnd"/>
      <w:proofErr w:type="gramEnd"/>
      <w:r>
        <w:rPr>
          <w:rFonts w:ascii="Sylfaen" w:hAnsi="Sylfaen"/>
          <w:sz w:val="20"/>
          <w:szCs w:val="20"/>
        </w:rPr>
        <w:t xml:space="preserve"> </w:t>
      </w:r>
      <w:proofErr w:type="spellStart"/>
      <w:r>
        <w:rPr>
          <w:rFonts w:ascii="Sylfaen" w:hAnsi="Sylfaen"/>
          <w:sz w:val="20"/>
          <w:szCs w:val="20"/>
        </w:rPr>
        <w:t>საგანმანათლებლო</w:t>
      </w:r>
      <w:proofErr w:type="spellEnd"/>
      <w:r>
        <w:rPr>
          <w:rFonts w:ascii="Sylfaen" w:hAnsi="Sylfaen"/>
          <w:sz w:val="20"/>
          <w:szCs w:val="20"/>
        </w:rPr>
        <w:t xml:space="preserve"> </w:t>
      </w:r>
      <w:proofErr w:type="spellStart"/>
      <w:r>
        <w:rPr>
          <w:rFonts w:ascii="Sylfaen" w:hAnsi="Sylfaen"/>
          <w:sz w:val="20"/>
          <w:szCs w:val="20"/>
        </w:rPr>
        <w:t>პროგრამის</w:t>
      </w:r>
      <w:proofErr w:type="spellEnd"/>
      <w:r>
        <w:rPr>
          <w:rFonts w:ascii="Sylfaen" w:hAnsi="Sylfaen"/>
          <w:sz w:val="20"/>
          <w:szCs w:val="20"/>
        </w:rPr>
        <w:t xml:space="preserve">  </w:t>
      </w:r>
    </w:p>
    <w:p w14:paraId="747ED32F" w14:textId="709FEFF1" w:rsidR="00E617DD" w:rsidRDefault="00E617DD" w:rsidP="00E617DD">
      <w:pPr>
        <w:jc w:val="right"/>
        <w:rPr>
          <w:rFonts w:ascii="Sylfaen" w:hAnsi="Sylfaen"/>
          <w:sz w:val="20"/>
          <w:szCs w:val="20"/>
          <w:lang w:val="en-US"/>
        </w:rPr>
      </w:pPr>
      <w:r>
        <w:rPr>
          <w:rFonts w:ascii="Sylfaen" w:hAnsi="Sylfaen"/>
          <w:sz w:val="20"/>
          <w:szCs w:val="20"/>
        </w:rPr>
        <w:t xml:space="preserve">                                                                                                                                                                       </w:t>
      </w:r>
      <w:proofErr w:type="spellStart"/>
      <w:proofErr w:type="gramStart"/>
      <w:r>
        <w:rPr>
          <w:rFonts w:ascii="Sylfaen" w:hAnsi="Sylfaen"/>
          <w:sz w:val="20"/>
          <w:szCs w:val="20"/>
        </w:rPr>
        <w:t>დანართი</w:t>
      </w:r>
      <w:proofErr w:type="spellEnd"/>
      <w:r>
        <w:rPr>
          <w:rFonts w:ascii="Sylfaen" w:hAnsi="Sylfaen"/>
          <w:sz w:val="20"/>
          <w:szCs w:val="20"/>
        </w:rPr>
        <w:t xml:space="preserve">  №</w:t>
      </w:r>
      <w:proofErr w:type="gramEnd"/>
      <w:r>
        <w:rPr>
          <w:rFonts w:ascii="Sylfaen" w:hAnsi="Sylfaen"/>
          <w:sz w:val="20"/>
          <w:szCs w:val="20"/>
        </w:rPr>
        <w:t>1</w:t>
      </w:r>
      <w:r>
        <w:rPr>
          <w:rFonts w:ascii="Sylfaen" w:hAnsi="Sylfaen"/>
          <w:sz w:val="20"/>
          <w:szCs w:val="20"/>
          <w:lang w:val="en-US"/>
        </w:rPr>
        <w:t>9</w:t>
      </w:r>
    </w:p>
    <w:p w14:paraId="4078A3F7" w14:textId="77777777" w:rsidR="00E617DD" w:rsidRDefault="00E617DD" w:rsidP="00E617DD">
      <w:pPr>
        <w:rPr>
          <w:rFonts w:ascii="Sylfaen" w:hAnsi="Sylfaen"/>
          <w:sz w:val="20"/>
          <w:szCs w:val="20"/>
          <w:lang w:val="ka-GE"/>
        </w:rPr>
      </w:pPr>
    </w:p>
    <w:p w14:paraId="6F37182A" w14:textId="77777777" w:rsidR="00E617DD" w:rsidRDefault="00E617DD" w:rsidP="00E617DD">
      <w:pPr>
        <w:rPr>
          <w:rFonts w:ascii="Sylfaen" w:hAnsi="Sylfaen"/>
        </w:rPr>
      </w:pPr>
    </w:p>
    <w:p w14:paraId="0DA950D3" w14:textId="77777777" w:rsidR="00E602B0" w:rsidRPr="00E602B0" w:rsidRDefault="00E602B0" w:rsidP="00E602B0">
      <w:pPr>
        <w:jc w:val="center"/>
        <w:rPr>
          <w:rFonts w:ascii="Sylfaen" w:hAnsi="Sylfaen" w:cs="Arial"/>
          <w:b/>
          <w:lang w:val="ka-GE"/>
        </w:rPr>
      </w:pPr>
      <w:r w:rsidRPr="00E602B0">
        <w:rPr>
          <w:rFonts w:ascii="Sylfaen" w:hAnsi="Sylfaen" w:cs="Arial"/>
          <w:b/>
          <w:lang w:val="ka-GE"/>
        </w:rPr>
        <w:t>სსიპ  კოლეჯი ,,ახალი ტალღა“</w:t>
      </w:r>
    </w:p>
    <w:p w14:paraId="338E7649" w14:textId="77777777" w:rsidR="00E602B0" w:rsidRPr="00E602B0" w:rsidRDefault="00E602B0" w:rsidP="00E602B0">
      <w:pPr>
        <w:jc w:val="center"/>
        <w:rPr>
          <w:rFonts w:ascii="Sylfaen" w:hAnsi="Sylfaen" w:cs="Arial"/>
          <w:b/>
        </w:rPr>
      </w:pPr>
      <w:r w:rsidRPr="00E602B0">
        <w:rPr>
          <w:rFonts w:ascii="Sylfaen" w:hAnsi="Sylfaen" w:cs="Arial"/>
          <w:b/>
          <w:lang w:val="ka-GE"/>
        </w:rPr>
        <w:t>პროფესიული საგანმანათლებლო პროგრამა</w:t>
      </w:r>
    </w:p>
    <w:p w14:paraId="7B5C9ADE" w14:textId="77777777" w:rsidR="00E602B0" w:rsidRPr="00E602B0" w:rsidRDefault="00E602B0" w:rsidP="00E602B0">
      <w:pPr>
        <w:jc w:val="center"/>
        <w:rPr>
          <w:rFonts w:ascii="Sylfaen" w:eastAsia="Sylfaen" w:hAnsi="Sylfaen" w:cs="Sylfaen"/>
          <w:b/>
          <w:bCs/>
          <w:sz w:val="28"/>
          <w:szCs w:val="28"/>
        </w:rPr>
      </w:pPr>
      <w:r w:rsidRPr="00E602B0">
        <w:rPr>
          <w:rFonts w:ascii="Sylfaen" w:eastAsia="Sylfaen" w:hAnsi="Sylfaen" w:cs="Sylfaen"/>
          <w:b/>
          <w:bCs/>
          <w:sz w:val="28"/>
          <w:szCs w:val="28"/>
          <w:lang w:val="ka-GE"/>
        </w:rPr>
        <w:t>კულინარიის ხელოვნება</w:t>
      </w:r>
    </w:p>
    <w:p w14:paraId="6D766428" w14:textId="77777777" w:rsidR="00E617DD" w:rsidRDefault="00E617DD" w:rsidP="00E617DD">
      <w:pPr>
        <w:jc w:val="center"/>
        <w:rPr>
          <w:rFonts w:ascii="Sylfaen" w:eastAsia="Sylfaen" w:hAnsi="Sylfaen" w:cs="Sylfaen"/>
          <w:b/>
          <w:bCs/>
        </w:rPr>
      </w:pPr>
    </w:p>
    <w:p w14:paraId="71ED4086" w14:textId="4000126F" w:rsidR="00E617DD" w:rsidRPr="00E617DD" w:rsidRDefault="00E617DD" w:rsidP="00E617DD">
      <w:pPr>
        <w:jc w:val="center"/>
        <w:rPr>
          <w:rFonts w:ascii="Sylfaen" w:hAnsi="Sylfaen" w:cs="Arial"/>
          <w:b/>
          <w:lang w:val="en-US"/>
        </w:rPr>
      </w:pPr>
      <w:proofErr w:type="spellStart"/>
      <w:r w:rsidRPr="00E617DD">
        <w:rPr>
          <w:rFonts w:ascii="Sylfaen" w:hAnsi="Sylfaen" w:cs="Arial"/>
          <w:b/>
        </w:rPr>
        <w:t>მოდული</w:t>
      </w:r>
      <w:proofErr w:type="spellEnd"/>
      <w:r w:rsidRPr="00E617DD">
        <w:rPr>
          <w:rFonts w:ascii="Sylfaen" w:hAnsi="Sylfaen" w:cs="Arial"/>
          <w:b/>
        </w:rPr>
        <w:t xml:space="preserve">:  </w:t>
      </w:r>
      <w:r w:rsidRPr="00E617DD">
        <w:rPr>
          <w:rFonts w:ascii="Sylfaen" w:hAnsi="Sylfaen" w:cs="Arial"/>
          <w:b/>
          <w:lang w:val="ka-GE"/>
        </w:rPr>
        <w:t>კალკულაცია და აღრიცხვა კვების ობიექტებში</w:t>
      </w:r>
      <w:r w:rsidRPr="00E617DD">
        <w:rPr>
          <w:rFonts w:ascii="Sylfaen" w:hAnsi="Sylfaen" w:cs="Arial"/>
          <w:b/>
          <w:lang w:val="en-US"/>
        </w:rPr>
        <w:t xml:space="preserve">  (</w:t>
      </w:r>
      <w:r w:rsidRPr="00E617DD">
        <w:rPr>
          <w:rFonts w:ascii="Sylfaen" w:hAnsi="Sylfaen" w:cs="Arial"/>
          <w:b/>
          <w:lang w:val="ka-GE"/>
        </w:rPr>
        <w:t>1011748</w:t>
      </w:r>
      <w:r w:rsidRPr="00E617DD">
        <w:rPr>
          <w:rFonts w:ascii="Sylfaen" w:hAnsi="Sylfaen" w:cs="Arial"/>
          <w:b/>
          <w:lang w:val="en-US"/>
        </w:rPr>
        <w:t>)</w:t>
      </w:r>
    </w:p>
    <w:p w14:paraId="35D14765" w14:textId="77777777" w:rsidR="00E617DD" w:rsidRDefault="00E617DD" w:rsidP="00E617DD">
      <w:pPr>
        <w:jc w:val="center"/>
        <w:rPr>
          <w:rFonts w:ascii="Sylfaen" w:eastAsia="Sylfaen,Sylfaen,Arial" w:hAnsi="Sylfaen" w:cs="Sylfaen,Sylfaen,Arial"/>
          <w:b/>
          <w:lang w:val="en-US"/>
        </w:rPr>
      </w:pPr>
    </w:p>
    <w:p w14:paraId="38ACCB21" w14:textId="77777777" w:rsidR="00E617DD" w:rsidRDefault="00E617DD" w:rsidP="00E617DD">
      <w:pPr>
        <w:rPr>
          <w:rFonts w:ascii="Sylfaen" w:eastAsia="Calibri" w:hAnsi="Sylfaen" w:cs="Arial"/>
          <w:b/>
        </w:rPr>
      </w:pPr>
    </w:p>
    <w:p w14:paraId="57F977DF" w14:textId="77777777" w:rsidR="00E617DD" w:rsidRDefault="00E617DD" w:rsidP="00E617DD">
      <w:pPr>
        <w:jc w:val="center"/>
        <w:rPr>
          <w:rFonts w:ascii="Sylfaen" w:eastAsia="Sylfaen,Sylfaen,Sylfaen,Sylfaen" w:hAnsi="Sylfaen" w:cs="Sylfaen,Sylfaen,Sylfaen,Sylfaen"/>
          <w:b/>
          <w:bCs/>
        </w:rPr>
      </w:pPr>
      <w:r>
        <w:rPr>
          <w:rFonts w:ascii="Sylfaen" w:hAnsi="Sylfaen" w:cs="Arial"/>
          <w:b/>
        </w:rPr>
        <w:t xml:space="preserve"> </w:t>
      </w:r>
      <w:proofErr w:type="spellStart"/>
      <w:r>
        <w:rPr>
          <w:rFonts w:ascii="Sylfaen" w:hAnsi="Sylfaen" w:cs="Arial"/>
          <w:b/>
        </w:rPr>
        <w:t>მოდულის</w:t>
      </w:r>
      <w:proofErr w:type="spellEnd"/>
      <w:r>
        <w:rPr>
          <w:rFonts w:ascii="Sylfaen" w:hAnsi="Sylfaen" w:cs="Arial"/>
          <w:b/>
        </w:rPr>
        <w:t xml:space="preserve"> </w:t>
      </w:r>
      <w:proofErr w:type="spellStart"/>
      <w:r>
        <w:rPr>
          <w:rFonts w:ascii="Sylfaen" w:hAnsi="Sylfaen" w:cs="Arial"/>
          <w:b/>
        </w:rPr>
        <w:t>სტატუსი</w:t>
      </w:r>
      <w:proofErr w:type="spellEnd"/>
      <w:r>
        <w:rPr>
          <w:rFonts w:ascii="Sylfaen" w:hAnsi="Sylfaen" w:cs="Arial"/>
          <w:b/>
        </w:rPr>
        <w:t xml:space="preserve">:  </w:t>
      </w:r>
      <w:r>
        <w:rPr>
          <w:rFonts w:ascii="Sylfaen" w:eastAsia="Sylfaen,Sylfaen,Sylfaen,Sylfaen" w:hAnsi="Sylfaen" w:cs="Sylfaen,Sylfaen,Sylfaen,Sylfaen"/>
          <w:b/>
          <w:bCs/>
        </w:rPr>
        <w:t xml:space="preserve">  </w:t>
      </w:r>
      <w:r>
        <w:rPr>
          <w:rFonts w:ascii="Sylfaen" w:eastAsia="Sylfaen,Arial" w:hAnsi="Sylfaen" w:cs="Sylfaen,Arial"/>
          <w:b/>
          <w:bCs/>
          <w:lang w:val="ka-GE"/>
        </w:rPr>
        <w:t>სპეციალიზაციის პროფესიული/დარგობრივი მოდული</w:t>
      </w:r>
    </w:p>
    <w:p w14:paraId="18787969" w14:textId="77777777" w:rsidR="00E617DD" w:rsidRDefault="00E617DD" w:rsidP="00E617DD">
      <w:pPr>
        <w:rPr>
          <w:rFonts w:ascii="Sylfaen" w:eastAsia="Calibri" w:hAnsi="Sylfaen" w:cs="Arial"/>
          <w:b/>
          <w:lang w:val="ka-GE"/>
        </w:rPr>
      </w:pPr>
    </w:p>
    <w:p w14:paraId="5E314D65" w14:textId="77777777" w:rsidR="00477DCB" w:rsidRPr="00477DCB" w:rsidRDefault="00477DCB" w:rsidP="00E617DD">
      <w:pPr>
        <w:rPr>
          <w:rFonts w:ascii="Sylfaen" w:hAnsi="Sylfaen" w:cs="Arial"/>
          <w:b/>
          <w:lang w:val="ka-GE"/>
        </w:rPr>
      </w:pPr>
    </w:p>
    <w:p w14:paraId="1CD34E71" w14:textId="4427D9E7" w:rsidR="00E617DD" w:rsidRPr="00477DCB" w:rsidRDefault="00477DCB" w:rsidP="00E617DD">
      <w:pPr>
        <w:jc w:val="center"/>
        <w:rPr>
          <w:rFonts w:ascii="Sylfaen" w:hAnsi="Sylfaen" w:cs="Arial"/>
          <w:b/>
          <w:sz w:val="20"/>
          <w:szCs w:val="20"/>
          <w:lang w:val="ka-GE"/>
        </w:rPr>
      </w:pPr>
      <w:r>
        <w:rPr>
          <w:rFonts w:ascii="Sylfaen" w:hAnsi="Sylfaen" w:cs="Arial"/>
          <w:b/>
          <w:sz w:val="20"/>
          <w:szCs w:val="20"/>
          <w:lang w:val="ka-GE"/>
        </w:rPr>
        <w:t>ქობულეთი</w:t>
      </w:r>
    </w:p>
    <w:p w14:paraId="7175196B" w14:textId="55E5ABF2" w:rsidR="00E617DD" w:rsidRPr="00554AFB" w:rsidRDefault="00554AFB" w:rsidP="00E617DD">
      <w:pPr>
        <w:jc w:val="center"/>
        <w:rPr>
          <w:rFonts w:ascii="Sylfaen" w:hAnsi="Sylfaen" w:cs="Arial"/>
          <w:b/>
          <w:sz w:val="20"/>
          <w:szCs w:val="20"/>
          <w:lang w:val="ka-GE"/>
        </w:rPr>
      </w:pPr>
      <w:r>
        <w:rPr>
          <w:rFonts w:ascii="Sylfaen" w:hAnsi="Sylfaen" w:cs="Arial"/>
          <w:b/>
          <w:sz w:val="20"/>
          <w:szCs w:val="20"/>
        </w:rPr>
        <w:t>20</w:t>
      </w:r>
      <w:r>
        <w:rPr>
          <w:rFonts w:ascii="Sylfaen" w:hAnsi="Sylfaen" w:cs="Arial"/>
          <w:b/>
          <w:sz w:val="20"/>
          <w:szCs w:val="20"/>
          <w:lang w:val="ka-GE"/>
        </w:rPr>
        <w:t>20</w:t>
      </w:r>
    </w:p>
    <w:p w14:paraId="2776F1B7" w14:textId="77777777" w:rsidR="00116818" w:rsidRPr="00690D8A" w:rsidRDefault="00490842" w:rsidP="007D73F9">
      <w:pPr>
        <w:spacing w:before="120" w:line="240" w:lineRule="auto"/>
        <w:rPr>
          <w:rFonts w:ascii="Sylfaen" w:hAnsi="Sylfaen" w:cs="Arial"/>
          <w:lang w:val="ka-GE"/>
        </w:rPr>
      </w:pPr>
      <w:r w:rsidRPr="00690D8A">
        <w:rPr>
          <w:rFonts w:ascii="Sylfaen" w:hAnsi="Sylfaen" w:cs="Arial"/>
          <w:b/>
          <w:lang w:val="ka-GE"/>
        </w:rPr>
        <w:lastRenderedPageBreak/>
        <w:t>1.</w:t>
      </w:r>
      <w:r w:rsidR="00116818" w:rsidRPr="00690D8A">
        <w:rPr>
          <w:rFonts w:ascii="Sylfaen" w:hAnsi="Sylfaen" w:cs="Arial"/>
          <w:b/>
          <w:bCs/>
          <w:lang w:val="ka-GE"/>
        </w:rPr>
        <w:t>ზოგადი ინფორმაცია</w:t>
      </w:r>
    </w:p>
    <w:tbl>
      <w:tblPr>
        <w:tblStyle w:val="a5"/>
        <w:tblpPr w:leftFromText="180" w:rightFromText="180" w:vertAnchor="page" w:horzAnchor="margin" w:tblpY="1291"/>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957"/>
        <w:gridCol w:w="6923"/>
      </w:tblGrid>
      <w:tr w:rsidR="0085320C" w:rsidRPr="00690D8A" w14:paraId="7F661040" w14:textId="77777777" w:rsidTr="0085320C">
        <w:trPr>
          <w:trHeight w:val="453"/>
        </w:trPr>
        <w:tc>
          <w:tcPr>
            <w:tcW w:w="2506" w:type="pct"/>
          </w:tcPr>
          <w:p w14:paraId="3FBED6F7" w14:textId="77777777" w:rsidR="0085320C" w:rsidRPr="00690D8A" w:rsidRDefault="0085320C" w:rsidP="0085320C">
            <w:pPr>
              <w:ind w:right="906"/>
              <w:rPr>
                <w:rFonts w:ascii="Sylfaen" w:hAnsi="Sylfaen" w:cs="Arial"/>
                <w:b/>
                <w:lang w:val="ka-GE"/>
              </w:rPr>
            </w:pPr>
            <w:r w:rsidRPr="00690D8A">
              <w:rPr>
                <w:rFonts w:ascii="Sylfaen" w:hAnsi="Sylfaen" w:cs="Arial"/>
                <w:b/>
                <w:lang w:val="ka-GE"/>
              </w:rPr>
              <w:t>სარეგისტრაციო ნომერი:</w:t>
            </w:r>
          </w:p>
        </w:tc>
        <w:tc>
          <w:tcPr>
            <w:tcW w:w="2494" w:type="pct"/>
          </w:tcPr>
          <w:p w14:paraId="1749A5B0" w14:textId="77777777" w:rsidR="0085320C" w:rsidRPr="00690D8A" w:rsidRDefault="0085320C" w:rsidP="0085320C">
            <w:pPr>
              <w:jc w:val="both"/>
              <w:rPr>
                <w:rFonts w:ascii="Sylfaen" w:hAnsi="Sylfaen" w:cs="Arial"/>
                <w:lang w:val="ka-GE"/>
              </w:rPr>
            </w:pPr>
            <w:r w:rsidRPr="00690D8A">
              <w:rPr>
                <w:rFonts w:ascii="Sylfaen" w:hAnsi="Sylfaen" w:cs="Arial"/>
                <w:lang w:val="ka-GE"/>
              </w:rPr>
              <w:t>1011748</w:t>
            </w:r>
          </w:p>
        </w:tc>
      </w:tr>
      <w:tr w:rsidR="0085320C" w:rsidRPr="00690D8A" w14:paraId="2B15A1B6" w14:textId="77777777" w:rsidTr="0085320C">
        <w:trPr>
          <w:trHeight w:val="437"/>
        </w:trPr>
        <w:tc>
          <w:tcPr>
            <w:tcW w:w="2506" w:type="pct"/>
          </w:tcPr>
          <w:p w14:paraId="098A53C0" w14:textId="77777777" w:rsidR="0085320C" w:rsidRPr="00690D8A" w:rsidRDefault="0085320C" w:rsidP="0085320C">
            <w:pPr>
              <w:rPr>
                <w:rFonts w:ascii="Sylfaen" w:hAnsi="Sylfaen" w:cs="Arial"/>
                <w:b/>
                <w:lang w:val="ka-GE"/>
              </w:rPr>
            </w:pPr>
            <w:r w:rsidRPr="00690D8A">
              <w:rPr>
                <w:rFonts w:ascii="Sylfaen" w:hAnsi="Sylfaen" w:cs="Arial"/>
                <w:b/>
                <w:lang w:val="ka-GE"/>
              </w:rPr>
              <w:t>სახელწოდება:</w:t>
            </w:r>
          </w:p>
        </w:tc>
        <w:tc>
          <w:tcPr>
            <w:tcW w:w="2494" w:type="pct"/>
          </w:tcPr>
          <w:p w14:paraId="1ABBA0D4" w14:textId="77777777" w:rsidR="0085320C" w:rsidRPr="00690D8A" w:rsidRDefault="0085320C" w:rsidP="0085320C">
            <w:pPr>
              <w:jc w:val="both"/>
              <w:rPr>
                <w:rFonts w:ascii="Sylfaen" w:hAnsi="Sylfaen" w:cs="Arial"/>
                <w:highlight w:val="yellow"/>
                <w:lang w:val="ka-GE"/>
              </w:rPr>
            </w:pPr>
            <w:r w:rsidRPr="00690D8A">
              <w:rPr>
                <w:rFonts w:ascii="Sylfaen" w:hAnsi="Sylfaen" w:cs="Arial"/>
                <w:lang w:val="ka-GE"/>
              </w:rPr>
              <w:t>კალკულაცია და აღრიცხვა კვების ობიექტებში</w:t>
            </w:r>
          </w:p>
        </w:tc>
      </w:tr>
      <w:tr w:rsidR="0085320C" w:rsidRPr="00690D8A" w14:paraId="3A402F01" w14:textId="77777777" w:rsidTr="0085320C">
        <w:trPr>
          <w:trHeight w:val="437"/>
        </w:trPr>
        <w:tc>
          <w:tcPr>
            <w:tcW w:w="2506" w:type="pct"/>
          </w:tcPr>
          <w:p w14:paraId="77E97B89" w14:textId="77777777" w:rsidR="0085320C" w:rsidRPr="00690D8A" w:rsidRDefault="0085320C" w:rsidP="0085320C">
            <w:pPr>
              <w:rPr>
                <w:rFonts w:ascii="Sylfaen" w:hAnsi="Sylfaen" w:cs="Arial"/>
                <w:b/>
                <w:lang w:val="ka-GE"/>
              </w:rPr>
            </w:pPr>
            <w:r w:rsidRPr="00690D8A">
              <w:rPr>
                <w:rFonts w:ascii="Sylfaen" w:hAnsi="Sylfaen" w:cs="Arial"/>
                <w:b/>
                <w:lang w:val="ka-GE"/>
              </w:rPr>
              <w:t>გამოქვეყნების/ცვლილების თარიღი:</w:t>
            </w:r>
          </w:p>
        </w:tc>
        <w:tc>
          <w:tcPr>
            <w:tcW w:w="2494" w:type="pct"/>
          </w:tcPr>
          <w:p w14:paraId="53352E5B" w14:textId="542D4589" w:rsidR="0085320C" w:rsidRPr="00690D8A" w:rsidRDefault="00087E45" w:rsidP="0085320C">
            <w:pPr>
              <w:spacing w:before="120"/>
              <w:jc w:val="both"/>
              <w:rPr>
                <w:rFonts w:ascii="Sylfaen" w:hAnsi="Sylfaen" w:cs="Arial"/>
                <w:lang w:val="ka-GE"/>
              </w:rPr>
            </w:pPr>
            <w:r>
              <w:rPr>
                <w:rFonts w:ascii="Sylfaen" w:eastAsia="Sylfaen,Arial" w:hAnsi="Sylfaen" w:cs="Sylfaen,Arial"/>
                <w:lang w:val="en-US"/>
              </w:rPr>
              <w:t>03.08</w:t>
            </w:r>
            <w:r w:rsidR="0085320C" w:rsidRPr="00690D8A">
              <w:rPr>
                <w:rFonts w:ascii="Sylfaen" w:eastAsia="Sylfaen,Arial" w:hAnsi="Sylfaen" w:cs="Sylfaen,Arial"/>
                <w:lang w:val="en-US"/>
              </w:rPr>
              <w:t>.2018</w:t>
            </w:r>
          </w:p>
        </w:tc>
      </w:tr>
      <w:tr w:rsidR="0085320C" w:rsidRPr="00690D8A" w14:paraId="31439F8D" w14:textId="77777777" w:rsidTr="0085320C">
        <w:trPr>
          <w:trHeight w:val="437"/>
        </w:trPr>
        <w:tc>
          <w:tcPr>
            <w:tcW w:w="2506" w:type="pct"/>
          </w:tcPr>
          <w:p w14:paraId="4B57F9F3" w14:textId="77777777" w:rsidR="0085320C" w:rsidRPr="00690D8A" w:rsidRDefault="0085320C" w:rsidP="0085320C">
            <w:pPr>
              <w:spacing w:before="120"/>
              <w:rPr>
                <w:rFonts w:ascii="Sylfaen" w:hAnsi="Sylfaen" w:cs="Arial"/>
                <w:b/>
                <w:lang w:val="ka-GE"/>
              </w:rPr>
            </w:pPr>
            <w:r w:rsidRPr="00690D8A">
              <w:rPr>
                <w:rFonts w:ascii="Sylfaen" w:hAnsi="Sylfaen" w:cs="Arial"/>
                <w:b/>
                <w:lang w:val="ka-GE"/>
              </w:rPr>
              <w:t>მოცულობა კრედიტებში:</w:t>
            </w:r>
          </w:p>
        </w:tc>
        <w:tc>
          <w:tcPr>
            <w:tcW w:w="2494" w:type="pct"/>
          </w:tcPr>
          <w:p w14:paraId="091CCF26" w14:textId="77777777" w:rsidR="0085320C" w:rsidRPr="00690D8A" w:rsidRDefault="0085320C" w:rsidP="0085320C">
            <w:pPr>
              <w:ind w:left="275" w:hanging="275"/>
              <w:jc w:val="both"/>
              <w:rPr>
                <w:rFonts w:ascii="Sylfaen" w:hAnsi="Sylfaen" w:cs="Arial"/>
                <w:lang w:val="ka-GE"/>
              </w:rPr>
            </w:pPr>
            <w:r w:rsidRPr="00690D8A">
              <w:rPr>
                <w:rFonts w:ascii="Sylfaen" w:hAnsi="Sylfaen" w:cs="Arial"/>
                <w:lang w:val="ka-GE"/>
              </w:rPr>
              <w:t>4</w:t>
            </w:r>
          </w:p>
        </w:tc>
      </w:tr>
      <w:tr w:rsidR="0085320C" w:rsidRPr="00690D8A" w14:paraId="3EB9D8AD" w14:textId="77777777" w:rsidTr="0085320C">
        <w:trPr>
          <w:trHeight w:val="437"/>
        </w:trPr>
        <w:tc>
          <w:tcPr>
            <w:tcW w:w="2506" w:type="pct"/>
          </w:tcPr>
          <w:p w14:paraId="0A4CA749" w14:textId="77777777" w:rsidR="0085320C" w:rsidRPr="00690D8A" w:rsidRDefault="0085320C" w:rsidP="0085320C">
            <w:pPr>
              <w:spacing w:before="120"/>
              <w:rPr>
                <w:rFonts w:ascii="Sylfaen" w:hAnsi="Sylfaen" w:cs="Arial"/>
                <w:b/>
                <w:lang w:val="ka-GE"/>
              </w:rPr>
            </w:pPr>
            <w:r w:rsidRPr="00690D8A">
              <w:rPr>
                <w:rFonts w:ascii="Sylfaen" w:hAnsi="Sylfaen" w:cs="Arial"/>
                <w:b/>
                <w:lang w:val="ka-GE"/>
              </w:rPr>
              <w:t xml:space="preserve">მოდულზე დაშვების წინაპირობა: </w:t>
            </w:r>
          </w:p>
        </w:tc>
        <w:tc>
          <w:tcPr>
            <w:tcW w:w="2494" w:type="pct"/>
          </w:tcPr>
          <w:p w14:paraId="39BA64CD" w14:textId="77777777" w:rsidR="0085320C" w:rsidRPr="00690D8A" w:rsidRDefault="0085320C" w:rsidP="0085320C">
            <w:pPr>
              <w:ind w:left="275" w:hanging="275"/>
              <w:jc w:val="both"/>
              <w:rPr>
                <w:rFonts w:ascii="Sylfaen" w:hAnsi="Sylfaen" w:cs="Arial"/>
                <w:lang w:val="ka-GE"/>
              </w:rPr>
            </w:pPr>
            <w:r w:rsidRPr="00690D8A">
              <w:rPr>
                <w:rFonts w:ascii="Sylfaen" w:hAnsi="Sylfaen" w:cs="Arial"/>
                <w:lang w:val="ka-GE"/>
              </w:rPr>
              <w:t>-</w:t>
            </w:r>
          </w:p>
        </w:tc>
      </w:tr>
      <w:tr w:rsidR="0085320C" w:rsidRPr="00690D8A" w14:paraId="076C3656" w14:textId="77777777" w:rsidTr="0085320C">
        <w:trPr>
          <w:trHeight w:val="1285"/>
        </w:trPr>
        <w:tc>
          <w:tcPr>
            <w:tcW w:w="2506" w:type="pct"/>
          </w:tcPr>
          <w:p w14:paraId="7ABA3445" w14:textId="77777777" w:rsidR="0085320C" w:rsidRPr="00690D8A" w:rsidRDefault="0085320C" w:rsidP="0085320C">
            <w:pPr>
              <w:spacing w:before="120"/>
              <w:jc w:val="both"/>
              <w:rPr>
                <w:rFonts w:ascii="Sylfaen" w:hAnsi="Sylfaen" w:cs="Arial"/>
                <w:b/>
                <w:lang w:val="ka-GE"/>
              </w:rPr>
            </w:pPr>
            <w:r w:rsidRPr="00690D8A">
              <w:rPr>
                <w:rFonts w:ascii="Sylfaen" w:hAnsi="Sylfaen" w:cs="Arial"/>
                <w:b/>
                <w:lang w:val="ka-GE"/>
              </w:rPr>
              <w:t>მოდულის აღწერა:</w:t>
            </w:r>
          </w:p>
        </w:tc>
        <w:tc>
          <w:tcPr>
            <w:tcW w:w="2494" w:type="pct"/>
          </w:tcPr>
          <w:p w14:paraId="54742996" w14:textId="77777777" w:rsidR="0085320C" w:rsidRPr="00690D8A" w:rsidRDefault="0085320C" w:rsidP="0085320C">
            <w:pPr>
              <w:ind w:left="5"/>
              <w:jc w:val="both"/>
              <w:rPr>
                <w:rFonts w:ascii="Sylfaen" w:hAnsi="Sylfaen" w:cs="Arial"/>
                <w:lang w:val="ka-GE"/>
              </w:rPr>
            </w:pPr>
            <w:r w:rsidRPr="00690D8A">
              <w:rPr>
                <w:rFonts w:ascii="Sylfaen" w:hAnsi="Sylfaen" w:cs="Arial"/>
                <w:lang w:val="ka-GE"/>
              </w:rPr>
              <w:t xml:space="preserve">მოდულის დასრულების შემდეგ პირს  შეუძლია </w:t>
            </w:r>
            <w:r w:rsidRPr="00690D8A">
              <w:rPr>
                <w:rFonts w:ascii="Sylfaen" w:hAnsi="Sylfaen" w:cs="Sylfaen"/>
                <w:bCs/>
                <w:lang w:val="ka-GE"/>
              </w:rPr>
              <w:t>კვების ობიექტებში</w:t>
            </w:r>
            <w:r w:rsidRPr="00690D8A">
              <w:rPr>
                <w:rFonts w:ascii="Sylfaen" w:hAnsi="Sylfaen"/>
                <w:bCs/>
                <w:lang w:val="ka-GE"/>
              </w:rPr>
              <w:t xml:space="preserve"> საკანონმდებლო ნორმებითა და რეგულაციებით სარგებლობა, პროდუქტის, ნედლეულისა და ნახევარფაბრიკატების საჭირო რაოდენობის განსაზღვრა, მენიუში შემავალი კერძების ფასის კალკულაცია, ნედლეულის ხარჯვის ნორმებისა და მზა პროდუქციის გამოსავლიანობის გათვალისწინებით, პროდუქტის, ნედლეულის, ნახევარფაბრიკატებისა და მზა კერძების ნაშთების კონტროლი, ვადაგასული და გაფუჭებული პროდუქტის აღრიცხვა-ჩამოწერაადგილობრივი რეგულაციისა და ნორმების გათვალისწინებით და </w:t>
            </w:r>
            <w:r w:rsidRPr="00690D8A">
              <w:rPr>
                <w:rFonts w:ascii="Sylfaen" w:hAnsi="Sylfaen" w:cs="Sylfaen"/>
                <w:bCs/>
                <w:lang w:val="ka-GE"/>
              </w:rPr>
              <w:t>პროდუქტისა და ნედლეულის ინვენ</w:t>
            </w:r>
            <w:r w:rsidRPr="00690D8A">
              <w:rPr>
                <w:rFonts w:ascii="Sylfaen" w:hAnsi="Sylfaen"/>
                <w:bCs/>
                <w:lang w:val="ka-GE"/>
              </w:rPr>
              <w:t>ტარიზაციის პროცესში მონაწილეობა.</w:t>
            </w:r>
          </w:p>
        </w:tc>
      </w:tr>
    </w:tbl>
    <w:p w14:paraId="579273FA" w14:textId="77777777" w:rsidR="00B60CBB" w:rsidRPr="00690D8A" w:rsidRDefault="00B60CBB" w:rsidP="007D73F9">
      <w:pPr>
        <w:spacing w:line="240" w:lineRule="auto"/>
        <w:rPr>
          <w:rFonts w:ascii="Sylfaen" w:hAnsi="Sylfaen" w:cs="Arial"/>
          <w:b/>
          <w:lang w:val="ka-GE"/>
        </w:rPr>
      </w:pPr>
    </w:p>
    <w:p w14:paraId="2878107F" w14:textId="77777777" w:rsidR="0088386A" w:rsidRPr="00690D8A" w:rsidRDefault="0088386A" w:rsidP="007D73F9">
      <w:pPr>
        <w:spacing w:line="240" w:lineRule="auto"/>
        <w:rPr>
          <w:rFonts w:ascii="Sylfaen" w:hAnsi="Sylfaen" w:cs="Arial"/>
          <w:b/>
          <w:lang w:val="ka-GE"/>
        </w:rPr>
      </w:pPr>
    </w:p>
    <w:p w14:paraId="211DA072" w14:textId="77777777" w:rsidR="0088386A" w:rsidRPr="00690D8A" w:rsidRDefault="0088386A" w:rsidP="007D73F9">
      <w:pPr>
        <w:spacing w:line="240" w:lineRule="auto"/>
        <w:rPr>
          <w:rFonts w:ascii="Sylfaen" w:hAnsi="Sylfaen" w:cs="Arial"/>
          <w:b/>
          <w:lang w:val="ka-GE"/>
        </w:rPr>
      </w:pPr>
    </w:p>
    <w:p w14:paraId="08A0F3C2" w14:textId="77777777" w:rsidR="0088386A" w:rsidRPr="00690D8A" w:rsidRDefault="0088386A" w:rsidP="007D73F9">
      <w:pPr>
        <w:spacing w:line="240" w:lineRule="auto"/>
        <w:rPr>
          <w:rFonts w:ascii="Sylfaen" w:hAnsi="Sylfaen" w:cs="Arial"/>
          <w:b/>
          <w:lang w:val="ka-GE"/>
        </w:rPr>
      </w:pPr>
    </w:p>
    <w:p w14:paraId="21B411C0" w14:textId="77777777" w:rsidR="00B60CBB" w:rsidRPr="00690D8A" w:rsidRDefault="00B60CBB" w:rsidP="007D73F9">
      <w:pPr>
        <w:spacing w:line="240" w:lineRule="auto"/>
        <w:rPr>
          <w:rFonts w:ascii="Sylfaen" w:hAnsi="Sylfaen" w:cs="Arial"/>
          <w:b/>
          <w:lang w:val="ka-GE"/>
        </w:rPr>
      </w:pPr>
    </w:p>
    <w:p w14:paraId="1419B60A" w14:textId="77777777" w:rsidR="0074643C" w:rsidRPr="00690D8A" w:rsidRDefault="00490842" w:rsidP="007D73F9">
      <w:pPr>
        <w:pStyle w:val="a6"/>
        <w:jc w:val="both"/>
        <w:rPr>
          <w:rFonts w:ascii="Sylfaen" w:hAnsi="Sylfaen" w:cs="Arial"/>
          <w:b/>
          <w:sz w:val="22"/>
          <w:szCs w:val="22"/>
          <w:lang w:val="ka-GE"/>
        </w:rPr>
      </w:pPr>
      <w:r w:rsidRPr="00690D8A">
        <w:rPr>
          <w:rFonts w:ascii="Sylfaen" w:hAnsi="Sylfaen" w:cs="Arial"/>
          <w:b/>
          <w:sz w:val="22"/>
          <w:szCs w:val="22"/>
          <w:lang w:val="ka-GE"/>
        </w:rPr>
        <w:t xml:space="preserve">2. </w:t>
      </w:r>
      <w:r w:rsidR="00651D92" w:rsidRPr="00690D8A">
        <w:rPr>
          <w:rFonts w:ascii="Sylfaen" w:hAnsi="Sylfaen" w:cs="Arial"/>
          <w:b/>
          <w:sz w:val="22"/>
          <w:szCs w:val="22"/>
          <w:lang w:val="ka-GE"/>
        </w:rPr>
        <w:t>სტანდარტული ჩანა</w:t>
      </w:r>
      <w:r w:rsidR="0074643C" w:rsidRPr="00690D8A">
        <w:rPr>
          <w:rFonts w:ascii="Sylfaen" w:hAnsi="Sylfaen" w:cs="Arial"/>
          <w:b/>
          <w:sz w:val="22"/>
          <w:szCs w:val="22"/>
          <w:lang w:val="ka-GE"/>
        </w:rPr>
        <w:t>წერები</w:t>
      </w:r>
    </w:p>
    <w:p w14:paraId="39695575" w14:textId="77777777" w:rsidR="001D6034" w:rsidRPr="00690D8A" w:rsidRDefault="001D6034" w:rsidP="007D73F9">
      <w:pPr>
        <w:spacing w:line="240" w:lineRule="auto"/>
        <w:rPr>
          <w:rFonts w:ascii="Sylfaen" w:eastAsia="MS Mincho" w:hAnsi="Sylfaen" w:cs="Arial"/>
          <w:bCs/>
          <w:lang w:val="ka-GE"/>
        </w:rPr>
      </w:pPr>
    </w:p>
    <w:tbl>
      <w:tblPr>
        <w:tblStyle w:val="a5"/>
        <w:tblW w:w="12866" w:type="dxa"/>
        <w:tblInd w:w="780" w:type="dxa"/>
        <w:tblLook w:val="04A0" w:firstRow="1" w:lastRow="0" w:firstColumn="1" w:lastColumn="0" w:noHBand="0" w:noVBand="1"/>
      </w:tblPr>
      <w:tblGrid>
        <w:gridCol w:w="3083"/>
        <w:gridCol w:w="3799"/>
        <w:gridCol w:w="2631"/>
        <w:gridCol w:w="3353"/>
      </w:tblGrid>
      <w:tr w:rsidR="00865FE0" w:rsidRPr="00690D8A" w14:paraId="72619DE1" w14:textId="77777777" w:rsidTr="00D5140A">
        <w:trPr>
          <w:trHeight w:val="1115"/>
        </w:trPr>
        <w:tc>
          <w:tcPr>
            <w:tcW w:w="3083" w:type="dxa"/>
            <w:shd w:val="clear" w:color="auto" w:fill="DBE5F1" w:themeFill="accent1" w:themeFillTint="33"/>
            <w:vAlign w:val="center"/>
          </w:tcPr>
          <w:p w14:paraId="19002958" w14:textId="77777777" w:rsidR="00865FE0" w:rsidRPr="00690D8A" w:rsidRDefault="00865FE0" w:rsidP="007D73F9">
            <w:pPr>
              <w:jc w:val="center"/>
              <w:rPr>
                <w:rFonts w:ascii="Sylfaen" w:hAnsi="Sylfaen" w:cs="Arial"/>
                <w:b/>
                <w:lang w:val="ka-GE"/>
              </w:rPr>
            </w:pPr>
          </w:p>
          <w:p w14:paraId="363EE585" w14:textId="77777777" w:rsidR="00865FE0" w:rsidRPr="00690D8A" w:rsidRDefault="00865FE0" w:rsidP="007D73F9">
            <w:pPr>
              <w:jc w:val="center"/>
              <w:rPr>
                <w:rFonts w:ascii="Sylfaen" w:hAnsi="Sylfaen" w:cs="Arial"/>
                <w:b/>
                <w:lang w:val="ka-GE"/>
              </w:rPr>
            </w:pPr>
            <w:r w:rsidRPr="00690D8A">
              <w:rPr>
                <w:rFonts w:ascii="Sylfaen" w:hAnsi="Sylfaen" w:cs="Arial"/>
                <w:b/>
                <w:lang w:val="ka-GE"/>
              </w:rPr>
              <w:t>სწავლის შედეგები</w:t>
            </w:r>
          </w:p>
          <w:p w14:paraId="25F7DCE9" w14:textId="77777777" w:rsidR="00865FE0" w:rsidRPr="00690D8A" w:rsidRDefault="00865FE0" w:rsidP="009106AE">
            <w:pPr>
              <w:spacing w:before="120"/>
              <w:jc w:val="center"/>
              <w:rPr>
                <w:rFonts w:ascii="Sylfaen" w:hAnsi="Sylfaen" w:cs="Arial"/>
                <w:b/>
                <w:lang w:val="ka-GE"/>
              </w:rPr>
            </w:pPr>
          </w:p>
        </w:tc>
        <w:tc>
          <w:tcPr>
            <w:tcW w:w="3799" w:type="dxa"/>
            <w:shd w:val="clear" w:color="auto" w:fill="DBE5F1" w:themeFill="accent1" w:themeFillTint="33"/>
            <w:vAlign w:val="center"/>
          </w:tcPr>
          <w:p w14:paraId="30E295F6" w14:textId="77777777" w:rsidR="00865FE0" w:rsidRPr="00690D8A" w:rsidRDefault="00865FE0" w:rsidP="007D73F9">
            <w:pPr>
              <w:jc w:val="center"/>
              <w:rPr>
                <w:rFonts w:ascii="Sylfaen" w:hAnsi="Sylfaen" w:cs="Arial"/>
                <w:b/>
                <w:lang w:val="ka-GE"/>
              </w:rPr>
            </w:pPr>
            <w:r w:rsidRPr="00690D8A">
              <w:rPr>
                <w:rFonts w:ascii="Sylfaen" w:hAnsi="Sylfaen" w:cs="Arial"/>
                <w:b/>
                <w:lang w:val="ka-GE"/>
              </w:rPr>
              <w:t>შესრულების კრიტერიუმები</w:t>
            </w:r>
          </w:p>
        </w:tc>
        <w:tc>
          <w:tcPr>
            <w:tcW w:w="2631" w:type="dxa"/>
            <w:shd w:val="clear" w:color="auto" w:fill="DBE5F1" w:themeFill="accent1" w:themeFillTint="33"/>
            <w:vAlign w:val="center"/>
          </w:tcPr>
          <w:p w14:paraId="7F9FC47F" w14:textId="77777777" w:rsidR="00865FE0" w:rsidRPr="00690D8A" w:rsidRDefault="00865FE0" w:rsidP="007D73F9">
            <w:pPr>
              <w:jc w:val="center"/>
              <w:rPr>
                <w:rFonts w:ascii="Sylfaen" w:hAnsi="Sylfaen" w:cs="Arial"/>
                <w:b/>
                <w:lang w:val="ka-GE"/>
              </w:rPr>
            </w:pPr>
          </w:p>
          <w:p w14:paraId="2F423CF1" w14:textId="77777777" w:rsidR="00865FE0" w:rsidRPr="00690D8A" w:rsidRDefault="00865FE0" w:rsidP="007D73F9">
            <w:pPr>
              <w:jc w:val="center"/>
              <w:rPr>
                <w:rFonts w:ascii="Sylfaen" w:hAnsi="Sylfaen" w:cs="Arial"/>
                <w:b/>
                <w:lang w:val="ka-GE"/>
              </w:rPr>
            </w:pPr>
            <w:r w:rsidRPr="00690D8A">
              <w:rPr>
                <w:rFonts w:ascii="Sylfaen" w:hAnsi="Sylfaen" w:cs="Arial"/>
                <w:b/>
                <w:lang w:val="ka-GE"/>
              </w:rPr>
              <w:t>კომპეტენციის პარამეტრების ფარგლები</w:t>
            </w:r>
            <w:r w:rsidRPr="00690D8A">
              <w:rPr>
                <w:rFonts w:ascii="Sylfaen" w:hAnsi="Sylfaen" w:cs="Arial"/>
                <w:b/>
                <w:lang w:val="ka-GE"/>
              </w:rPr>
              <w:br/>
            </w:r>
          </w:p>
        </w:tc>
        <w:tc>
          <w:tcPr>
            <w:tcW w:w="3353" w:type="dxa"/>
            <w:shd w:val="clear" w:color="auto" w:fill="DBE5F1" w:themeFill="accent1" w:themeFillTint="33"/>
            <w:vAlign w:val="center"/>
          </w:tcPr>
          <w:p w14:paraId="1B28A652" w14:textId="77777777" w:rsidR="00865FE0" w:rsidRPr="00690D8A" w:rsidRDefault="00865FE0" w:rsidP="006654D0">
            <w:pPr>
              <w:jc w:val="center"/>
              <w:rPr>
                <w:rFonts w:ascii="Sylfaen" w:hAnsi="Sylfaen" w:cs="Arial"/>
                <w:b/>
                <w:lang w:val="ka-GE"/>
              </w:rPr>
            </w:pPr>
            <w:r w:rsidRPr="00690D8A">
              <w:rPr>
                <w:rFonts w:ascii="Sylfaen" w:hAnsi="Sylfaen" w:cs="Arial"/>
                <w:b/>
                <w:lang w:val="ka-GE"/>
              </w:rPr>
              <w:t>შეფასების მიმართულება</w:t>
            </w:r>
          </w:p>
        </w:tc>
      </w:tr>
      <w:tr w:rsidR="00865FE0" w:rsidRPr="00690D8A" w14:paraId="38CBEF29" w14:textId="77777777" w:rsidTr="00D5140A">
        <w:trPr>
          <w:trHeight w:val="3743"/>
        </w:trPr>
        <w:tc>
          <w:tcPr>
            <w:tcW w:w="3083" w:type="dxa"/>
          </w:tcPr>
          <w:p w14:paraId="25F2AFA2" w14:textId="77777777" w:rsidR="00865FE0" w:rsidRPr="00690D8A" w:rsidRDefault="00865FE0" w:rsidP="003F293D">
            <w:pPr>
              <w:pStyle w:val="a3"/>
              <w:numPr>
                <w:ilvl w:val="0"/>
                <w:numId w:val="17"/>
              </w:numPr>
              <w:tabs>
                <w:tab w:val="left" w:pos="207"/>
              </w:tabs>
              <w:spacing w:before="120"/>
              <w:ind w:left="0" w:firstLine="0"/>
              <w:jc w:val="both"/>
              <w:rPr>
                <w:rFonts w:ascii="Sylfaen" w:hAnsi="Sylfaen" w:cs="Arial"/>
                <w:b/>
                <w:lang w:val="ka-GE"/>
              </w:rPr>
            </w:pPr>
            <w:r w:rsidRPr="00690D8A">
              <w:rPr>
                <w:rFonts w:ascii="Sylfaen" w:hAnsi="Sylfaen" w:cs="Arial"/>
                <w:b/>
                <w:lang w:val="ka-GE"/>
              </w:rPr>
              <w:t>კვების ობიექტებში საკანონმდებლო ნორმებითა და რეგულაციებით სარგებლობა</w:t>
            </w:r>
          </w:p>
          <w:p w14:paraId="6A48AD18" w14:textId="77777777" w:rsidR="00865FE0" w:rsidRPr="00690D8A" w:rsidRDefault="00865FE0" w:rsidP="003F293D">
            <w:pPr>
              <w:spacing w:before="120"/>
              <w:ind w:left="360"/>
              <w:jc w:val="both"/>
              <w:rPr>
                <w:rFonts w:ascii="Sylfaen" w:hAnsi="Sylfaen" w:cs="Arial"/>
                <w:b/>
                <w:lang w:val="ka-GE"/>
              </w:rPr>
            </w:pPr>
          </w:p>
        </w:tc>
        <w:tc>
          <w:tcPr>
            <w:tcW w:w="3799" w:type="dxa"/>
          </w:tcPr>
          <w:p w14:paraId="01256A5C" w14:textId="302B436F" w:rsidR="00865FE0" w:rsidRPr="00690D8A" w:rsidRDefault="005D5903" w:rsidP="00AB4186">
            <w:pPr>
              <w:pStyle w:val="a3"/>
              <w:numPr>
                <w:ilvl w:val="0"/>
                <w:numId w:val="31"/>
              </w:numPr>
              <w:tabs>
                <w:tab w:val="left" w:pos="244"/>
              </w:tabs>
              <w:ind w:left="289" w:hanging="270"/>
              <w:jc w:val="both"/>
              <w:rPr>
                <w:rFonts w:ascii="Sylfaen" w:hAnsi="Sylfaen"/>
                <w:lang w:val="ka-GE"/>
              </w:rPr>
            </w:pPr>
            <w:r w:rsidRPr="00690D8A">
              <w:rPr>
                <w:rFonts w:ascii="Sylfaen" w:hAnsi="Sylfaen"/>
                <w:lang w:val="ka-GE"/>
              </w:rPr>
              <w:t xml:space="preserve">სწორად </w:t>
            </w:r>
            <w:r w:rsidR="00865FE0" w:rsidRPr="00690D8A">
              <w:rPr>
                <w:rFonts w:ascii="Sylfaen" w:hAnsi="Sylfaen"/>
                <w:lang w:val="ka-GE"/>
              </w:rPr>
              <w:t>ჩამოთვლის სპეციფიკურ საკალკულაციო ტერმინოლოგიას</w:t>
            </w:r>
            <w:r w:rsidR="00357BB0" w:rsidRPr="00690D8A">
              <w:rPr>
                <w:rFonts w:ascii="Sylfaen" w:hAnsi="Sylfaen"/>
                <w:lang w:val="ka-GE"/>
              </w:rPr>
              <w:t>;</w:t>
            </w:r>
          </w:p>
          <w:p w14:paraId="136DE979" w14:textId="77777777" w:rsidR="00865FE0" w:rsidRPr="00690D8A" w:rsidRDefault="00865FE0" w:rsidP="00AB4186">
            <w:pPr>
              <w:pStyle w:val="a3"/>
              <w:numPr>
                <w:ilvl w:val="0"/>
                <w:numId w:val="31"/>
              </w:numPr>
              <w:tabs>
                <w:tab w:val="left" w:pos="244"/>
              </w:tabs>
              <w:ind w:left="289" w:hanging="270"/>
              <w:jc w:val="both"/>
              <w:rPr>
                <w:rFonts w:ascii="Sylfaen" w:hAnsi="Sylfaen"/>
                <w:lang w:val="ka-GE"/>
              </w:rPr>
            </w:pPr>
            <w:r w:rsidRPr="00690D8A">
              <w:rPr>
                <w:rFonts w:ascii="Sylfaen" w:hAnsi="Sylfaen"/>
                <w:lang w:val="ka-GE"/>
              </w:rPr>
              <w:t>სწორად განმარტავს სპეციფიკურ საკალკულაციო ტერმინოლოგიას</w:t>
            </w:r>
            <w:r w:rsidR="00357BB0" w:rsidRPr="00690D8A">
              <w:rPr>
                <w:rFonts w:ascii="Sylfaen" w:hAnsi="Sylfaen"/>
                <w:lang w:val="ka-GE"/>
              </w:rPr>
              <w:t>;</w:t>
            </w:r>
          </w:p>
          <w:p w14:paraId="7AA27436" w14:textId="218E1077" w:rsidR="00865FE0" w:rsidRPr="00690D8A" w:rsidRDefault="005D5903" w:rsidP="00AB4186">
            <w:pPr>
              <w:pStyle w:val="a3"/>
              <w:numPr>
                <w:ilvl w:val="0"/>
                <w:numId w:val="31"/>
              </w:numPr>
              <w:tabs>
                <w:tab w:val="left" w:pos="244"/>
              </w:tabs>
              <w:ind w:left="289" w:hanging="270"/>
              <w:jc w:val="both"/>
              <w:rPr>
                <w:rFonts w:ascii="Sylfaen" w:hAnsi="Sylfaen"/>
                <w:lang w:val="ka-GE"/>
              </w:rPr>
            </w:pPr>
            <w:r w:rsidRPr="00690D8A">
              <w:rPr>
                <w:rFonts w:ascii="Sylfaen" w:hAnsi="Sylfaen"/>
                <w:lang w:val="ka-GE"/>
              </w:rPr>
              <w:t>სწორად ა</w:t>
            </w:r>
            <w:r w:rsidR="00865FE0" w:rsidRPr="00690D8A">
              <w:rPr>
                <w:rFonts w:ascii="Sylfaen" w:hAnsi="Sylfaen"/>
                <w:lang w:val="ka-GE"/>
              </w:rPr>
              <w:t>ღწერს პირველადი აღრიცხვიანობის დოკუმენტაციის შედგენისა და წაკითხვის წესებს</w:t>
            </w:r>
            <w:r w:rsidR="00357BB0" w:rsidRPr="00690D8A">
              <w:rPr>
                <w:rFonts w:ascii="Sylfaen" w:hAnsi="Sylfaen"/>
                <w:lang w:val="ka-GE"/>
              </w:rPr>
              <w:t>;</w:t>
            </w:r>
          </w:p>
          <w:p w14:paraId="45513C3B" w14:textId="344A8F2F" w:rsidR="00865FE0" w:rsidRPr="00690D8A" w:rsidRDefault="005D5903" w:rsidP="00AB4186">
            <w:pPr>
              <w:pStyle w:val="a3"/>
              <w:numPr>
                <w:ilvl w:val="0"/>
                <w:numId w:val="31"/>
              </w:numPr>
              <w:tabs>
                <w:tab w:val="left" w:pos="244"/>
              </w:tabs>
              <w:ind w:left="289" w:hanging="270"/>
              <w:jc w:val="both"/>
              <w:rPr>
                <w:rFonts w:ascii="Sylfaen" w:hAnsi="Sylfaen"/>
                <w:lang w:val="ka-GE"/>
              </w:rPr>
            </w:pPr>
            <w:r w:rsidRPr="00690D8A">
              <w:rPr>
                <w:rFonts w:ascii="Sylfaen" w:hAnsi="Sylfaen"/>
                <w:lang w:val="ka-GE"/>
              </w:rPr>
              <w:t xml:space="preserve">სწორად </w:t>
            </w:r>
            <w:r w:rsidR="002C3F65" w:rsidRPr="00690D8A">
              <w:rPr>
                <w:rFonts w:ascii="Sylfaen" w:hAnsi="Sylfaen"/>
                <w:lang w:val="ka-GE"/>
              </w:rPr>
              <w:t xml:space="preserve">ჩამოთვლის </w:t>
            </w:r>
            <w:r w:rsidR="00865FE0" w:rsidRPr="00690D8A">
              <w:rPr>
                <w:rFonts w:ascii="Sylfaen" w:hAnsi="Sylfaen"/>
                <w:lang w:val="ka-GE"/>
              </w:rPr>
              <w:t xml:space="preserve"> მომსახურების სფეროში მოქმედი </w:t>
            </w:r>
            <w:r w:rsidR="00865FE0" w:rsidRPr="00690D8A">
              <w:rPr>
                <w:rFonts w:ascii="Sylfaen" w:hAnsi="Sylfaen"/>
                <w:b/>
                <w:lang w:val="ka-GE"/>
              </w:rPr>
              <w:t xml:space="preserve">საკანონმდებლო დოკუმენტაციის </w:t>
            </w:r>
            <w:r w:rsidR="00865FE0" w:rsidRPr="00690D8A">
              <w:rPr>
                <w:rFonts w:ascii="Sylfaen" w:hAnsi="Sylfaen"/>
                <w:lang w:val="ka-GE"/>
              </w:rPr>
              <w:t>შესახებ არსებულ ინ</w:t>
            </w:r>
            <w:r w:rsidR="00690D8A">
              <w:rPr>
                <w:rFonts w:ascii="Sylfaen" w:hAnsi="Sylfaen"/>
                <w:lang w:val="ka-GE"/>
              </w:rPr>
              <w:t xml:space="preserve">ფორმაციას </w:t>
            </w:r>
          </w:p>
          <w:p w14:paraId="5880885C" w14:textId="53F9E171" w:rsidR="00865FE0" w:rsidRPr="00690D8A" w:rsidRDefault="00690D8A" w:rsidP="00AB4186">
            <w:pPr>
              <w:pStyle w:val="a3"/>
              <w:numPr>
                <w:ilvl w:val="0"/>
                <w:numId w:val="31"/>
              </w:numPr>
              <w:tabs>
                <w:tab w:val="left" w:pos="244"/>
              </w:tabs>
              <w:ind w:left="289" w:hanging="270"/>
              <w:jc w:val="both"/>
              <w:rPr>
                <w:rFonts w:ascii="Sylfaen" w:hAnsi="Sylfaen"/>
                <w:lang w:val="ka-GE"/>
              </w:rPr>
            </w:pPr>
            <w:r>
              <w:rPr>
                <w:rFonts w:ascii="Sylfaen" w:hAnsi="Sylfaen"/>
                <w:lang w:val="ka-GE"/>
              </w:rPr>
              <w:t xml:space="preserve"> სწორად </w:t>
            </w:r>
            <w:r w:rsidR="00865FE0" w:rsidRPr="00690D8A">
              <w:rPr>
                <w:rFonts w:ascii="Sylfaen" w:hAnsi="Sylfaen"/>
                <w:lang w:val="ka-GE"/>
              </w:rPr>
              <w:t>განმარტავს კალკულაციის ძირითად პრინციპებს, ორგანიზაციის შიდა სტანდარტის მიხედვით</w:t>
            </w:r>
            <w:r w:rsidR="00357BB0" w:rsidRPr="00690D8A">
              <w:rPr>
                <w:rFonts w:ascii="Sylfaen" w:hAnsi="Sylfaen"/>
                <w:lang w:val="ka-GE"/>
              </w:rPr>
              <w:t>;</w:t>
            </w:r>
          </w:p>
          <w:p w14:paraId="776788BE" w14:textId="77777777" w:rsidR="00865FE0" w:rsidRPr="00690D8A" w:rsidRDefault="00865FE0" w:rsidP="002C3F65">
            <w:pPr>
              <w:pStyle w:val="a3"/>
              <w:numPr>
                <w:ilvl w:val="0"/>
                <w:numId w:val="31"/>
              </w:numPr>
              <w:tabs>
                <w:tab w:val="left" w:pos="244"/>
              </w:tabs>
              <w:ind w:left="289" w:hanging="270"/>
              <w:jc w:val="both"/>
              <w:rPr>
                <w:rFonts w:ascii="Sylfaen" w:hAnsi="Sylfaen"/>
                <w:b/>
                <w:lang w:val="ka-GE"/>
              </w:rPr>
            </w:pPr>
            <w:r w:rsidRPr="00690D8A">
              <w:rPr>
                <w:rFonts w:ascii="Sylfaen" w:hAnsi="Sylfaen"/>
                <w:lang w:val="ka-GE"/>
              </w:rPr>
              <w:t xml:space="preserve">დავალების შესაბამისად </w:t>
            </w:r>
            <w:r w:rsidR="002C3F65" w:rsidRPr="00690D8A">
              <w:rPr>
                <w:rFonts w:ascii="Sylfaen" w:hAnsi="Sylfaen"/>
                <w:lang w:val="ka-GE"/>
              </w:rPr>
              <w:t>ჩამოთვლის</w:t>
            </w:r>
            <w:r w:rsidRPr="00690D8A">
              <w:rPr>
                <w:rFonts w:ascii="Sylfaen" w:hAnsi="Sylfaen"/>
                <w:lang w:val="ka-GE"/>
              </w:rPr>
              <w:t xml:space="preserve"> მზა </w:t>
            </w:r>
            <w:r w:rsidR="002C3F65" w:rsidRPr="00690D8A">
              <w:rPr>
                <w:rFonts w:ascii="Sylfaen" w:hAnsi="Sylfaen"/>
                <w:lang w:val="ka-GE"/>
              </w:rPr>
              <w:t xml:space="preserve">პროდუქციის </w:t>
            </w:r>
            <w:r w:rsidRPr="00690D8A">
              <w:rPr>
                <w:rFonts w:ascii="Sylfaen" w:hAnsi="Sylfaen"/>
                <w:lang w:val="ka-GE"/>
              </w:rPr>
              <w:t xml:space="preserve"> თვითღირებულების დასაანგარიშებლად საჭირო ხარჯებს</w:t>
            </w:r>
            <w:r w:rsidR="00357BB0" w:rsidRPr="00690D8A">
              <w:rPr>
                <w:rFonts w:ascii="Sylfaen" w:hAnsi="Sylfaen"/>
                <w:lang w:val="ka-GE"/>
              </w:rPr>
              <w:t>.</w:t>
            </w:r>
          </w:p>
          <w:p w14:paraId="55FC24F6" w14:textId="31EB083D" w:rsidR="005D5903" w:rsidRPr="00690D8A" w:rsidRDefault="005D5903" w:rsidP="00E66F50">
            <w:pPr>
              <w:pStyle w:val="a3"/>
              <w:tabs>
                <w:tab w:val="left" w:pos="244"/>
              </w:tabs>
              <w:ind w:left="289"/>
              <w:jc w:val="both"/>
              <w:rPr>
                <w:rFonts w:ascii="Sylfaen" w:hAnsi="Sylfaen"/>
                <w:b/>
                <w:lang w:val="ka-GE"/>
              </w:rPr>
            </w:pPr>
          </w:p>
        </w:tc>
        <w:tc>
          <w:tcPr>
            <w:tcW w:w="2631" w:type="dxa"/>
          </w:tcPr>
          <w:p w14:paraId="4522CEA7" w14:textId="77777777" w:rsidR="00865FE0" w:rsidRPr="00690D8A" w:rsidRDefault="00865FE0" w:rsidP="000D1CB6">
            <w:pPr>
              <w:pStyle w:val="a6"/>
              <w:jc w:val="both"/>
              <w:rPr>
                <w:rFonts w:ascii="Sylfaen" w:hAnsi="Sylfaen" w:cs="Sylfaen"/>
                <w:b/>
                <w:bCs/>
                <w:sz w:val="22"/>
                <w:szCs w:val="22"/>
                <w:lang w:val="ka-GE"/>
              </w:rPr>
            </w:pPr>
            <w:r w:rsidRPr="00690D8A">
              <w:rPr>
                <w:rFonts w:ascii="Sylfaen" w:hAnsi="Sylfaen" w:cs="Sylfaen"/>
                <w:b/>
                <w:bCs/>
                <w:sz w:val="22"/>
                <w:szCs w:val="22"/>
                <w:lang w:val="ka-GE"/>
              </w:rPr>
              <w:t>საკანონმდებლო დოკუმენტაცია:</w:t>
            </w:r>
          </w:p>
          <w:p w14:paraId="635EBBFA" w14:textId="77777777" w:rsidR="00865FE0" w:rsidRPr="00690D8A" w:rsidRDefault="00865FE0" w:rsidP="000D1CB6">
            <w:pPr>
              <w:pStyle w:val="a6"/>
              <w:jc w:val="both"/>
              <w:rPr>
                <w:rFonts w:ascii="Sylfaen" w:hAnsi="Sylfaen" w:cs="Sylfaen"/>
                <w:bCs/>
                <w:sz w:val="22"/>
                <w:szCs w:val="22"/>
                <w:lang w:val="ka-GE"/>
              </w:rPr>
            </w:pPr>
            <w:r w:rsidRPr="00690D8A">
              <w:rPr>
                <w:rFonts w:ascii="Sylfaen" w:hAnsi="Sylfaen" w:cs="Sylfaen"/>
                <w:bCs/>
                <w:sz w:val="22"/>
                <w:szCs w:val="22"/>
                <w:lang w:val="ka-GE"/>
              </w:rPr>
              <w:t>1.საგადასახადო კოდექსი- ტერმინები და ცნებები</w:t>
            </w:r>
            <w:r w:rsidR="00E25730" w:rsidRPr="00690D8A">
              <w:rPr>
                <w:rFonts w:ascii="Sylfaen" w:hAnsi="Sylfaen" w:cs="Sylfaen"/>
                <w:bCs/>
                <w:sz w:val="22"/>
                <w:szCs w:val="22"/>
                <w:lang w:val="ka-GE"/>
              </w:rPr>
              <w:t>;</w:t>
            </w:r>
          </w:p>
          <w:p w14:paraId="445E4175" w14:textId="77777777" w:rsidR="00865FE0" w:rsidRPr="00690D8A" w:rsidRDefault="00865FE0" w:rsidP="000D1CB6">
            <w:pPr>
              <w:pStyle w:val="mimgebixml"/>
              <w:jc w:val="both"/>
              <w:rPr>
                <w:rFonts w:cs="Sylfaen"/>
                <w:b w:val="0"/>
                <w:bCs/>
                <w:sz w:val="22"/>
                <w:szCs w:val="22"/>
                <w:lang w:val="ka-GE" w:eastAsia="en-US"/>
              </w:rPr>
            </w:pPr>
            <w:r w:rsidRPr="00690D8A">
              <w:rPr>
                <w:rFonts w:cs="Sylfaen"/>
                <w:b w:val="0"/>
                <w:bCs/>
                <w:sz w:val="22"/>
                <w:szCs w:val="22"/>
                <w:lang w:val="ka-GE" w:eastAsia="en-US"/>
              </w:rPr>
              <w:t>2. საქართველოს კანონი ,,პროდუქტის უსაფრთხოებისა და თავისუფალი მიმოქცევის კოდექსი“</w:t>
            </w:r>
            <w:r w:rsidR="00E25730" w:rsidRPr="00690D8A">
              <w:rPr>
                <w:rFonts w:cs="Sylfaen"/>
                <w:b w:val="0"/>
                <w:bCs/>
                <w:sz w:val="22"/>
                <w:szCs w:val="22"/>
                <w:lang w:val="ka-GE" w:eastAsia="en-US"/>
              </w:rPr>
              <w:t>;</w:t>
            </w:r>
          </w:p>
          <w:p w14:paraId="6F0204F6" w14:textId="77777777" w:rsidR="00865FE0" w:rsidRPr="00690D8A" w:rsidRDefault="00865FE0" w:rsidP="000D1CB6">
            <w:pPr>
              <w:pStyle w:val="mimgebixml"/>
              <w:jc w:val="both"/>
              <w:rPr>
                <w:rFonts w:cs="Sylfaen"/>
                <w:b w:val="0"/>
                <w:bCs/>
                <w:sz w:val="22"/>
                <w:szCs w:val="22"/>
                <w:lang w:val="ka-GE" w:eastAsia="en-US"/>
              </w:rPr>
            </w:pPr>
            <w:r w:rsidRPr="00690D8A">
              <w:rPr>
                <w:rFonts w:cs="Sylfaen"/>
                <w:b w:val="0"/>
                <w:bCs/>
                <w:sz w:val="22"/>
                <w:szCs w:val="22"/>
                <w:lang w:val="ka-GE" w:eastAsia="en-US"/>
              </w:rPr>
              <w:t>3.ბუღალტრული აღრიცხვის საერთაშორისო სტანდარტები</w:t>
            </w:r>
            <w:r w:rsidR="00E25730" w:rsidRPr="00690D8A">
              <w:rPr>
                <w:rFonts w:cs="Sylfaen"/>
                <w:b w:val="0"/>
                <w:bCs/>
                <w:sz w:val="22"/>
                <w:szCs w:val="22"/>
                <w:lang w:val="ka-GE" w:eastAsia="en-US"/>
              </w:rPr>
              <w:t>;</w:t>
            </w:r>
          </w:p>
          <w:p w14:paraId="3B853AF1" w14:textId="20A7DD4F" w:rsidR="005D5903" w:rsidRPr="00690D8A" w:rsidRDefault="00865FE0" w:rsidP="00E66F50">
            <w:pPr>
              <w:pStyle w:val="a6"/>
              <w:jc w:val="both"/>
              <w:rPr>
                <w:rFonts w:ascii="Sylfaen" w:hAnsi="Sylfaen" w:cs="Sylfaen"/>
                <w:bCs/>
                <w:sz w:val="22"/>
                <w:szCs w:val="22"/>
                <w:lang w:val="ka-GE"/>
              </w:rPr>
            </w:pPr>
            <w:r w:rsidRPr="00690D8A">
              <w:rPr>
                <w:rFonts w:ascii="Sylfaen" w:hAnsi="Sylfaen" w:cs="Sylfaen"/>
                <w:bCs/>
                <w:sz w:val="22"/>
                <w:szCs w:val="22"/>
                <w:lang w:val="ka-GE"/>
              </w:rPr>
              <w:t>4.ორგანიზაციის მიერ შემუშავებული და დამტკიცებული აღრიცხვის დოკუმენტაცია: აღრიცხვის ჟურნალები, ელექტრონული ცხრილები, სპეციალური სარესტორნო კომპიუტერული პროგრამები</w:t>
            </w:r>
            <w:r w:rsidR="00E25730" w:rsidRPr="00690D8A">
              <w:rPr>
                <w:rFonts w:ascii="Sylfaen" w:hAnsi="Sylfaen" w:cs="Sylfaen"/>
                <w:bCs/>
                <w:sz w:val="22"/>
                <w:szCs w:val="22"/>
                <w:lang w:val="ka-GE"/>
              </w:rPr>
              <w:t>.</w:t>
            </w:r>
          </w:p>
        </w:tc>
        <w:tc>
          <w:tcPr>
            <w:tcW w:w="3353" w:type="dxa"/>
          </w:tcPr>
          <w:p w14:paraId="013306D9" w14:textId="77777777" w:rsidR="00865FE0" w:rsidRPr="00690D8A" w:rsidRDefault="00865FE0" w:rsidP="00B50A37">
            <w:pPr>
              <w:rPr>
                <w:rFonts w:ascii="Sylfaen" w:hAnsi="Sylfaen"/>
                <w:color w:val="000000"/>
                <w:shd w:val="clear" w:color="auto" w:fill="FFFFFF"/>
                <w:lang w:val="ka-GE"/>
              </w:rPr>
            </w:pPr>
            <w:r w:rsidRPr="00690D8A">
              <w:rPr>
                <w:rFonts w:ascii="Sylfaen" w:hAnsi="Sylfaen"/>
                <w:color w:val="000000"/>
                <w:shd w:val="clear" w:color="auto" w:fill="FFFFFF"/>
                <w:lang w:val="ka-GE"/>
              </w:rPr>
              <w:t>გამოკითხვა</w:t>
            </w:r>
          </w:p>
          <w:p w14:paraId="1D9A5766" w14:textId="77777777" w:rsidR="00865FE0" w:rsidRPr="00690D8A" w:rsidRDefault="00865FE0" w:rsidP="00060930">
            <w:pPr>
              <w:rPr>
                <w:rFonts w:ascii="Sylfaen" w:hAnsi="Sylfaen" w:cs="Arial"/>
                <w:lang w:val="ka-GE"/>
              </w:rPr>
            </w:pPr>
          </w:p>
        </w:tc>
      </w:tr>
      <w:tr w:rsidR="00865FE0" w:rsidRPr="00690D8A" w14:paraId="4B182D35" w14:textId="77777777" w:rsidTr="00D5140A">
        <w:trPr>
          <w:trHeight w:val="841"/>
        </w:trPr>
        <w:tc>
          <w:tcPr>
            <w:tcW w:w="3083" w:type="dxa"/>
          </w:tcPr>
          <w:p w14:paraId="02A2D6E8" w14:textId="77777777" w:rsidR="00865FE0" w:rsidRPr="00690D8A" w:rsidRDefault="00865FE0" w:rsidP="003F293D">
            <w:pPr>
              <w:pStyle w:val="a3"/>
              <w:ind w:left="0"/>
              <w:jc w:val="both"/>
              <w:rPr>
                <w:rFonts w:ascii="Sylfaen" w:hAnsi="Sylfaen"/>
                <w:b/>
                <w:bCs/>
                <w:lang w:val="ka-GE"/>
              </w:rPr>
            </w:pPr>
            <w:r w:rsidRPr="00690D8A">
              <w:rPr>
                <w:rFonts w:ascii="Sylfaen" w:hAnsi="Sylfaen" w:cs="Arial"/>
                <w:b/>
                <w:lang w:val="ka-GE"/>
              </w:rPr>
              <w:lastRenderedPageBreak/>
              <w:t>2.</w:t>
            </w:r>
            <w:r w:rsidRPr="00690D8A">
              <w:rPr>
                <w:rFonts w:ascii="Sylfaen" w:hAnsi="Sylfaen"/>
                <w:b/>
                <w:bCs/>
                <w:lang w:val="ka-GE"/>
              </w:rPr>
              <w:t>პროდუქტის, ნედლეულისა და ნახევარფაბრიკატების საჭირო რაოდენობის განსაზღვრა</w:t>
            </w:r>
          </w:p>
          <w:p w14:paraId="3C1B420C" w14:textId="77777777" w:rsidR="00865FE0" w:rsidRPr="00690D8A" w:rsidRDefault="00865FE0" w:rsidP="003F293D">
            <w:pPr>
              <w:spacing w:before="120"/>
              <w:ind w:left="360"/>
              <w:jc w:val="both"/>
              <w:rPr>
                <w:rFonts w:ascii="Sylfaen" w:hAnsi="Sylfaen" w:cs="Arial"/>
                <w:b/>
                <w:lang w:val="ka-GE"/>
              </w:rPr>
            </w:pPr>
          </w:p>
        </w:tc>
        <w:tc>
          <w:tcPr>
            <w:tcW w:w="3799" w:type="dxa"/>
          </w:tcPr>
          <w:p w14:paraId="7CC18FF0" w14:textId="77777777" w:rsidR="00865FE0" w:rsidRPr="00690D8A" w:rsidRDefault="00865FE0" w:rsidP="0070719D">
            <w:pPr>
              <w:pStyle w:val="a3"/>
              <w:numPr>
                <w:ilvl w:val="0"/>
                <w:numId w:val="32"/>
              </w:numPr>
              <w:tabs>
                <w:tab w:val="left" w:pos="108"/>
              </w:tabs>
              <w:ind w:left="314" w:hanging="270"/>
              <w:jc w:val="both"/>
              <w:rPr>
                <w:rFonts w:ascii="Sylfaen" w:hAnsi="Sylfaen"/>
                <w:lang w:val="ka-GE"/>
              </w:rPr>
            </w:pPr>
            <w:r w:rsidRPr="00690D8A">
              <w:rPr>
                <w:rFonts w:ascii="Sylfaen" w:hAnsi="Sylfaen" w:cs="Sylfaen"/>
                <w:lang w:val="ka-GE"/>
              </w:rPr>
              <w:t>სწორად</w:t>
            </w:r>
            <w:r w:rsidRPr="00690D8A">
              <w:rPr>
                <w:rFonts w:ascii="Sylfaen" w:hAnsi="Sylfaen"/>
                <w:lang w:val="ka-GE"/>
              </w:rPr>
              <w:t xml:space="preserve"> აღწერს პროდუქტის მიღება-დაბინავების პირველადი სააღრიცხვო </w:t>
            </w:r>
            <w:r w:rsidRPr="00690D8A">
              <w:rPr>
                <w:rFonts w:ascii="Sylfaen" w:hAnsi="Sylfaen"/>
                <w:b/>
                <w:lang w:val="ka-GE"/>
              </w:rPr>
              <w:t>დოკუმენტაციის</w:t>
            </w:r>
            <w:r w:rsidRPr="00690D8A">
              <w:rPr>
                <w:rFonts w:ascii="Sylfaen" w:hAnsi="Sylfaen"/>
                <w:lang w:val="ka-GE"/>
              </w:rPr>
              <w:t xml:space="preserve"> წარმოების წესებს</w:t>
            </w:r>
            <w:r w:rsidR="00357BB0" w:rsidRPr="00690D8A">
              <w:rPr>
                <w:rFonts w:ascii="Sylfaen" w:hAnsi="Sylfaen"/>
                <w:lang w:val="ka-GE"/>
              </w:rPr>
              <w:t>;</w:t>
            </w:r>
          </w:p>
          <w:p w14:paraId="28BBE945" w14:textId="77777777" w:rsidR="00865FE0" w:rsidRPr="00690D8A" w:rsidRDefault="0070719D" w:rsidP="0070719D">
            <w:pPr>
              <w:pStyle w:val="a3"/>
              <w:numPr>
                <w:ilvl w:val="0"/>
                <w:numId w:val="32"/>
              </w:numPr>
              <w:tabs>
                <w:tab w:val="left" w:pos="108"/>
              </w:tabs>
              <w:ind w:left="314"/>
              <w:jc w:val="both"/>
              <w:rPr>
                <w:rFonts w:ascii="Sylfaen" w:hAnsi="Sylfaen"/>
                <w:lang w:val="ka-GE"/>
              </w:rPr>
            </w:pPr>
            <w:r w:rsidRPr="00690D8A">
              <w:rPr>
                <w:rFonts w:ascii="Sylfaen" w:hAnsi="Sylfaen" w:cs="Sylfaen"/>
                <w:lang w:val="ka-GE"/>
              </w:rPr>
              <w:t xml:space="preserve">   </w:t>
            </w:r>
            <w:r w:rsidR="002C3F65" w:rsidRPr="00690D8A">
              <w:rPr>
                <w:rFonts w:ascii="Sylfaen" w:hAnsi="Sylfaen" w:cs="Sylfaen"/>
                <w:lang w:val="ka-GE"/>
              </w:rPr>
              <w:t>ორგანიზაციის</w:t>
            </w:r>
            <w:r w:rsidR="002C3F65" w:rsidRPr="00690D8A">
              <w:rPr>
                <w:rFonts w:ascii="Sylfaen" w:hAnsi="Sylfaen"/>
                <w:lang w:val="ka-GE"/>
              </w:rPr>
              <w:t xml:space="preserve"> </w:t>
            </w:r>
            <w:r w:rsidR="002C3F65" w:rsidRPr="00690D8A">
              <w:rPr>
                <w:rFonts w:ascii="Sylfaen" w:hAnsi="Sylfaen" w:cs="Sylfaen"/>
                <w:lang w:val="ka-GE"/>
              </w:rPr>
              <w:t>მიერ</w:t>
            </w:r>
            <w:r w:rsidR="002C3F65" w:rsidRPr="00690D8A">
              <w:rPr>
                <w:rFonts w:ascii="Sylfaen" w:hAnsi="Sylfaen"/>
                <w:lang w:val="ka-GE"/>
              </w:rPr>
              <w:t xml:space="preserve"> </w:t>
            </w:r>
            <w:r w:rsidR="002C3F65" w:rsidRPr="00690D8A">
              <w:rPr>
                <w:rFonts w:ascii="Sylfaen" w:hAnsi="Sylfaen" w:cs="Sylfaen"/>
                <w:lang w:val="ka-GE"/>
              </w:rPr>
              <w:t>შემუშავებული</w:t>
            </w:r>
            <w:r w:rsidR="002C3F65" w:rsidRPr="00690D8A">
              <w:rPr>
                <w:rFonts w:ascii="Sylfaen" w:hAnsi="Sylfaen"/>
                <w:lang w:val="ka-GE"/>
              </w:rPr>
              <w:t xml:space="preserve"> </w:t>
            </w:r>
            <w:r w:rsidR="002C3F65" w:rsidRPr="00690D8A">
              <w:rPr>
                <w:rFonts w:ascii="Sylfaen" w:hAnsi="Sylfaen" w:cs="Sylfaen"/>
                <w:lang w:val="ka-GE"/>
              </w:rPr>
              <w:t>და</w:t>
            </w:r>
            <w:r w:rsidR="002C3F65" w:rsidRPr="00690D8A">
              <w:rPr>
                <w:rFonts w:ascii="Sylfaen" w:hAnsi="Sylfaen"/>
                <w:lang w:val="ka-GE"/>
              </w:rPr>
              <w:t xml:space="preserve"> </w:t>
            </w:r>
            <w:r w:rsidR="002C3F65" w:rsidRPr="00690D8A">
              <w:rPr>
                <w:rFonts w:ascii="Sylfaen" w:hAnsi="Sylfaen" w:cs="Sylfaen"/>
                <w:lang w:val="ka-GE"/>
              </w:rPr>
              <w:t>დამტკიცებული</w:t>
            </w:r>
            <w:r w:rsidR="002C3F65" w:rsidRPr="00690D8A">
              <w:rPr>
                <w:rFonts w:ascii="Sylfaen" w:hAnsi="Sylfaen"/>
                <w:lang w:val="ka-GE"/>
              </w:rPr>
              <w:t xml:space="preserve"> </w:t>
            </w:r>
            <w:r w:rsidR="002C3F65" w:rsidRPr="00690D8A">
              <w:rPr>
                <w:rFonts w:ascii="Sylfaen" w:hAnsi="Sylfaen" w:cs="Sylfaen"/>
                <w:lang w:val="ka-GE"/>
              </w:rPr>
              <w:t>მარაგების</w:t>
            </w:r>
            <w:r w:rsidR="002C3F65" w:rsidRPr="00690D8A">
              <w:rPr>
                <w:rFonts w:ascii="Sylfaen" w:hAnsi="Sylfaen"/>
                <w:lang w:val="ka-GE"/>
              </w:rPr>
              <w:t xml:space="preserve"> </w:t>
            </w:r>
            <w:r w:rsidR="002C3F65" w:rsidRPr="00690D8A">
              <w:rPr>
                <w:rFonts w:ascii="Sylfaen" w:hAnsi="Sylfaen" w:cs="Sylfaen"/>
                <w:lang w:val="ka-GE"/>
              </w:rPr>
              <w:t>აღრიცხვის</w:t>
            </w:r>
            <w:r w:rsidR="002C3F65" w:rsidRPr="00690D8A">
              <w:rPr>
                <w:rFonts w:ascii="Sylfaen" w:hAnsi="Sylfaen"/>
                <w:lang w:val="ka-GE"/>
              </w:rPr>
              <w:t xml:space="preserve">  </w:t>
            </w:r>
            <w:r w:rsidR="002C3F65" w:rsidRPr="00690D8A">
              <w:rPr>
                <w:rFonts w:ascii="Sylfaen" w:hAnsi="Sylfaen" w:cs="Sylfaen"/>
                <w:lang w:val="ka-GE"/>
              </w:rPr>
              <w:t>დოკუმენტაციის</w:t>
            </w:r>
            <w:r w:rsidR="002C3F65" w:rsidRPr="00690D8A">
              <w:rPr>
                <w:rFonts w:ascii="Sylfaen" w:hAnsi="Sylfaen"/>
                <w:lang w:val="ka-GE"/>
              </w:rPr>
              <w:t xml:space="preserve"> </w:t>
            </w:r>
            <w:r w:rsidR="002C3F65" w:rsidRPr="00690D8A">
              <w:rPr>
                <w:rFonts w:ascii="Sylfaen" w:hAnsi="Sylfaen" w:cs="Sylfaen"/>
                <w:lang w:val="ka-GE"/>
              </w:rPr>
              <w:t>შესაბამისად</w:t>
            </w:r>
            <w:r w:rsidR="002C3F65" w:rsidRPr="00690D8A">
              <w:rPr>
                <w:rFonts w:ascii="Sylfaen" w:hAnsi="Sylfaen"/>
                <w:lang w:val="ka-GE"/>
              </w:rPr>
              <w:t xml:space="preserve">  </w:t>
            </w:r>
            <w:r w:rsidR="002C3F65" w:rsidRPr="00690D8A">
              <w:rPr>
                <w:rFonts w:ascii="Sylfaen" w:hAnsi="Sylfaen" w:cs="Sylfaen"/>
                <w:lang w:val="ka-GE"/>
              </w:rPr>
              <w:t>ავსებს</w:t>
            </w:r>
            <w:r w:rsidR="002C3F65" w:rsidRPr="00690D8A">
              <w:rPr>
                <w:rFonts w:ascii="Sylfaen" w:hAnsi="Sylfaen"/>
                <w:lang w:val="ka-GE"/>
              </w:rPr>
              <w:t xml:space="preserve"> </w:t>
            </w:r>
            <w:r w:rsidR="002C3F65" w:rsidRPr="00690D8A">
              <w:rPr>
                <w:rFonts w:ascii="Sylfaen" w:hAnsi="Sylfaen" w:cs="Sylfaen"/>
                <w:lang w:val="ka-GE"/>
              </w:rPr>
              <w:t>პროდუქტის</w:t>
            </w:r>
            <w:r w:rsidR="002C3F65" w:rsidRPr="00690D8A">
              <w:rPr>
                <w:rFonts w:ascii="Sylfaen" w:hAnsi="Sylfaen"/>
                <w:lang w:val="ka-GE"/>
              </w:rPr>
              <w:t xml:space="preserve"> </w:t>
            </w:r>
            <w:r w:rsidR="002C3F65" w:rsidRPr="00690D8A">
              <w:rPr>
                <w:rFonts w:ascii="Sylfaen" w:hAnsi="Sylfaen" w:cs="Sylfaen"/>
                <w:lang w:val="ka-GE"/>
              </w:rPr>
              <w:t>მიღება</w:t>
            </w:r>
            <w:r w:rsidR="002C3F65" w:rsidRPr="00690D8A">
              <w:rPr>
                <w:rFonts w:ascii="Sylfaen" w:hAnsi="Sylfaen"/>
                <w:lang w:val="ka-GE"/>
              </w:rPr>
              <w:t>-</w:t>
            </w:r>
            <w:r w:rsidR="002C3F65" w:rsidRPr="00690D8A">
              <w:rPr>
                <w:rFonts w:ascii="Sylfaen" w:hAnsi="Sylfaen" w:cs="Sylfaen"/>
                <w:lang w:val="ka-GE"/>
              </w:rPr>
              <w:t>დაბინავებისას</w:t>
            </w:r>
            <w:r w:rsidR="002C3F65" w:rsidRPr="00690D8A">
              <w:rPr>
                <w:rFonts w:ascii="Sylfaen" w:hAnsi="Sylfaen"/>
                <w:lang w:val="ka-GE"/>
              </w:rPr>
              <w:t xml:space="preserve"> </w:t>
            </w:r>
            <w:r w:rsidR="002C3F65" w:rsidRPr="00690D8A">
              <w:rPr>
                <w:rFonts w:ascii="Sylfaen" w:hAnsi="Sylfaen" w:cs="Sylfaen"/>
                <w:lang w:val="ka-GE"/>
              </w:rPr>
              <w:t>პირველად</w:t>
            </w:r>
            <w:r w:rsidR="002C3F65" w:rsidRPr="00690D8A">
              <w:rPr>
                <w:rFonts w:ascii="Sylfaen" w:hAnsi="Sylfaen"/>
                <w:lang w:val="ka-GE"/>
              </w:rPr>
              <w:t xml:space="preserve"> </w:t>
            </w:r>
            <w:r w:rsidR="002C3F65" w:rsidRPr="00690D8A">
              <w:rPr>
                <w:rFonts w:ascii="Sylfaen" w:hAnsi="Sylfaen" w:cs="Sylfaen"/>
                <w:lang w:val="ka-GE"/>
              </w:rPr>
              <w:t>სააღრიცხვო</w:t>
            </w:r>
            <w:r w:rsidR="002C3F65" w:rsidRPr="00690D8A">
              <w:rPr>
                <w:rFonts w:ascii="Sylfaen" w:hAnsi="Sylfaen"/>
                <w:lang w:val="ka-GE"/>
              </w:rPr>
              <w:t xml:space="preserve"> </w:t>
            </w:r>
            <w:r w:rsidR="002C3F65" w:rsidRPr="00690D8A">
              <w:rPr>
                <w:rFonts w:ascii="Sylfaen" w:hAnsi="Sylfaen" w:cs="Sylfaen"/>
                <w:lang w:val="ka-GE"/>
              </w:rPr>
              <w:t>დოკუმენტაციას</w:t>
            </w:r>
            <w:r w:rsidR="002C3F65" w:rsidRPr="00690D8A">
              <w:rPr>
                <w:rFonts w:ascii="Sylfaen" w:hAnsi="Sylfaen"/>
                <w:lang w:val="ka-GE"/>
              </w:rPr>
              <w:t>;</w:t>
            </w:r>
          </w:p>
          <w:p w14:paraId="4BF0B1F0" w14:textId="27879CA5" w:rsidR="00865FE0" w:rsidRPr="00690D8A" w:rsidRDefault="005D5903" w:rsidP="0070719D">
            <w:pPr>
              <w:pStyle w:val="a3"/>
              <w:numPr>
                <w:ilvl w:val="0"/>
                <w:numId w:val="32"/>
              </w:numPr>
              <w:tabs>
                <w:tab w:val="left" w:pos="108"/>
              </w:tabs>
              <w:ind w:left="314" w:hanging="270"/>
              <w:jc w:val="both"/>
              <w:rPr>
                <w:rFonts w:ascii="Sylfaen" w:hAnsi="Sylfaen"/>
                <w:lang w:val="ka-GE"/>
              </w:rPr>
            </w:pPr>
            <w:r w:rsidRPr="00690D8A">
              <w:rPr>
                <w:rFonts w:ascii="Sylfaen" w:hAnsi="Sylfaen"/>
                <w:lang w:val="ka-GE"/>
              </w:rPr>
              <w:t xml:space="preserve">სწორად </w:t>
            </w:r>
            <w:r w:rsidR="00865FE0" w:rsidRPr="00690D8A">
              <w:rPr>
                <w:rFonts w:ascii="Sylfaen" w:hAnsi="Sylfaen"/>
                <w:lang w:val="ka-GE"/>
              </w:rPr>
              <w:t>ასრულებს რეცეპტში აღნიშნული ზომის, წონის, მოცულობის ერთეულების კონვერტაციას (პროდუქტის აწონა, გაზომვა და დათვლა)</w:t>
            </w:r>
            <w:r w:rsidR="00357BB0" w:rsidRPr="00690D8A">
              <w:rPr>
                <w:rFonts w:ascii="Sylfaen" w:hAnsi="Sylfaen"/>
                <w:lang w:val="ka-GE"/>
              </w:rPr>
              <w:t>;</w:t>
            </w:r>
          </w:p>
          <w:p w14:paraId="6BE73507" w14:textId="18912AF4" w:rsidR="00865FE0" w:rsidRPr="00690D8A" w:rsidRDefault="0070719D" w:rsidP="0070719D">
            <w:pPr>
              <w:pStyle w:val="a3"/>
              <w:numPr>
                <w:ilvl w:val="0"/>
                <w:numId w:val="32"/>
              </w:numPr>
              <w:tabs>
                <w:tab w:val="left" w:pos="108"/>
              </w:tabs>
              <w:ind w:left="314"/>
              <w:jc w:val="both"/>
              <w:rPr>
                <w:rFonts w:ascii="Sylfaen" w:hAnsi="Sylfaen"/>
                <w:lang w:val="ka-GE"/>
              </w:rPr>
            </w:pPr>
            <w:r w:rsidRPr="00690D8A">
              <w:rPr>
                <w:rFonts w:ascii="Sylfaen" w:hAnsi="Sylfaen"/>
                <w:lang w:val="ka-GE"/>
              </w:rPr>
              <w:t xml:space="preserve">  </w:t>
            </w:r>
            <w:r w:rsidR="005D5903" w:rsidRPr="00690D8A">
              <w:rPr>
                <w:rFonts w:ascii="Sylfaen" w:hAnsi="Sylfaen"/>
                <w:lang w:val="ka-GE"/>
              </w:rPr>
              <w:t xml:space="preserve">სწორად </w:t>
            </w:r>
            <w:r w:rsidRPr="00690D8A">
              <w:rPr>
                <w:rFonts w:ascii="Sylfaen" w:hAnsi="Sylfaen"/>
                <w:lang w:val="ka-GE"/>
              </w:rPr>
              <w:t xml:space="preserve"> </w:t>
            </w:r>
            <w:r w:rsidR="002C3F65" w:rsidRPr="00690D8A">
              <w:rPr>
                <w:rFonts w:ascii="Sylfaen" w:hAnsi="Sylfaen"/>
                <w:lang w:val="ka-GE"/>
              </w:rPr>
              <w:t>გამოთვლის ნედლეულის  დამუშავების შედეგად ნარჩენის, დანაკარგის, ნამატის გამოსავლიანობის რაოდენობას;</w:t>
            </w:r>
          </w:p>
          <w:p w14:paraId="1FEA3C84" w14:textId="238C4D92" w:rsidR="005D5903" w:rsidRPr="00690D8A" w:rsidRDefault="005D5903" w:rsidP="00E66F50">
            <w:pPr>
              <w:pStyle w:val="a3"/>
              <w:numPr>
                <w:ilvl w:val="0"/>
                <w:numId w:val="32"/>
              </w:numPr>
              <w:tabs>
                <w:tab w:val="left" w:pos="108"/>
              </w:tabs>
              <w:ind w:left="314" w:hanging="270"/>
              <w:jc w:val="both"/>
              <w:rPr>
                <w:rFonts w:ascii="Sylfaen" w:hAnsi="Sylfaen"/>
                <w:lang w:val="ka-GE"/>
              </w:rPr>
            </w:pPr>
            <w:r w:rsidRPr="00690D8A">
              <w:rPr>
                <w:rFonts w:ascii="Sylfaen" w:hAnsi="Sylfaen"/>
                <w:lang w:val="ka-GE"/>
              </w:rPr>
              <w:t xml:space="preserve">დავალების მიხედვით </w:t>
            </w:r>
            <w:r w:rsidR="00865FE0" w:rsidRPr="00690D8A">
              <w:rPr>
                <w:rFonts w:ascii="Sylfaen" w:hAnsi="Sylfaen"/>
                <w:lang w:val="ka-GE"/>
              </w:rPr>
              <w:t>ადგენს პროდუქტების საჭირო რაოდენობას, რეცეპტურის შესაბამისად</w:t>
            </w:r>
            <w:r w:rsidR="00357BB0" w:rsidRPr="00690D8A">
              <w:rPr>
                <w:rFonts w:ascii="Sylfaen" w:hAnsi="Sylfaen"/>
                <w:lang w:val="ka-GE"/>
              </w:rPr>
              <w:t>.</w:t>
            </w:r>
          </w:p>
        </w:tc>
        <w:tc>
          <w:tcPr>
            <w:tcW w:w="2631" w:type="dxa"/>
          </w:tcPr>
          <w:p w14:paraId="782047E0" w14:textId="77777777" w:rsidR="00865FE0" w:rsidRPr="00690D8A" w:rsidRDefault="00865FE0" w:rsidP="00357BB0">
            <w:pPr>
              <w:spacing w:before="120"/>
              <w:rPr>
                <w:rFonts w:ascii="Sylfaen" w:hAnsi="Sylfaen" w:cs="Sylfaen"/>
                <w:b/>
                <w:bCs/>
                <w:lang w:val="ka-GE"/>
              </w:rPr>
            </w:pPr>
            <w:r w:rsidRPr="00690D8A">
              <w:rPr>
                <w:rFonts w:ascii="Sylfaen" w:hAnsi="Sylfaen" w:cs="Sylfaen"/>
                <w:b/>
                <w:bCs/>
                <w:lang w:val="ka-GE"/>
              </w:rPr>
              <w:t>დოკუმენტაცია:</w:t>
            </w:r>
          </w:p>
          <w:p w14:paraId="097257DC" w14:textId="77777777" w:rsidR="00865FE0" w:rsidRPr="00690D8A" w:rsidRDefault="00865FE0" w:rsidP="00357BB0">
            <w:pPr>
              <w:spacing w:before="120"/>
              <w:ind w:left="-36"/>
              <w:rPr>
                <w:rFonts w:ascii="Sylfaen" w:hAnsi="Sylfaen" w:cs="Sylfaen"/>
                <w:bCs/>
                <w:lang w:val="ka-GE"/>
              </w:rPr>
            </w:pPr>
            <w:r w:rsidRPr="00690D8A">
              <w:rPr>
                <w:rFonts w:ascii="Sylfaen" w:hAnsi="Sylfaen" w:cs="Sylfaen"/>
                <w:bCs/>
                <w:lang w:val="ka-GE"/>
              </w:rPr>
              <w:t>1.საგადასახადო კოდექსი</w:t>
            </w:r>
            <w:r w:rsidR="00357BB0" w:rsidRPr="00690D8A">
              <w:rPr>
                <w:rFonts w:ascii="Sylfaen" w:hAnsi="Sylfaen" w:cs="Sylfaen"/>
                <w:bCs/>
                <w:lang w:val="ka-GE"/>
              </w:rPr>
              <w:t>;</w:t>
            </w:r>
          </w:p>
          <w:p w14:paraId="02A15397" w14:textId="77777777" w:rsidR="00865FE0" w:rsidRPr="00690D8A" w:rsidRDefault="00865FE0" w:rsidP="00357BB0">
            <w:pPr>
              <w:spacing w:before="120"/>
              <w:ind w:left="-36"/>
              <w:rPr>
                <w:rFonts w:ascii="Sylfaen" w:hAnsi="Sylfaen" w:cs="Sylfaen"/>
                <w:bCs/>
                <w:lang w:val="ka-GE"/>
              </w:rPr>
            </w:pPr>
            <w:r w:rsidRPr="00690D8A">
              <w:rPr>
                <w:rFonts w:ascii="Sylfaen" w:hAnsi="Sylfaen" w:cs="Sylfaen"/>
                <w:bCs/>
                <w:lang w:val="ka-GE"/>
              </w:rPr>
              <w:t>2.ორგანიზაციის მიერ შემუშავებული და დამტკიცებული მარაგების აღრიცხვის დოკუმენტაცია: აღრიცხვის ჟურნალები, ფორმები, ელექტრონული ცხრილები, სპეციალური სარესტორნო კომპიუტერული პროგრამები</w:t>
            </w:r>
            <w:r w:rsidR="00E25730" w:rsidRPr="00690D8A">
              <w:rPr>
                <w:rFonts w:ascii="Sylfaen" w:hAnsi="Sylfaen" w:cs="Sylfaen"/>
                <w:bCs/>
                <w:lang w:val="ka-GE"/>
              </w:rPr>
              <w:t>;</w:t>
            </w:r>
          </w:p>
          <w:p w14:paraId="27D0A224" w14:textId="77777777" w:rsidR="00865FE0" w:rsidRPr="00690D8A" w:rsidRDefault="00865FE0" w:rsidP="00357BB0">
            <w:pPr>
              <w:pStyle w:val="mimgebixml"/>
              <w:jc w:val="left"/>
              <w:rPr>
                <w:rFonts w:cs="Sylfaen"/>
                <w:b w:val="0"/>
                <w:bCs/>
                <w:sz w:val="22"/>
                <w:szCs w:val="22"/>
                <w:lang w:val="ka-GE" w:eastAsia="en-US"/>
              </w:rPr>
            </w:pPr>
            <w:r w:rsidRPr="00690D8A">
              <w:rPr>
                <w:rFonts w:cs="Sylfaen"/>
                <w:b w:val="0"/>
                <w:bCs/>
                <w:sz w:val="22"/>
                <w:szCs w:val="22"/>
                <w:lang w:val="ka-GE" w:eastAsia="en-US"/>
              </w:rPr>
              <w:t>3.ბუღალტრული აღრიცხვის საერთაშორისო სტანდარტები</w:t>
            </w:r>
            <w:r w:rsidR="00E25730" w:rsidRPr="00690D8A">
              <w:rPr>
                <w:rFonts w:cs="Sylfaen"/>
                <w:b w:val="0"/>
                <w:bCs/>
                <w:sz w:val="22"/>
                <w:szCs w:val="22"/>
                <w:lang w:val="ka-GE" w:eastAsia="en-US"/>
              </w:rPr>
              <w:t>.</w:t>
            </w:r>
          </w:p>
          <w:p w14:paraId="09E8F867" w14:textId="77777777" w:rsidR="005D5903" w:rsidRPr="00690D8A" w:rsidRDefault="005D5903" w:rsidP="00357BB0">
            <w:pPr>
              <w:pStyle w:val="mimgebixml"/>
              <w:jc w:val="left"/>
              <w:rPr>
                <w:rFonts w:cs="Sylfaen"/>
                <w:b w:val="0"/>
                <w:bCs/>
                <w:sz w:val="22"/>
                <w:szCs w:val="22"/>
                <w:lang w:val="ka-GE" w:eastAsia="en-US"/>
              </w:rPr>
            </w:pPr>
          </w:p>
          <w:p w14:paraId="021071F8" w14:textId="77777777" w:rsidR="005D5903" w:rsidRPr="00690D8A" w:rsidRDefault="005D5903" w:rsidP="00E66F50">
            <w:pPr>
              <w:rPr>
                <w:rFonts w:cs="Sylfaen"/>
                <w:b/>
                <w:bCs/>
                <w:lang w:val="ka-GE"/>
              </w:rPr>
            </w:pPr>
          </w:p>
        </w:tc>
        <w:tc>
          <w:tcPr>
            <w:tcW w:w="3353" w:type="dxa"/>
          </w:tcPr>
          <w:p w14:paraId="4BF0EDB8" w14:textId="77777777" w:rsidR="00865FE0" w:rsidRPr="00690D8A" w:rsidRDefault="00865FE0" w:rsidP="00060930">
            <w:pPr>
              <w:rPr>
                <w:rFonts w:ascii="Sylfaen" w:hAnsi="Sylfaen"/>
                <w:lang w:val="ka-GE"/>
              </w:rPr>
            </w:pPr>
            <w:r w:rsidRPr="00690D8A">
              <w:rPr>
                <w:rFonts w:ascii="Sylfaen" w:hAnsi="Sylfaen"/>
                <w:color w:val="000000"/>
                <w:shd w:val="clear" w:color="auto" w:fill="FFFFFF"/>
                <w:lang w:val="ka-GE"/>
              </w:rPr>
              <w:t>პრაქტიკული დავალება დაკვირვებით</w:t>
            </w:r>
          </w:p>
        </w:tc>
      </w:tr>
      <w:tr w:rsidR="00865FE0" w:rsidRPr="00690D8A" w14:paraId="309392CE" w14:textId="77777777" w:rsidTr="00D5140A">
        <w:trPr>
          <w:trHeight w:val="890"/>
        </w:trPr>
        <w:tc>
          <w:tcPr>
            <w:tcW w:w="3083" w:type="dxa"/>
          </w:tcPr>
          <w:p w14:paraId="798B14CE" w14:textId="3D62ED26" w:rsidR="00865FE0" w:rsidRPr="00690D8A" w:rsidRDefault="00865FE0" w:rsidP="003F293D">
            <w:pPr>
              <w:spacing w:before="120"/>
              <w:jc w:val="both"/>
              <w:rPr>
                <w:rFonts w:ascii="Sylfaen" w:hAnsi="Sylfaen" w:cs="Arial"/>
                <w:b/>
                <w:lang w:val="ka-GE"/>
              </w:rPr>
            </w:pPr>
            <w:r w:rsidRPr="00690D8A">
              <w:rPr>
                <w:rFonts w:ascii="Sylfaen" w:hAnsi="Sylfaen" w:cs="Arial"/>
                <w:b/>
                <w:lang w:val="ka-GE"/>
              </w:rPr>
              <w:t xml:space="preserve">3. მენიუში შემავალი </w:t>
            </w:r>
            <w:r w:rsidR="007F6B9B" w:rsidRPr="00690D8A">
              <w:rPr>
                <w:rFonts w:ascii="Sylfaen" w:hAnsi="Sylfaen" w:cs="Arial"/>
                <w:b/>
                <w:lang w:val="ka-GE"/>
              </w:rPr>
              <w:t>მზა პროდუქციის</w:t>
            </w:r>
            <w:r w:rsidRPr="00690D8A">
              <w:rPr>
                <w:rFonts w:ascii="Sylfaen" w:hAnsi="Sylfaen" w:cs="Arial"/>
                <w:b/>
                <w:lang w:val="ka-GE"/>
              </w:rPr>
              <w:t xml:space="preserve"> ფასის კალკულაცია ნედლეულის ხარჯვის   ნორმებისა გამოსავლიანობის </w:t>
            </w:r>
            <w:r w:rsidRPr="00690D8A">
              <w:rPr>
                <w:rFonts w:ascii="Sylfaen" w:hAnsi="Sylfaen" w:cs="Arial"/>
                <w:b/>
                <w:lang w:val="ka-GE"/>
              </w:rPr>
              <w:lastRenderedPageBreak/>
              <w:t>გათვალისწინებით</w:t>
            </w:r>
          </w:p>
          <w:p w14:paraId="67AA18C5" w14:textId="77777777" w:rsidR="00865FE0" w:rsidRPr="00690D8A" w:rsidRDefault="00865FE0" w:rsidP="003F293D">
            <w:pPr>
              <w:spacing w:before="120"/>
              <w:jc w:val="both"/>
              <w:rPr>
                <w:rFonts w:ascii="Sylfaen" w:hAnsi="Sylfaen" w:cs="Arial"/>
                <w:b/>
                <w:lang w:val="ka-GE"/>
              </w:rPr>
            </w:pPr>
          </w:p>
          <w:p w14:paraId="03853A2D" w14:textId="77777777" w:rsidR="00865FE0" w:rsidRPr="00690D8A" w:rsidRDefault="00865FE0" w:rsidP="003F293D">
            <w:pPr>
              <w:spacing w:before="120"/>
              <w:ind w:left="360"/>
              <w:jc w:val="both"/>
              <w:rPr>
                <w:rFonts w:ascii="Sylfaen" w:hAnsi="Sylfaen" w:cs="Arial"/>
                <w:b/>
                <w:lang w:val="ka-GE"/>
              </w:rPr>
            </w:pPr>
          </w:p>
        </w:tc>
        <w:tc>
          <w:tcPr>
            <w:tcW w:w="3799" w:type="dxa"/>
          </w:tcPr>
          <w:p w14:paraId="29158673" w14:textId="16F92463" w:rsidR="0017205F" w:rsidRPr="00690D8A" w:rsidRDefault="005D5903" w:rsidP="00AB4186">
            <w:pPr>
              <w:pStyle w:val="a3"/>
              <w:numPr>
                <w:ilvl w:val="0"/>
                <w:numId w:val="34"/>
              </w:numPr>
              <w:ind w:left="289" w:hanging="270"/>
              <w:jc w:val="both"/>
              <w:rPr>
                <w:rFonts w:ascii="Sylfaen" w:hAnsi="Sylfaen"/>
                <w:lang w:val="ka-GE"/>
              </w:rPr>
            </w:pPr>
            <w:r w:rsidRPr="00690D8A">
              <w:rPr>
                <w:rFonts w:ascii="Sylfaen" w:hAnsi="Sylfaen"/>
                <w:lang w:val="ka-GE"/>
              </w:rPr>
              <w:lastRenderedPageBreak/>
              <w:t xml:space="preserve">სწორად </w:t>
            </w:r>
            <w:r w:rsidR="0017205F" w:rsidRPr="00690D8A">
              <w:rPr>
                <w:rFonts w:ascii="Sylfaen" w:hAnsi="Sylfaen"/>
                <w:lang w:val="ka-GE"/>
              </w:rPr>
              <w:t>ავსებს მზა პროდუქციის საკალკულაციო ბარათს</w:t>
            </w:r>
          </w:p>
          <w:p w14:paraId="39D3A2CC" w14:textId="77777777" w:rsidR="00865FE0" w:rsidRPr="00690D8A" w:rsidRDefault="00865FE0" w:rsidP="00AB4186">
            <w:pPr>
              <w:pStyle w:val="a3"/>
              <w:numPr>
                <w:ilvl w:val="0"/>
                <w:numId w:val="34"/>
              </w:numPr>
              <w:ind w:left="289" w:hanging="270"/>
              <w:jc w:val="both"/>
              <w:rPr>
                <w:rFonts w:ascii="Sylfaen" w:hAnsi="Sylfaen"/>
                <w:lang w:val="ka-GE"/>
              </w:rPr>
            </w:pPr>
            <w:r w:rsidRPr="00690D8A">
              <w:rPr>
                <w:rFonts w:ascii="Sylfaen" w:hAnsi="Sylfaen" w:cs="Sylfaen"/>
                <w:lang w:val="ka-GE"/>
              </w:rPr>
              <w:t>დაიანგარიშებს</w:t>
            </w:r>
            <w:r w:rsidR="00F91DD3" w:rsidRPr="00690D8A">
              <w:rPr>
                <w:rFonts w:ascii="Sylfaen" w:hAnsi="Sylfaen" w:cs="Sylfaen"/>
                <w:lang w:val="ka-GE"/>
              </w:rPr>
              <w:t xml:space="preserve"> </w:t>
            </w:r>
            <w:r w:rsidRPr="00690D8A">
              <w:rPr>
                <w:rFonts w:ascii="Sylfaen" w:hAnsi="Sylfaen" w:cs="Sylfaen"/>
                <w:lang w:val="ka-GE"/>
              </w:rPr>
              <w:t>მზა</w:t>
            </w:r>
            <w:r w:rsidR="00F91DD3" w:rsidRPr="00690D8A">
              <w:rPr>
                <w:rFonts w:ascii="Sylfaen" w:hAnsi="Sylfaen" w:cs="Sylfaen"/>
                <w:lang w:val="ka-GE"/>
              </w:rPr>
              <w:t xml:space="preserve"> </w:t>
            </w:r>
            <w:r w:rsidR="002C3F65" w:rsidRPr="00690D8A">
              <w:rPr>
                <w:rFonts w:ascii="Sylfaen" w:hAnsi="Sylfaen" w:cs="Sylfaen"/>
                <w:lang w:val="ka-GE"/>
              </w:rPr>
              <w:t>პროდუქციი</w:t>
            </w:r>
            <w:r w:rsidRPr="00690D8A">
              <w:rPr>
                <w:rFonts w:ascii="Sylfaen" w:hAnsi="Sylfaen" w:cs="Sylfaen"/>
                <w:lang w:val="ka-GE"/>
              </w:rPr>
              <w:t>ს</w:t>
            </w:r>
            <w:r w:rsidR="00F91DD3" w:rsidRPr="00690D8A">
              <w:rPr>
                <w:rFonts w:ascii="Sylfaen" w:hAnsi="Sylfaen" w:cs="Sylfaen"/>
                <w:lang w:val="ka-GE"/>
              </w:rPr>
              <w:t xml:space="preserve"> </w:t>
            </w:r>
            <w:r w:rsidRPr="00690D8A">
              <w:rPr>
                <w:rFonts w:ascii="Sylfaen" w:hAnsi="Sylfaen" w:cs="Sylfaen"/>
                <w:lang w:val="ka-GE"/>
              </w:rPr>
              <w:t>ღირებულებას</w:t>
            </w:r>
            <w:r w:rsidRPr="00690D8A">
              <w:rPr>
                <w:rFonts w:ascii="Sylfaen" w:hAnsi="Sylfaen"/>
                <w:lang w:val="ka-GE"/>
              </w:rPr>
              <w:t xml:space="preserve">, დახარჯული </w:t>
            </w:r>
            <w:r w:rsidR="0017205F" w:rsidRPr="00690D8A">
              <w:rPr>
                <w:rFonts w:ascii="Sylfaen" w:hAnsi="Sylfaen"/>
                <w:lang w:val="ka-GE"/>
              </w:rPr>
              <w:t xml:space="preserve">ნედლეულის </w:t>
            </w:r>
            <w:r w:rsidRPr="00690D8A">
              <w:rPr>
                <w:rFonts w:ascii="Sylfaen" w:hAnsi="Sylfaen"/>
                <w:lang w:val="ka-GE"/>
              </w:rPr>
              <w:t xml:space="preserve"> </w:t>
            </w:r>
            <w:r w:rsidRPr="00690D8A">
              <w:rPr>
                <w:rFonts w:ascii="Sylfaen" w:hAnsi="Sylfaen"/>
                <w:lang w:val="ka-GE"/>
              </w:rPr>
              <w:lastRenderedPageBreak/>
              <w:t>დამუშავების შედეგად მიღებული გამოსავლიანობის შესაბამისად</w:t>
            </w:r>
            <w:r w:rsidR="00357BB0" w:rsidRPr="00690D8A">
              <w:rPr>
                <w:rFonts w:ascii="Sylfaen" w:hAnsi="Sylfaen"/>
                <w:lang w:val="ka-GE"/>
              </w:rPr>
              <w:t>;</w:t>
            </w:r>
          </w:p>
          <w:p w14:paraId="07194EB8" w14:textId="77777777" w:rsidR="00865FE0" w:rsidRPr="00690D8A" w:rsidRDefault="00865FE0" w:rsidP="00AB4186">
            <w:pPr>
              <w:pStyle w:val="a3"/>
              <w:numPr>
                <w:ilvl w:val="0"/>
                <w:numId w:val="34"/>
              </w:numPr>
              <w:ind w:left="289" w:hanging="270"/>
              <w:jc w:val="both"/>
              <w:rPr>
                <w:rFonts w:ascii="Sylfaen" w:hAnsi="Sylfaen"/>
                <w:lang w:val="ka-GE"/>
              </w:rPr>
            </w:pPr>
            <w:r w:rsidRPr="00690D8A">
              <w:rPr>
                <w:rFonts w:ascii="Sylfaen" w:hAnsi="Sylfaen"/>
                <w:lang w:val="ka-GE"/>
              </w:rPr>
              <w:t xml:space="preserve">დაიანგარიშებს </w:t>
            </w:r>
            <w:r w:rsidR="0017205F" w:rsidRPr="00690D8A">
              <w:rPr>
                <w:rFonts w:ascii="Sylfaen" w:hAnsi="Sylfaen"/>
                <w:lang w:val="ka-GE"/>
              </w:rPr>
              <w:t>ნახევარფაბრიკატების</w:t>
            </w:r>
            <w:r w:rsidRPr="00690D8A">
              <w:rPr>
                <w:rFonts w:ascii="Sylfaen" w:hAnsi="Sylfaen"/>
                <w:lang w:val="ka-GE"/>
              </w:rPr>
              <w:t xml:space="preserve"> ღირებულებას, დახარჯული </w:t>
            </w:r>
            <w:r w:rsidR="0017205F" w:rsidRPr="00690D8A">
              <w:rPr>
                <w:rFonts w:ascii="Sylfaen" w:hAnsi="Sylfaen"/>
                <w:lang w:val="ka-GE"/>
              </w:rPr>
              <w:t xml:space="preserve">ნედლეულის </w:t>
            </w:r>
            <w:r w:rsidRPr="00690D8A">
              <w:rPr>
                <w:rFonts w:ascii="Sylfaen" w:hAnsi="Sylfaen"/>
                <w:lang w:val="ka-GE"/>
              </w:rPr>
              <w:t xml:space="preserve"> დამუშავების შედეგად მიღებული გამოსავლიანობის შესაბამისად</w:t>
            </w:r>
            <w:r w:rsidR="00357BB0" w:rsidRPr="00690D8A">
              <w:rPr>
                <w:rFonts w:ascii="Sylfaen" w:hAnsi="Sylfaen"/>
                <w:lang w:val="ka-GE"/>
              </w:rPr>
              <w:t>;</w:t>
            </w:r>
          </w:p>
          <w:p w14:paraId="70ED9DD1" w14:textId="77777777" w:rsidR="00865FE0" w:rsidRPr="00690D8A" w:rsidRDefault="00865FE0" w:rsidP="0017205F">
            <w:pPr>
              <w:pStyle w:val="a3"/>
              <w:ind w:left="289"/>
              <w:jc w:val="both"/>
              <w:rPr>
                <w:rFonts w:ascii="Sylfaen" w:hAnsi="Sylfaen"/>
                <w:lang w:val="ka-GE"/>
              </w:rPr>
            </w:pPr>
          </w:p>
        </w:tc>
        <w:tc>
          <w:tcPr>
            <w:tcW w:w="2631" w:type="dxa"/>
          </w:tcPr>
          <w:p w14:paraId="66CC44DF" w14:textId="77777777" w:rsidR="00865FE0" w:rsidRPr="00690D8A" w:rsidRDefault="00865FE0" w:rsidP="00060930">
            <w:pPr>
              <w:pStyle w:val="a6"/>
              <w:rPr>
                <w:rFonts w:ascii="Sylfaen" w:hAnsi="Sylfaen" w:cs="Sylfaen"/>
                <w:bCs/>
                <w:sz w:val="22"/>
                <w:szCs w:val="22"/>
                <w:lang w:val="ka-GE"/>
              </w:rPr>
            </w:pPr>
            <w:r w:rsidRPr="00690D8A">
              <w:rPr>
                <w:rFonts w:ascii="Sylfaen" w:hAnsi="Sylfaen" w:cs="Sylfaen"/>
                <w:bCs/>
                <w:sz w:val="22"/>
                <w:szCs w:val="22"/>
                <w:lang w:val="ka-GE"/>
              </w:rPr>
              <w:lastRenderedPageBreak/>
              <w:t>სრულადაა ასახული შესრულების კრიტერიუმებში</w:t>
            </w:r>
          </w:p>
        </w:tc>
        <w:tc>
          <w:tcPr>
            <w:tcW w:w="3353" w:type="dxa"/>
          </w:tcPr>
          <w:p w14:paraId="457B1938" w14:textId="77777777" w:rsidR="00865FE0" w:rsidRPr="00690D8A" w:rsidRDefault="000E0649" w:rsidP="00060930">
            <w:pPr>
              <w:rPr>
                <w:rFonts w:ascii="Sylfaen" w:hAnsi="Sylfaen"/>
                <w:color w:val="000000"/>
                <w:shd w:val="clear" w:color="auto" w:fill="FFFFFF"/>
                <w:lang w:val="ka-GE"/>
              </w:rPr>
            </w:pPr>
            <w:r w:rsidRPr="00690D8A">
              <w:rPr>
                <w:rFonts w:ascii="Sylfaen" w:hAnsi="Sylfaen"/>
                <w:color w:val="000000"/>
                <w:shd w:val="clear" w:color="auto" w:fill="FFFFFF"/>
                <w:lang w:val="ka-GE"/>
              </w:rPr>
              <w:t>პრაქტიკული დავალება დაკვირვებით</w:t>
            </w:r>
          </w:p>
        </w:tc>
      </w:tr>
      <w:tr w:rsidR="00865FE0" w:rsidRPr="00690D8A" w14:paraId="10BBB067" w14:textId="77777777" w:rsidTr="00D5140A">
        <w:trPr>
          <w:trHeight w:val="70"/>
        </w:trPr>
        <w:tc>
          <w:tcPr>
            <w:tcW w:w="3083" w:type="dxa"/>
          </w:tcPr>
          <w:p w14:paraId="2873BF74" w14:textId="77777777" w:rsidR="00865FE0" w:rsidRPr="00690D8A" w:rsidRDefault="00865FE0" w:rsidP="003F293D">
            <w:pPr>
              <w:spacing w:before="120"/>
              <w:jc w:val="both"/>
              <w:rPr>
                <w:rFonts w:ascii="Sylfaen" w:hAnsi="Sylfaen" w:cs="Arial"/>
                <w:b/>
                <w:lang w:val="ka-GE"/>
              </w:rPr>
            </w:pPr>
            <w:r w:rsidRPr="00690D8A">
              <w:rPr>
                <w:rFonts w:ascii="Sylfaen" w:hAnsi="Sylfaen" w:cs="Arial"/>
                <w:b/>
                <w:lang w:val="ka-GE"/>
              </w:rPr>
              <w:lastRenderedPageBreak/>
              <w:t xml:space="preserve">4.  პროდუქტის, ნედლეულის,  ნახევარფაბრიკატებისა და მზა </w:t>
            </w:r>
            <w:r w:rsidR="0070719D" w:rsidRPr="00690D8A">
              <w:rPr>
                <w:rFonts w:ascii="Sylfaen" w:hAnsi="Sylfaen" w:cs="Arial"/>
                <w:b/>
                <w:lang w:val="ka-GE"/>
              </w:rPr>
              <w:t xml:space="preserve">პროდუქციის </w:t>
            </w:r>
            <w:r w:rsidRPr="00690D8A">
              <w:rPr>
                <w:rFonts w:ascii="Sylfaen" w:hAnsi="Sylfaen" w:cs="Arial"/>
                <w:b/>
                <w:lang w:val="ka-GE"/>
              </w:rPr>
              <w:t>ნაშთების კონტროლი</w:t>
            </w:r>
          </w:p>
          <w:p w14:paraId="7B849E14" w14:textId="77777777" w:rsidR="00865FE0" w:rsidRPr="00690D8A" w:rsidRDefault="00865FE0" w:rsidP="003F293D">
            <w:pPr>
              <w:spacing w:before="120"/>
              <w:ind w:left="360"/>
              <w:jc w:val="both"/>
              <w:rPr>
                <w:rFonts w:ascii="Sylfaen" w:hAnsi="Sylfaen" w:cs="Arial"/>
                <w:b/>
                <w:lang w:val="ka-GE"/>
              </w:rPr>
            </w:pPr>
          </w:p>
        </w:tc>
        <w:tc>
          <w:tcPr>
            <w:tcW w:w="3799" w:type="dxa"/>
          </w:tcPr>
          <w:p w14:paraId="29B15669" w14:textId="77777777" w:rsidR="00865FE0" w:rsidRPr="00690D8A" w:rsidRDefault="0070719D" w:rsidP="0070719D">
            <w:pPr>
              <w:pStyle w:val="a3"/>
              <w:numPr>
                <w:ilvl w:val="0"/>
                <w:numId w:val="36"/>
              </w:numPr>
              <w:tabs>
                <w:tab w:val="left" w:pos="117"/>
              </w:tabs>
              <w:ind w:left="314"/>
              <w:jc w:val="both"/>
              <w:rPr>
                <w:rFonts w:ascii="Sylfaen" w:hAnsi="Sylfaen"/>
                <w:lang w:val="ka-GE"/>
              </w:rPr>
            </w:pPr>
            <w:r w:rsidRPr="00690D8A">
              <w:rPr>
                <w:rFonts w:ascii="Sylfaen" w:hAnsi="Sylfaen" w:cs="Sylfaen"/>
                <w:lang w:val="ka-GE"/>
              </w:rPr>
              <w:t>მარაგების აღრიცხვის დოკუმენტაციის შესაბამისად ასრულებს</w:t>
            </w:r>
            <w:r w:rsidR="00F91DD3" w:rsidRPr="00690D8A">
              <w:rPr>
                <w:rFonts w:ascii="Sylfaen" w:hAnsi="Sylfaen" w:cs="Sylfaen"/>
                <w:lang w:val="ka-GE"/>
              </w:rPr>
              <w:t xml:space="preserve"> </w:t>
            </w:r>
            <w:r w:rsidR="00865FE0" w:rsidRPr="00690D8A">
              <w:rPr>
                <w:rFonts w:ascii="Sylfaen" w:hAnsi="Sylfaen" w:cs="Sylfaen"/>
                <w:lang w:val="ka-GE"/>
              </w:rPr>
              <w:t>საწყობიდან</w:t>
            </w:r>
            <w:r w:rsidR="00F91DD3" w:rsidRPr="00690D8A">
              <w:rPr>
                <w:rFonts w:ascii="Sylfaen" w:hAnsi="Sylfaen" w:cs="Sylfaen"/>
                <w:lang w:val="ka-GE"/>
              </w:rPr>
              <w:t xml:space="preserve"> </w:t>
            </w:r>
            <w:r w:rsidR="00865FE0" w:rsidRPr="00690D8A">
              <w:rPr>
                <w:rFonts w:ascii="Sylfaen" w:hAnsi="Sylfaen" w:cs="Sylfaen"/>
                <w:lang w:val="ka-GE"/>
              </w:rPr>
              <w:t>ნედლეულის</w:t>
            </w:r>
            <w:r w:rsidR="00F91DD3" w:rsidRPr="00690D8A">
              <w:rPr>
                <w:rFonts w:ascii="Sylfaen" w:hAnsi="Sylfaen" w:cs="Sylfaen"/>
                <w:lang w:val="ka-GE"/>
              </w:rPr>
              <w:t xml:space="preserve"> </w:t>
            </w:r>
            <w:r w:rsidR="00865FE0" w:rsidRPr="00690D8A">
              <w:rPr>
                <w:rFonts w:ascii="Sylfaen" w:hAnsi="Sylfaen" w:cs="Sylfaen"/>
                <w:lang w:val="ka-GE"/>
              </w:rPr>
              <w:t>მიღების</w:t>
            </w:r>
            <w:r w:rsidR="00F91DD3" w:rsidRPr="00690D8A">
              <w:rPr>
                <w:rFonts w:ascii="Sylfaen" w:hAnsi="Sylfaen" w:cs="Sylfaen"/>
                <w:lang w:val="ka-GE"/>
              </w:rPr>
              <w:t xml:space="preserve"> </w:t>
            </w:r>
            <w:r w:rsidR="00865FE0" w:rsidRPr="00690D8A">
              <w:rPr>
                <w:rFonts w:ascii="Sylfaen" w:hAnsi="Sylfaen" w:cs="Sylfaen"/>
                <w:lang w:val="ka-GE"/>
              </w:rPr>
              <w:t>პროცედურებს</w:t>
            </w:r>
            <w:r w:rsidR="00357BB0" w:rsidRPr="00690D8A">
              <w:rPr>
                <w:rFonts w:ascii="Sylfaen" w:hAnsi="Sylfaen"/>
                <w:lang w:val="ka-GE"/>
              </w:rPr>
              <w:t>;</w:t>
            </w:r>
          </w:p>
          <w:p w14:paraId="134CB86A" w14:textId="77777777" w:rsidR="00865FE0" w:rsidRPr="00690D8A" w:rsidRDefault="00865FE0" w:rsidP="0070719D">
            <w:pPr>
              <w:pStyle w:val="a3"/>
              <w:numPr>
                <w:ilvl w:val="0"/>
                <w:numId w:val="36"/>
              </w:numPr>
              <w:tabs>
                <w:tab w:val="left" w:pos="117"/>
              </w:tabs>
              <w:ind w:left="314" w:hanging="270"/>
              <w:jc w:val="both"/>
              <w:rPr>
                <w:rFonts w:ascii="Sylfaen" w:hAnsi="Sylfaen"/>
                <w:lang w:val="ka-GE"/>
              </w:rPr>
            </w:pPr>
            <w:r w:rsidRPr="00690D8A">
              <w:rPr>
                <w:rFonts w:ascii="Sylfaen" w:hAnsi="Sylfaen"/>
                <w:lang w:val="ka-GE"/>
              </w:rPr>
              <w:t xml:space="preserve">სწორად </w:t>
            </w:r>
            <w:r w:rsidR="0070719D" w:rsidRPr="00690D8A">
              <w:rPr>
                <w:rFonts w:ascii="Sylfaen" w:hAnsi="Sylfaen"/>
                <w:lang w:val="ka-GE"/>
              </w:rPr>
              <w:t>ავსებს</w:t>
            </w:r>
            <w:r w:rsidRPr="00690D8A">
              <w:rPr>
                <w:rFonts w:ascii="Sylfaen" w:hAnsi="Sylfaen"/>
                <w:lang w:val="ka-GE"/>
              </w:rPr>
              <w:t xml:space="preserve"> მზა </w:t>
            </w:r>
            <w:r w:rsidR="0070719D" w:rsidRPr="00690D8A">
              <w:rPr>
                <w:rFonts w:ascii="Sylfaen" w:hAnsi="Sylfaen"/>
                <w:lang w:val="ka-GE"/>
              </w:rPr>
              <w:t>პროდუქციის</w:t>
            </w:r>
            <w:r w:rsidRPr="00690D8A">
              <w:rPr>
                <w:rFonts w:ascii="Sylfaen" w:hAnsi="Sylfaen"/>
                <w:lang w:val="ka-GE"/>
              </w:rPr>
              <w:t xml:space="preserve"> გაშვება-რეალიზაციის აღრიცხვის </w:t>
            </w:r>
            <w:r w:rsidR="0070719D" w:rsidRPr="00690D8A">
              <w:rPr>
                <w:rFonts w:ascii="Sylfaen" w:hAnsi="Sylfaen"/>
                <w:lang w:val="ka-GE"/>
              </w:rPr>
              <w:t>დოკუმენტებს;</w:t>
            </w:r>
          </w:p>
          <w:p w14:paraId="014B6BD1" w14:textId="2C684B55" w:rsidR="00865FE0" w:rsidRPr="00690D8A" w:rsidRDefault="00690D8A" w:rsidP="0070719D">
            <w:pPr>
              <w:pStyle w:val="a3"/>
              <w:numPr>
                <w:ilvl w:val="0"/>
                <w:numId w:val="36"/>
              </w:numPr>
              <w:tabs>
                <w:tab w:val="left" w:pos="117"/>
              </w:tabs>
              <w:ind w:left="314" w:hanging="270"/>
              <w:jc w:val="both"/>
              <w:rPr>
                <w:rFonts w:ascii="Sylfaen" w:hAnsi="Sylfaen"/>
                <w:lang w:val="ka-GE"/>
              </w:rPr>
            </w:pPr>
            <w:r>
              <w:rPr>
                <w:rFonts w:ascii="Sylfaen" w:hAnsi="Sylfaen"/>
                <w:lang w:val="ka-GE"/>
              </w:rPr>
              <w:t>ნა</w:t>
            </w:r>
            <w:r w:rsidR="0070719D" w:rsidRPr="00690D8A">
              <w:rPr>
                <w:rFonts w:ascii="Sylfaen" w:hAnsi="Sylfaen"/>
                <w:lang w:val="ka-GE"/>
              </w:rPr>
              <w:t xml:space="preserve">შთების </w:t>
            </w:r>
            <w:r w:rsidR="00865FE0" w:rsidRPr="00690D8A">
              <w:rPr>
                <w:rFonts w:ascii="Sylfaen" w:hAnsi="Sylfaen"/>
                <w:lang w:val="ka-GE"/>
              </w:rPr>
              <w:t xml:space="preserve"> შესაბამისად განსაზღვრავს</w:t>
            </w:r>
            <w:r w:rsidR="00357BB0" w:rsidRPr="00690D8A">
              <w:rPr>
                <w:rFonts w:ascii="Sylfaen" w:hAnsi="Sylfaen"/>
                <w:lang w:val="ka-GE"/>
              </w:rPr>
              <w:t>;</w:t>
            </w:r>
            <w:r w:rsidR="00865FE0" w:rsidRPr="00690D8A">
              <w:rPr>
                <w:rFonts w:ascii="Sylfaen" w:hAnsi="Sylfaen"/>
                <w:lang w:val="ka-GE"/>
              </w:rPr>
              <w:t xml:space="preserve"> შესაკვეთი პროდუქტების  რაოდენობას</w:t>
            </w:r>
          </w:p>
          <w:p w14:paraId="4573D1F8" w14:textId="772DC17A" w:rsidR="00865FE0" w:rsidRPr="00690D8A" w:rsidRDefault="0070719D" w:rsidP="0070719D">
            <w:pPr>
              <w:pStyle w:val="a3"/>
              <w:numPr>
                <w:ilvl w:val="0"/>
                <w:numId w:val="36"/>
              </w:numPr>
              <w:tabs>
                <w:tab w:val="left" w:pos="117"/>
              </w:tabs>
              <w:ind w:left="314" w:hanging="314"/>
              <w:jc w:val="both"/>
              <w:rPr>
                <w:rFonts w:ascii="Sylfaen" w:hAnsi="Sylfaen"/>
                <w:lang w:val="ka-GE"/>
              </w:rPr>
            </w:pPr>
            <w:r w:rsidRPr="00690D8A">
              <w:rPr>
                <w:rFonts w:ascii="Sylfaen" w:hAnsi="Sylfaen"/>
                <w:lang w:val="ka-GE"/>
              </w:rPr>
              <w:t>დოკუმენტურად აღრიცხავს შეკვეთილი, გამზადებული, რეალიზებული, უკან დაბრუნებული, ჩამოსა</w:t>
            </w:r>
            <w:r w:rsidR="00690D8A">
              <w:rPr>
                <w:rFonts w:ascii="Sylfaen" w:hAnsi="Sylfaen"/>
                <w:lang w:val="ka-GE"/>
              </w:rPr>
              <w:t>წერი  მზა პროდუქციის რაოდენობას</w:t>
            </w:r>
          </w:p>
          <w:p w14:paraId="074AF4E9" w14:textId="77777777" w:rsidR="00865FE0" w:rsidRPr="00690D8A" w:rsidRDefault="00865FE0" w:rsidP="0070719D">
            <w:pPr>
              <w:pStyle w:val="a3"/>
              <w:tabs>
                <w:tab w:val="left" w:pos="117"/>
              </w:tabs>
              <w:ind w:left="289"/>
              <w:jc w:val="both"/>
              <w:rPr>
                <w:rFonts w:ascii="Sylfaen" w:hAnsi="Sylfaen"/>
                <w:lang w:val="ka-GE"/>
              </w:rPr>
            </w:pPr>
          </w:p>
        </w:tc>
        <w:tc>
          <w:tcPr>
            <w:tcW w:w="2631" w:type="dxa"/>
          </w:tcPr>
          <w:p w14:paraId="61A2371B" w14:textId="77777777" w:rsidR="00865FE0" w:rsidRPr="00690D8A" w:rsidRDefault="00865FE0" w:rsidP="00060930">
            <w:pPr>
              <w:pStyle w:val="a6"/>
              <w:rPr>
                <w:rFonts w:ascii="Sylfaen" w:hAnsi="Sylfaen" w:cs="Sylfaen"/>
                <w:bCs/>
                <w:sz w:val="22"/>
                <w:szCs w:val="22"/>
                <w:lang w:val="ka-GE"/>
              </w:rPr>
            </w:pPr>
            <w:r w:rsidRPr="00690D8A">
              <w:rPr>
                <w:rFonts w:ascii="Sylfaen" w:hAnsi="Sylfaen" w:cs="Sylfaen"/>
                <w:bCs/>
                <w:sz w:val="22"/>
                <w:szCs w:val="22"/>
                <w:lang w:val="ka-GE"/>
              </w:rPr>
              <w:t>სრულადაა ასახული შესრულების კრიტერიუმებში</w:t>
            </w:r>
          </w:p>
        </w:tc>
        <w:tc>
          <w:tcPr>
            <w:tcW w:w="3353" w:type="dxa"/>
          </w:tcPr>
          <w:p w14:paraId="2728E3F2" w14:textId="77777777" w:rsidR="00865FE0" w:rsidRPr="00690D8A" w:rsidRDefault="00865FE0" w:rsidP="00060930">
            <w:pPr>
              <w:rPr>
                <w:rFonts w:ascii="Sylfaen" w:hAnsi="Sylfaen" w:cs="Arial"/>
                <w:lang w:val="ka-GE"/>
              </w:rPr>
            </w:pPr>
            <w:r w:rsidRPr="00690D8A">
              <w:rPr>
                <w:rFonts w:ascii="Sylfaen" w:hAnsi="Sylfaen"/>
                <w:color w:val="000000"/>
                <w:shd w:val="clear" w:color="auto" w:fill="FFFFFF"/>
                <w:lang w:val="ka-GE"/>
              </w:rPr>
              <w:t>პრაქტიკული დავალება დაკვირვებით</w:t>
            </w:r>
          </w:p>
        </w:tc>
      </w:tr>
      <w:tr w:rsidR="00865FE0" w:rsidRPr="00690D8A" w14:paraId="06549D79" w14:textId="77777777" w:rsidTr="00D5140A">
        <w:trPr>
          <w:trHeight w:val="431"/>
        </w:trPr>
        <w:tc>
          <w:tcPr>
            <w:tcW w:w="3083" w:type="dxa"/>
          </w:tcPr>
          <w:p w14:paraId="0B6B17C5" w14:textId="6339EF6B" w:rsidR="00865FE0" w:rsidRPr="00690D8A" w:rsidRDefault="00865FE0" w:rsidP="003F293D">
            <w:pPr>
              <w:spacing w:before="120"/>
              <w:jc w:val="both"/>
              <w:rPr>
                <w:rFonts w:ascii="Sylfaen" w:hAnsi="Sylfaen" w:cs="Arial"/>
                <w:b/>
                <w:lang w:val="ka-GE"/>
              </w:rPr>
            </w:pPr>
            <w:r w:rsidRPr="00690D8A">
              <w:rPr>
                <w:rFonts w:ascii="Sylfaen" w:hAnsi="Sylfaen" w:cs="Arial"/>
                <w:b/>
                <w:lang w:val="ka-GE"/>
              </w:rPr>
              <w:t>5.ვადაგასული</w:t>
            </w:r>
            <w:r w:rsidR="00815641" w:rsidRPr="00690D8A">
              <w:rPr>
                <w:rFonts w:ascii="Sylfaen" w:hAnsi="Sylfaen" w:cs="Arial"/>
                <w:b/>
                <w:lang w:val="ka-GE"/>
              </w:rPr>
              <w:t xml:space="preserve"> </w:t>
            </w:r>
            <w:r w:rsidRPr="00690D8A">
              <w:rPr>
                <w:rFonts w:ascii="Sylfaen" w:hAnsi="Sylfaen" w:cs="Arial"/>
                <w:b/>
                <w:lang w:val="ka-GE"/>
              </w:rPr>
              <w:t>და</w:t>
            </w:r>
            <w:r w:rsidR="006972C6" w:rsidRPr="00690D8A">
              <w:rPr>
                <w:rFonts w:ascii="Sylfaen" w:hAnsi="Sylfaen" w:cs="Arial"/>
                <w:b/>
                <w:lang w:val="ka-GE"/>
              </w:rPr>
              <w:t xml:space="preserve"> </w:t>
            </w:r>
            <w:r w:rsidRPr="00690D8A">
              <w:rPr>
                <w:rFonts w:ascii="Sylfaen" w:hAnsi="Sylfaen" w:cs="Arial"/>
                <w:b/>
                <w:lang w:val="ka-GE"/>
              </w:rPr>
              <w:t>გაფუჭებული</w:t>
            </w:r>
            <w:r w:rsidR="00815641" w:rsidRPr="00690D8A">
              <w:rPr>
                <w:rFonts w:ascii="Sylfaen" w:hAnsi="Sylfaen" w:cs="Arial"/>
                <w:b/>
                <w:lang w:val="ka-GE"/>
              </w:rPr>
              <w:t xml:space="preserve"> </w:t>
            </w:r>
            <w:r w:rsidRPr="00690D8A">
              <w:rPr>
                <w:rFonts w:ascii="Sylfaen" w:hAnsi="Sylfaen" w:cs="Arial"/>
                <w:b/>
                <w:lang w:val="ka-GE"/>
              </w:rPr>
              <w:t>პროდუქტის</w:t>
            </w:r>
            <w:r w:rsidR="00815641" w:rsidRPr="00690D8A">
              <w:rPr>
                <w:rFonts w:ascii="Sylfaen" w:hAnsi="Sylfaen" w:cs="Arial"/>
                <w:b/>
                <w:lang w:val="ka-GE"/>
              </w:rPr>
              <w:t xml:space="preserve"> </w:t>
            </w:r>
            <w:r w:rsidRPr="00690D8A">
              <w:rPr>
                <w:rFonts w:ascii="Sylfaen" w:hAnsi="Sylfaen" w:cs="Arial"/>
                <w:b/>
                <w:lang w:val="ka-GE"/>
              </w:rPr>
              <w:t xml:space="preserve">აღრიცხვა - ჩამოწერა ადგილობრივი </w:t>
            </w:r>
            <w:r w:rsidRPr="00690D8A">
              <w:rPr>
                <w:rFonts w:ascii="Sylfaen" w:hAnsi="Sylfaen" w:cs="Arial"/>
                <w:b/>
                <w:lang w:val="ka-GE"/>
              </w:rPr>
              <w:lastRenderedPageBreak/>
              <w:t>რეგულაციისა  და ნორმების გათვალისწინებით</w:t>
            </w:r>
          </w:p>
          <w:p w14:paraId="267B8475" w14:textId="77777777" w:rsidR="00865FE0" w:rsidRPr="00690D8A" w:rsidRDefault="00865FE0" w:rsidP="003F293D">
            <w:pPr>
              <w:spacing w:before="120"/>
              <w:ind w:left="360"/>
              <w:jc w:val="both"/>
              <w:rPr>
                <w:rFonts w:ascii="Sylfaen" w:hAnsi="Sylfaen" w:cs="Arial"/>
                <w:b/>
                <w:lang w:val="ka-GE"/>
              </w:rPr>
            </w:pPr>
          </w:p>
        </w:tc>
        <w:tc>
          <w:tcPr>
            <w:tcW w:w="3799" w:type="dxa"/>
          </w:tcPr>
          <w:p w14:paraId="6B955691" w14:textId="77777777" w:rsidR="00865FE0" w:rsidRPr="00690D8A" w:rsidRDefault="00865FE0" w:rsidP="00AB4186">
            <w:pPr>
              <w:pStyle w:val="a3"/>
              <w:numPr>
                <w:ilvl w:val="0"/>
                <w:numId w:val="38"/>
              </w:numPr>
              <w:tabs>
                <w:tab w:val="left" w:pos="117"/>
              </w:tabs>
              <w:ind w:left="289" w:hanging="270"/>
              <w:jc w:val="both"/>
              <w:rPr>
                <w:rFonts w:ascii="Sylfaen" w:hAnsi="Sylfaen"/>
                <w:lang w:val="ka-GE"/>
              </w:rPr>
            </w:pPr>
            <w:r w:rsidRPr="00690D8A">
              <w:rPr>
                <w:rFonts w:ascii="Sylfaen" w:hAnsi="Sylfaen" w:cs="Sylfaen"/>
                <w:lang w:val="ka-GE"/>
              </w:rPr>
              <w:lastRenderedPageBreak/>
              <w:t>ორგანიზაციის</w:t>
            </w:r>
            <w:r w:rsidR="00066A25" w:rsidRPr="00690D8A">
              <w:rPr>
                <w:rFonts w:ascii="Sylfaen" w:hAnsi="Sylfaen" w:cs="Sylfaen"/>
                <w:lang w:val="ka-GE"/>
              </w:rPr>
              <w:t xml:space="preserve"> შიდა სტანდარტის მიხედვით, ადგენს </w:t>
            </w:r>
            <w:r w:rsidRPr="00690D8A">
              <w:rPr>
                <w:rFonts w:ascii="Sylfaen" w:hAnsi="Sylfaen" w:cs="Sylfaen"/>
                <w:lang w:val="ka-GE"/>
              </w:rPr>
              <w:t>წუნდებული</w:t>
            </w:r>
            <w:r w:rsidRPr="00690D8A">
              <w:rPr>
                <w:rFonts w:ascii="Sylfaen" w:hAnsi="Sylfaen" w:cs="Calibri"/>
                <w:lang w:val="ka-GE"/>
              </w:rPr>
              <w:t xml:space="preserve">, </w:t>
            </w:r>
            <w:r w:rsidRPr="00690D8A">
              <w:rPr>
                <w:rFonts w:ascii="Sylfaen" w:hAnsi="Sylfaen" w:cs="Sylfaen"/>
                <w:lang w:val="ka-GE"/>
              </w:rPr>
              <w:t>ვადაგასული,</w:t>
            </w:r>
            <w:r w:rsidRPr="00690D8A">
              <w:rPr>
                <w:rFonts w:ascii="Sylfaen" w:hAnsi="Sylfaen"/>
                <w:lang w:val="ka-GE"/>
              </w:rPr>
              <w:t xml:space="preserve"> გაფუჭებული ნედლეულის, ნახევარფაბრიკატისა და მზა </w:t>
            </w:r>
            <w:r w:rsidR="00066A25" w:rsidRPr="00690D8A">
              <w:rPr>
                <w:rFonts w:ascii="Sylfaen" w:hAnsi="Sylfaen"/>
                <w:lang w:val="ka-GE"/>
              </w:rPr>
              <w:lastRenderedPageBreak/>
              <w:t>პროდუქციის</w:t>
            </w:r>
            <w:r w:rsidRPr="00690D8A">
              <w:rPr>
                <w:rFonts w:ascii="Sylfaen" w:hAnsi="Sylfaen"/>
                <w:lang w:val="ka-GE"/>
              </w:rPr>
              <w:t xml:space="preserve"> აღრიცხვის  </w:t>
            </w:r>
            <w:r w:rsidR="00066A25" w:rsidRPr="00690D8A">
              <w:rPr>
                <w:rFonts w:ascii="Sylfaen" w:hAnsi="Sylfaen"/>
                <w:lang w:val="ka-GE"/>
              </w:rPr>
              <w:t>დოკუმენტს</w:t>
            </w:r>
          </w:p>
          <w:p w14:paraId="22EE5481" w14:textId="110476DD" w:rsidR="00DF1DEC" w:rsidRPr="00690D8A" w:rsidRDefault="00DF1DEC" w:rsidP="00DF1DEC">
            <w:pPr>
              <w:pStyle w:val="a3"/>
              <w:numPr>
                <w:ilvl w:val="0"/>
                <w:numId w:val="38"/>
              </w:numPr>
              <w:tabs>
                <w:tab w:val="left" w:pos="117"/>
              </w:tabs>
              <w:ind w:left="404"/>
              <w:jc w:val="both"/>
              <w:rPr>
                <w:rFonts w:ascii="Sylfaen" w:hAnsi="Sylfaen"/>
                <w:lang w:val="ka-GE"/>
              </w:rPr>
            </w:pPr>
            <w:r w:rsidRPr="00690D8A">
              <w:rPr>
                <w:rFonts w:ascii="Sylfaen" w:hAnsi="Sylfaen" w:cs="Sylfaen"/>
                <w:lang w:val="ka-GE"/>
              </w:rPr>
              <w:t>ადგილობრივი</w:t>
            </w:r>
            <w:r w:rsidRPr="00690D8A">
              <w:rPr>
                <w:rFonts w:ascii="Sylfaen" w:hAnsi="Sylfaen"/>
                <w:lang w:val="ka-GE"/>
              </w:rPr>
              <w:t xml:space="preserve"> </w:t>
            </w:r>
            <w:r w:rsidRPr="00690D8A">
              <w:rPr>
                <w:rFonts w:ascii="Sylfaen" w:hAnsi="Sylfaen" w:cs="Sylfaen"/>
                <w:lang w:val="ka-GE"/>
              </w:rPr>
              <w:t>რეგულაციებისა</w:t>
            </w:r>
            <w:r w:rsidRPr="00690D8A">
              <w:rPr>
                <w:rFonts w:ascii="Sylfaen" w:hAnsi="Sylfaen"/>
                <w:lang w:val="ka-GE"/>
              </w:rPr>
              <w:t xml:space="preserve"> </w:t>
            </w:r>
            <w:r w:rsidRPr="00690D8A">
              <w:rPr>
                <w:rFonts w:ascii="Sylfaen" w:hAnsi="Sylfaen" w:cs="Sylfaen"/>
                <w:lang w:val="ka-GE"/>
              </w:rPr>
              <w:t>და</w:t>
            </w:r>
            <w:r w:rsidRPr="00690D8A">
              <w:rPr>
                <w:rFonts w:ascii="Sylfaen" w:hAnsi="Sylfaen"/>
                <w:lang w:val="ka-GE"/>
              </w:rPr>
              <w:t xml:space="preserve"> </w:t>
            </w:r>
            <w:r w:rsidRPr="00690D8A">
              <w:rPr>
                <w:rFonts w:ascii="Sylfaen" w:hAnsi="Sylfaen" w:cs="Sylfaen"/>
                <w:lang w:val="ka-GE"/>
              </w:rPr>
              <w:t>სურ</w:t>
            </w:r>
            <w:r w:rsidRPr="00690D8A">
              <w:rPr>
                <w:rFonts w:ascii="Sylfaen" w:hAnsi="Sylfaen"/>
                <w:lang w:val="ka-GE"/>
              </w:rPr>
              <w:t>სათის უვნებლობის ნორმების გათვალისწინებით ასრულებს სათანადო დოკუმენტავიის წარმოებას  წუნდებული, ვადაგასული, გაფუჭებული ნედლეულის, ნახევარფაბრიკატისა  და მზა პროდუქციის  ჩამოწერის პროცესში.</w:t>
            </w:r>
          </w:p>
          <w:p w14:paraId="5B26DF40" w14:textId="31646EAA" w:rsidR="00865FE0" w:rsidRPr="00690D8A" w:rsidRDefault="00DF1DEC" w:rsidP="00DF1DEC">
            <w:pPr>
              <w:pStyle w:val="a3"/>
              <w:numPr>
                <w:ilvl w:val="0"/>
                <w:numId w:val="38"/>
              </w:numPr>
              <w:tabs>
                <w:tab w:val="left" w:pos="117"/>
              </w:tabs>
              <w:ind w:left="404"/>
              <w:jc w:val="both"/>
              <w:rPr>
                <w:rFonts w:ascii="Sylfaen" w:hAnsi="Sylfaen"/>
                <w:lang w:val="ka-GE"/>
              </w:rPr>
            </w:pPr>
            <w:r w:rsidRPr="00690D8A">
              <w:rPr>
                <w:rFonts w:ascii="Sylfaen" w:hAnsi="Sylfaen"/>
                <w:lang w:val="ka-GE"/>
              </w:rPr>
              <w:t>შემოსავლების სამსახურთან არსებული ჩამოწერის კომისიის გადაწყვეტილების შესაბამისად მონიწილეობას ღებულობს უტილიზაციის პროცესში.</w:t>
            </w:r>
          </w:p>
        </w:tc>
        <w:tc>
          <w:tcPr>
            <w:tcW w:w="2631" w:type="dxa"/>
          </w:tcPr>
          <w:p w14:paraId="7D4F8DB6" w14:textId="77777777" w:rsidR="00865FE0" w:rsidRPr="00690D8A" w:rsidRDefault="00865FE0" w:rsidP="00060930">
            <w:pPr>
              <w:pStyle w:val="a6"/>
              <w:rPr>
                <w:rFonts w:ascii="Sylfaen" w:hAnsi="Sylfaen" w:cs="Sylfaen"/>
                <w:bCs/>
                <w:sz w:val="22"/>
                <w:szCs w:val="22"/>
                <w:lang w:val="ka-GE"/>
              </w:rPr>
            </w:pPr>
            <w:r w:rsidRPr="00690D8A">
              <w:rPr>
                <w:rFonts w:ascii="Sylfaen" w:hAnsi="Sylfaen" w:cs="Sylfaen"/>
                <w:bCs/>
                <w:sz w:val="22"/>
                <w:szCs w:val="22"/>
                <w:lang w:val="ka-GE"/>
              </w:rPr>
              <w:lastRenderedPageBreak/>
              <w:t>სრულადაა ასახული შესრულების კრიტერიუმებში</w:t>
            </w:r>
          </w:p>
        </w:tc>
        <w:tc>
          <w:tcPr>
            <w:tcW w:w="3353" w:type="dxa"/>
          </w:tcPr>
          <w:p w14:paraId="6FFC7BCC" w14:textId="77777777" w:rsidR="00865FE0" w:rsidRPr="00690D8A" w:rsidRDefault="00865FE0" w:rsidP="00060930">
            <w:pPr>
              <w:rPr>
                <w:rFonts w:ascii="Sylfaen" w:hAnsi="Sylfaen" w:cs="Arial"/>
                <w:lang w:val="ka-GE"/>
              </w:rPr>
            </w:pPr>
            <w:r w:rsidRPr="00690D8A">
              <w:rPr>
                <w:rFonts w:ascii="Sylfaen" w:hAnsi="Sylfaen"/>
                <w:color w:val="000000"/>
                <w:shd w:val="clear" w:color="auto" w:fill="FFFFFF"/>
                <w:lang w:val="ka-GE"/>
              </w:rPr>
              <w:t>პრაქტიკული დავალება დაკვირვებით</w:t>
            </w:r>
          </w:p>
        </w:tc>
      </w:tr>
      <w:tr w:rsidR="00865FE0" w:rsidRPr="00690D8A" w14:paraId="69BE0EEB" w14:textId="77777777" w:rsidTr="00087E45">
        <w:trPr>
          <w:trHeight w:val="1266"/>
        </w:trPr>
        <w:tc>
          <w:tcPr>
            <w:tcW w:w="3083" w:type="dxa"/>
          </w:tcPr>
          <w:p w14:paraId="7729EE8A" w14:textId="77777777" w:rsidR="00865FE0" w:rsidRPr="00690D8A" w:rsidRDefault="00865FE0" w:rsidP="003F293D">
            <w:pPr>
              <w:spacing w:before="120"/>
              <w:jc w:val="both"/>
              <w:rPr>
                <w:rFonts w:ascii="Sylfaen" w:hAnsi="Sylfaen" w:cs="Arial"/>
                <w:b/>
                <w:lang w:val="ka-GE"/>
              </w:rPr>
            </w:pPr>
            <w:r w:rsidRPr="00690D8A">
              <w:rPr>
                <w:rFonts w:ascii="Sylfaen" w:hAnsi="Sylfaen" w:cs="Arial"/>
                <w:b/>
                <w:lang w:val="ka-GE"/>
              </w:rPr>
              <w:lastRenderedPageBreak/>
              <w:t xml:space="preserve">6. პროდუქტისა და ნედლეულის ინვენტარიზაციის პროცესში  მონაწილეობა </w:t>
            </w:r>
          </w:p>
          <w:p w14:paraId="1EB11E32" w14:textId="77777777" w:rsidR="00865FE0" w:rsidRPr="00690D8A" w:rsidRDefault="00865FE0" w:rsidP="003F293D">
            <w:pPr>
              <w:spacing w:before="120"/>
              <w:ind w:left="360"/>
              <w:jc w:val="both"/>
              <w:rPr>
                <w:rFonts w:ascii="Sylfaen" w:hAnsi="Sylfaen" w:cs="Arial"/>
                <w:b/>
                <w:lang w:val="ka-GE"/>
              </w:rPr>
            </w:pPr>
          </w:p>
        </w:tc>
        <w:tc>
          <w:tcPr>
            <w:tcW w:w="3799" w:type="dxa"/>
          </w:tcPr>
          <w:p w14:paraId="0BE01399" w14:textId="77777777" w:rsidR="00066A25" w:rsidRPr="00690D8A" w:rsidRDefault="00066A25" w:rsidP="00066A25">
            <w:pPr>
              <w:pStyle w:val="a3"/>
              <w:numPr>
                <w:ilvl w:val="0"/>
                <w:numId w:val="40"/>
              </w:numPr>
              <w:tabs>
                <w:tab w:val="left" w:pos="289"/>
              </w:tabs>
              <w:jc w:val="both"/>
              <w:rPr>
                <w:rFonts w:ascii="Sylfaen" w:hAnsi="Sylfaen"/>
                <w:lang w:val="ka-GE"/>
              </w:rPr>
            </w:pPr>
            <w:r w:rsidRPr="00690D8A">
              <w:rPr>
                <w:rFonts w:ascii="Sylfaen" w:hAnsi="Sylfaen"/>
                <w:lang w:val="ka-GE"/>
              </w:rPr>
              <w:t>მონაწილეობს მარაგების ინვენტარიზაციის პროცესში, თავისი კომპეტენციის  ფარგლებში საინვენტარიზაციო კომისიასთან ერთად;</w:t>
            </w:r>
          </w:p>
          <w:p w14:paraId="2E5C873C" w14:textId="77777777" w:rsidR="00066A25" w:rsidRPr="00690D8A" w:rsidRDefault="00066A25" w:rsidP="00066A25">
            <w:pPr>
              <w:pStyle w:val="a3"/>
              <w:numPr>
                <w:ilvl w:val="0"/>
                <w:numId w:val="40"/>
              </w:numPr>
              <w:tabs>
                <w:tab w:val="left" w:pos="289"/>
              </w:tabs>
              <w:jc w:val="both"/>
              <w:rPr>
                <w:rFonts w:ascii="Sylfaen" w:hAnsi="Sylfaen"/>
                <w:lang w:val="ka-GE"/>
              </w:rPr>
            </w:pPr>
            <w:r w:rsidRPr="00690D8A">
              <w:rPr>
                <w:rFonts w:ascii="Sylfaen" w:hAnsi="Sylfaen"/>
                <w:lang w:val="ka-GE"/>
              </w:rPr>
              <w:t>მარაგების ინვენტარიზაციის წესებისა და პროცედურების დაცვით გამოყავს შედეგი;</w:t>
            </w:r>
          </w:p>
          <w:p w14:paraId="56B250B0" w14:textId="48E417A9" w:rsidR="00865FE0" w:rsidRPr="00690D8A" w:rsidRDefault="00066A25" w:rsidP="00066A25">
            <w:pPr>
              <w:pStyle w:val="a3"/>
              <w:numPr>
                <w:ilvl w:val="0"/>
                <w:numId w:val="40"/>
              </w:numPr>
              <w:tabs>
                <w:tab w:val="left" w:pos="289"/>
              </w:tabs>
              <w:jc w:val="both"/>
              <w:rPr>
                <w:rFonts w:ascii="Sylfaen" w:hAnsi="Sylfaen"/>
                <w:lang w:val="ka-GE"/>
              </w:rPr>
            </w:pPr>
            <w:r w:rsidRPr="00690D8A">
              <w:rPr>
                <w:rFonts w:ascii="Sylfaen" w:hAnsi="Sylfaen"/>
                <w:lang w:val="ka-GE"/>
              </w:rPr>
              <w:t xml:space="preserve">კომისიის წინაშე აკეთებს ახსნა-განმარტებით ბარათს მარაგების ინვენტარიზაციის შედეგად </w:t>
            </w:r>
            <w:r w:rsidRPr="00690D8A">
              <w:rPr>
                <w:rFonts w:ascii="Sylfaen" w:hAnsi="Sylfaen"/>
                <w:lang w:val="ka-GE"/>
              </w:rPr>
              <w:lastRenderedPageBreak/>
              <w:t>მიღებული დანაკლისის ან ზედმეტობის გამომწვ</w:t>
            </w:r>
            <w:r w:rsidR="00E66F50" w:rsidRPr="00690D8A">
              <w:rPr>
                <w:rFonts w:ascii="Sylfaen" w:hAnsi="Sylfaen"/>
                <w:lang w:val="ka-GE"/>
              </w:rPr>
              <w:t>ევი ობიექტური მიზეზების შესახებ.</w:t>
            </w:r>
          </w:p>
          <w:p w14:paraId="2EBCDA8C" w14:textId="58889861" w:rsidR="005D5903" w:rsidRPr="00690D8A" w:rsidRDefault="005D5903" w:rsidP="00E66F50">
            <w:pPr>
              <w:pStyle w:val="a3"/>
              <w:tabs>
                <w:tab w:val="left" w:pos="289"/>
              </w:tabs>
              <w:jc w:val="both"/>
              <w:rPr>
                <w:rFonts w:ascii="Sylfaen" w:hAnsi="Sylfaen"/>
                <w:lang w:val="ka-GE"/>
              </w:rPr>
            </w:pPr>
          </w:p>
        </w:tc>
        <w:tc>
          <w:tcPr>
            <w:tcW w:w="2631" w:type="dxa"/>
          </w:tcPr>
          <w:p w14:paraId="40EC2A21" w14:textId="77777777" w:rsidR="00865FE0" w:rsidRPr="00690D8A" w:rsidRDefault="00865FE0" w:rsidP="00060930">
            <w:pPr>
              <w:pStyle w:val="a6"/>
              <w:rPr>
                <w:rFonts w:ascii="Sylfaen" w:hAnsi="Sylfaen" w:cs="Sylfaen"/>
                <w:bCs/>
                <w:sz w:val="22"/>
                <w:szCs w:val="22"/>
                <w:lang w:val="ka-GE"/>
              </w:rPr>
            </w:pPr>
            <w:r w:rsidRPr="00690D8A">
              <w:rPr>
                <w:rFonts w:ascii="Sylfaen" w:hAnsi="Sylfaen" w:cs="Sylfaen"/>
                <w:bCs/>
                <w:sz w:val="22"/>
                <w:szCs w:val="22"/>
                <w:lang w:val="ka-GE"/>
              </w:rPr>
              <w:lastRenderedPageBreak/>
              <w:t>სრულადაა ასახული შესრულების კრიტერიუმებში</w:t>
            </w:r>
          </w:p>
          <w:p w14:paraId="4B3BCF63" w14:textId="77777777" w:rsidR="005D5903" w:rsidRPr="00690D8A" w:rsidRDefault="005D5903" w:rsidP="00060930">
            <w:pPr>
              <w:pStyle w:val="a6"/>
              <w:rPr>
                <w:rFonts w:ascii="Sylfaen" w:hAnsi="Sylfaen" w:cs="Sylfaen"/>
                <w:bCs/>
                <w:sz w:val="22"/>
                <w:szCs w:val="22"/>
                <w:lang w:val="ka-GE"/>
              </w:rPr>
            </w:pPr>
          </w:p>
          <w:p w14:paraId="508FDA56" w14:textId="77777777" w:rsidR="005D5903" w:rsidRPr="00690D8A" w:rsidRDefault="005D5903" w:rsidP="00060930">
            <w:pPr>
              <w:pStyle w:val="a6"/>
              <w:rPr>
                <w:rFonts w:ascii="Sylfaen" w:hAnsi="Sylfaen" w:cs="Sylfaen"/>
                <w:bCs/>
                <w:sz w:val="22"/>
                <w:szCs w:val="22"/>
                <w:lang w:val="ka-GE"/>
              </w:rPr>
            </w:pPr>
          </w:p>
          <w:p w14:paraId="39B7F91F" w14:textId="77777777" w:rsidR="005D5903" w:rsidRPr="00690D8A" w:rsidRDefault="005D5903" w:rsidP="00060930">
            <w:pPr>
              <w:pStyle w:val="a6"/>
              <w:rPr>
                <w:rFonts w:ascii="Sylfaen" w:hAnsi="Sylfaen" w:cs="Sylfaen"/>
                <w:bCs/>
                <w:sz w:val="22"/>
                <w:szCs w:val="22"/>
                <w:lang w:val="ka-GE"/>
              </w:rPr>
            </w:pPr>
          </w:p>
          <w:p w14:paraId="3F1907E9" w14:textId="77777777" w:rsidR="005D5903" w:rsidRPr="00690D8A" w:rsidRDefault="005D5903" w:rsidP="00060930">
            <w:pPr>
              <w:pStyle w:val="a6"/>
              <w:rPr>
                <w:rFonts w:ascii="Sylfaen" w:hAnsi="Sylfaen" w:cs="Sylfaen"/>
                <w:bCs/>
                <w:sz w:val="22"/>
                <w:szCs w:val="22"/>
                <w:lang w:val="ka-GE"/>
              </w:rPr>
            </w:pPr>
          </w:p>
          <w:p w14:paraId="1E18E6DB" w14:textId="31366EA0" w:rsidR="005D5903" w:rsidRPr="00690D8A" w:rsidRDefault="005D5903" w:rsidP="00060930">
            <w:pPr>
              <w:pStyle w:val="a6"/>
              <w:rPr>
                <w:rFonts w:ascii="Sylfaen" w:hAnsi="Sylfaen" w:cs="Sylfaen"/>
                <w:bCs/>
                <w:sz w:val="22"/>
                <w:szCs w:val="22"/>
                <w:lang w:val="ka-GE"/>
              </w:rPr>
            </w:pPr>
          </w:p>
        </w:tc>
        <w:tc>
          <w:tcPr>
            <w:tcW w:w="3353" w:type="dxa"/>
          </w:tcPr>
          <w:p w14:paraId="3C5D29AA" w14:textId="77777777" w:rsidR="00865FE0" w:rsidRPr="00690D8A" w:rsidRDefault="00865FE0" w:rsidP="00060930">
            <w:pPr>
              <w:spacing w:after="200"/>
              <w:rPr>
                <w:rFonts w:ascii="Sylfaen" w:hAnsi="Sylfaen" w:cs="Sylfaen"/>
                <w:bCs/>
                <w:lang w:val="ka-GE"/>
              </w:rPr>
            </w:pPr>
            <w:r w:rsidRPr="00690D8A">
              <w:rPr>
                <w:rFonts w:ascii="Sylfaen" w:hAnsi="Sylfaen"/>
                <w:color w:val="000000"/>
                <w:shd w:val="clear" w:color="auto" w:fill="FFFFFF"/>
                <w:lang w:val="ka-GE"/>
              </w:rPr>
              <w:t>პრაქტიკული დავალება დაკვირვებით</w:t>
            </w:r>
          </w:p>
        </w:tc>
      </w:tr>
    </w:tbl>
    <w:p w14:paraId="3B4F4003" w14:textId="77777777" w:rsidR="00B76221" w:rsidRPr="00690D8A" w:rsidRDefault="00B76221" w:rsidP="007D73F9">
      <w:pPr>
        <w:spacing w:line="240" w:lineRule="auto"/>
        <w:rPr>
          <w:rFonts w:ascii="Sylfaen" w:hAnsi="Sylfaen" w:cs="Arial"/>
          <w:b/>
          <w:lang w:val="ka-GE"/>
        </w:rPr>
      </w:pPr>
    </w:p>
    <w:p w14:paraId="5F5B6C2D" w14:textId="77777777" w:rsidR="003438B3" w:rsidRPr="00690D8A" w:rsidRDefault="00490842" w:rsidP="00637623">
      <w:pPr>
        <w:spacing w:line="240" w:lineRule="auto"/>
        <w:rPr>
          <w:rFonts w:ascii="Sylfaen" w:hAnsi="Sylfaen" w:cs="Arial"/>
          <w:lang w:val="ka-GE"/>
        </w:rPr>
      </w:pPr>
      <w:r w:rsidRPr="00690D8A">
        <w:rPr>
          <w:rFonts w:ascii="Sylfaen" w:hAnsi="Sylfaen" w:cs="Arial"/>
          <w:b/>
          <w:lang w:val="ka-GE"/>
        </w:rPr>
        <w:t xml:space="preserve">3. </w:t>
      </w:r>
      <w:r w:rsidR="005D4196" w:rsidRPr="00690D8A">
        <w:rPr>
          <w:rFonts w:ascii="Sylfaen" w:hAnsi="Sylfaen" w:cs="Arial"/>
          <w:b/>
          <w:bCs/>
          <w:lang w:val="ka-GE"/>
        </w:rPr>
        <w:t>დამხმარე ჩანაწერები</w:t>
      </w:r>
    </w:p>
    <w:p w14:paraId="5151EF63" w14:textId="78C9DC40" w:rsidR="00285684" w:rsidRPr="00690D8A" w:rsidRDefault="00637623" w:rsidP="00285684">
      <w:pPr>
        <w:spacing w:line="240" w:lineRule="auto"/>
        <w:rPr>
          <w:rFonts w:ascii="Sylfaen" w:hAnsi="Sylfaen"/>
          <w:b/>
          <w:lang w:val="ka-GE"/>
        </w:rPr>
      </w:pPr>
      <w:r w:rsidRPr="00690D8A">
        <w:rPr>
          <w:rFonts w:ascii="Sylfaen" w:hAnsi="Sylfaen"/>
          <w:b/>
          <w:lang w:val="ka-GE"/>
        </w:rPr>
        <w:t>3.1</w:t>
      </w:r>
      <w:r w:rsidR="00690D8A">
        <w:rPr>
          <w:rFonts w:ascii="Sylfaen" w:hAnsi="Sylfaen"/>
          <w:b/>
          <w:lang w:val="ka-GE"/>
        </w:rPr>
        <w:t xml:space="preserve">.  </w:t>
      </w:r>
      <w:r w:rsidR="00285684" w:rsidRPr="00690D8A">
        <w:rPr>
          <w:rFonts w:ascii="Sylfaen" w:hAnsi="Sylfaen"/>
          <w:b/>
          <w:lang w:val="ka-GE"/>
        </w:rPr>
        <w:t xml:space="preserve"> სწავ</w:t>
      </w:r>
      <w:r w:rsidR="00690D8A">
        <w:rPr>
          <w:rFonts w:ascii="Sylfaen" w:hAnsi="Sylfaen"/>
          <w:b/>
          <w:lang w:val="ka-GE"/>
        </w:rPr>
        <w:t>ლებისა და შეფასების ორგანიზება</w:t>
      </w:r>
    </w:p>
    <w:tbl>
      <w:tblPr>
        <w:tblStyle w:val="a5"/>
        <w:tblW w:w="14709" w:type="dxa"/>
        <w:tblLayout w:type="fixed"/>
        <w:tblLook w:val="04A0" w:firstRow="1" w:lastRow="0" w:firstColumn="1" w:lastColumn="0" w:noHBand="0" w:noVBand="1"/>
      </w:tblPr>
      <w:tblGrid>
        <w:gridCol w:w="1526"/>
        <w:gridCol w:w="2779"/>
        <w:gridCol w:w="1811"/>
        <w:gridCol w:w="4468"/>
        <w:gridCol w:w="4125"/>
      </w:tblGrid>
      <w:tr w:rsidR="009106AE" w:rsidRPr="00690D8A" w14:paraId="1C943914" w14:textId="77777777" w:rsidTr="00764420">
        <w:tc>
          <w:tcPr>
            <w:tcW w:w="1526" w:type="dxa"/>
            <w:vAlign w:val="center"/>
          </w:tcPr>
          <w:p w14:paraId="4F59782A" w14:textId="77777777" w:rsidR="009106AE" w:rsidRPr="00690D8A" w:rsidRDefault="009106AE" w:rsidP="000D1CB6">
            <w:pPr>
              <w:jc w:val="center"/>
              <w:rPr>
                <w:rFonts w:ascii="Sylfaen" w:hAnsi="Sylfaen"/>
                <w:b/>
                <w:lang w:val="ka-GE"/>
              </w:rPr>
            </w:pPr>
            <w:r w:rsidRPr="00690D8A">
              <w:rPr>
                <w:rFonts w:ascii="Sylfaen" w:hAnsi="Sylfaen"/>
                <w:b/>
                <w:lang w:val="ka-GE"/>
              </w:rPr>
              <w:t>სწავლის შედეგი</w:t>
            </w:r>
          </w:p>
        </w:tc>
        <w:tc>
          <w:tcPr>
            <w:tcW w:w="2779" w:type="dxa"/>
            <w:vAlign w:val="center"/>
          </w:tcPr>
          <w:p w14:paraId="3663BCDF" w14:textId="77777777" w:rsidR="009106AE" w:rsidRPr="00690D8A" w:rsidRDefault="009106AE" w:rsidP="000D1CB6">
            <w:pPr>
              <w:jc w:val="center"/>
              <w:rPr>
                <w:rFonts w:ascii="Sylfaen" w:hAnsi="Sylfaen"/>
                <w:b/>
                <w:lang w:val="ka-GE"/>
              </w:rPr>
            </w:pPr>
            <w:r w:rsidRPr="00690D8A">
              <w:rPr>
                <w:rFonts w:ascii="Sylfaen" w:hAnsi="Sylfaen"/>
                <w:b/>
                <w:lang w:val="ka-GE"/>
              </w:rPr>
              <w:t>თემატიკა</w:t>
            </w:r>
          </w:p>
        </w:tc>
        <w:tc>
          <w:tcPr>
            <w:tcW w:w="1811" w:type="dxa"/>
            <w:vAlign w:val="center"/>
          </w:tcPr>
          <w:p w14:paraId="2B519A25" w14:textId="77777777" w:rsidR="009106AE" w:rsidRPr="00690D8A" w:rsidRDefault="009106AE" w:rsidP="000D1CB6">
            <w:pPr>
              <w:jc w:val="center"/>
              <w:rPr>
                <w:rFonts w:ascii="Sylfaen" w:hAnsi="Sylfaen"/>
                <w:b/>
                <w:lang w:val="ka-GE"/>
              </w:rPr>
            </w:pPr>
            <w:r w:rsidRPr="00690D8A">
              <w:rPr>
                <w:rFonts w:ascii="Sylfaen" w:hAnsi="Sylfaen"/>
                <w:b/>
                <w:lang w:val="ka-GE"/>
              </w:rPr>
              <w:t>სწავლება-სწავლის მეთოდი/მეთოდები</w:t>
            </w:r>
          </w:p>
        </w:tc>
        <w:tc>
          <w:tcPr>
            <w:tcW w:w="4468" w:type="dxa"/>
            <w:vAlign w:val="center"/>
          </w:tcPr>
          <w:p w14:paraId="74933CD4" w14:textId="77777777" w:rsidR="009106AE" w:rsidRPr="00690D8A" w:rsidRDefault="009106AE" w:rsidP="000D1CB6">
            <w:pPr>
              <w:jc w:val="center"/>
              <w:rPr>
                <w:rFonts w:ascii="Sylfaen" w:hAnsi="Sylfaen"/>
                <w:b/>
                <w:lang w:val="ka-GE"/>
              </w:rPr>
            </w:pPr>
            <w:r w:rsidRPr="00690D8A">
              <w:rPr>
                <w:rFonts w:ascii="Sylfaen" w:hAnsi="Sylfaen" w:cs="Arial"/>
                <w:b/>
                <w:lang w:val="ka-GE"/>
              </w:rPr>
              <w:t>შეფასების მეთოდი/მეთოდები</w:t>
            </w:r>
          </w:p>
        </w:tc>
        <w:tc>
          <w:tcPr>
            <w:tcW w:w="4125" w:type="dxa"/>
            <w:vAlign w:val="center"/>
          </w:tcPr>
          <w:p w14:paraId="4F91847B" w14:textId="77777777" w:rsidR="009106AE" w:rsidRPr="00690D8A" w:rsidRDefault="009106AE" w:rsidP="000D1CB6">
            <w:pPr>
              <w:jc w:val="center"/>
              <w:rPr>
                <w:rFonts w:ascii="Sylfaen" w:hAnsi="Sylfaen"/>
                <w:b/>
                <w:lang w:val="ka-GE"/>
              </w:rPr>
            </w:pPr>
            <w:r w:rsidRPr="00690D8A">
              <w:rPr>
                <w:rFonts w:ascii="Sylfaen" w:hAnsi="Sylfaen" w:cs="Arial"/>
                <w:b/>
                <w:lang w:val="ka-GE"/>
              </w:rPr>
              <w:t>მტკიცებულება</w:t>
            </w:r>
            <w:r w:rsidR="001300A3" w:rsidRPr="00690D8A">
              <w:rPr>
                <w:rFonts w:ascii="Sylfaen" w:hAnsi="Sylfaen" w:cs="Arial"/>
                <w:b/>
                <w:lang w:val="ka-GE"/>
              </w:rPr>
              <w:t xml:space="preserve"> </w:t>
            </w:r>
            <w:r w:rsidRPr="00690D8A">
              <w:rPr>
                <w:rFonts w:ascii="Sylfaen" w:hAnsi="Sylfaen" w:cs="Arial"/>
                <w:b/>
                <w:lang w:val="ka-GE"/>
              </w:rPr>
              <w:t>/</w:t>
            </w:r>
            <w:r w:rsidR="001300A3" w:rsidRPr="00690D8A">
              <w:rPr>
                <w:rFonts w:ascii="Sylfaen" w:hAnsi="Sylfaen" w:cs="Arial"/>
                <w:b/>
                <w:lang w:val="ka-GE"/>
              </w:rPr>
              <w:t xml:space="preserve"> </w:t>
            </w:r>
            <w:r w:rsidRPr="00690D8A">
              <w:rPr>
                <w:rFonts w:ascii="Sylfaen" w:hAnsi="Sylfaen" w:cs="Arial"/>
                <w:b/>
                <w:lang w:val="ka-GE"/>
              </w:rPr>
              <w:t>მტკიცებულებები</w:t>
            </w:r>
            <w:r w:rsidR="001300A3" w:rsidRPr="00690D8A">
              <w:rPr>
                <w:rFonts w:ascii="Sylfaen" w:hAnsi="Sylfaen" w:cs="Arial"/>
                <w:b/>
                <w:lang w:val="ka-GE"/>
              </w:rPr>
              <w:t xml:space="preserve"> </w:t>
            </w:r>
            <w:r w:rsidR="00B61153" w:rsidRPr="00690D8A">
              <w:rPr>
                <w:rFonts w:ascii="Sylfaen" w:hAnsi="Sylfaen" w:cs="Arial"/>
                <w:b/>
                <w:lang w:val="ka-GE"/>
              </w:rPr>
              <w:t>პროფესიული სტუდენტის პორტფოლიოსთვის</w:t>
            </w:r>
          </w:p>
        </w:tc>
      </w:tr>
      <w:tr w:rsidR="00E107DD" w:rsidRPr="00690D8A" w14:paraId="207A9200" w14:textId="77777777" w:rsidTr="00764420">
        <w:tc>
          <w:tcPr>
            <w:tcW w:w="1526" w:type="dxa"/>
          </w:tcPr>
          <w:p w14:paraId="7D5E784C" w14:textId="77777777" w:rsidR="00E107DD" w:rsidRPr="00690D8A" w:rsidRDefault="00E107DD" w:rsidP="00E107DD">
            <w:pPr>
              <w:jc w:val="center"/>
              <w:rPr>
                <w:rFonts w:ascii="Sylfaen" w:hAnsi="Sylfaen"/>
                <w:b/>
                <w:lang w:val="ka-GE"/>
              </w:rPr>
            </w:pPr>
            <w:r w:rsidRPr="00690D8A">
              <w:rPr>
                <w:rFonts w:ascii="Sylfaen" w:hAnsi="Sylfaen"/>
                <w:b/>
                <w:lang w:val="ka-GE"/>
              </w:rPr>
              <w:t>1</w:t>
            </w:r>
          </w:p>
        </w:tc>
        <w:tc>
          <w:tcPr>
            <w:tcW w:w="2779" w:type="dxa"/>
          </w:tcPr>
          <w:p w14:paraId="2C39F91E" w14:textId="77777777" w:rsidR="00E107DD" w:rsidRPr="00690D8A" w:rsidRDefault="00E107DD" w:rsidP="000D1CB6">
            <w:pPr>
              <w:pStyle w:val="a3"/>
              <w:numPr>
                <w:ilvl w:val="0"/>
                <w:numId w:val="24"/>
              </w:numPr>
              <w:tabs>
                <w:tab w:val="left" w:pos="178"/>
              </w:tabs>
              <w:ind w:left="72" w:firstLine="0"/>
              <w:jc w:val="both"/>
              <w:rPr>
                <w:rFonts w:ascii="Sylfaen" w:hAnsi="Sylfaen"/>
                <w:lang w:val="ka-GE"/>
              </w:rPr>
            </w:pPr>
            <w:r w:rsidRPr="00690D8A">
              <w:rPr>
                <w:rFonts w:ascii="Sylfaen" w:hAnsi="Sylfaen"/>
                <w:lang w:val="ka-GE"/>
              </w:rPr>
              <w:t>კალკულაციის  არსი და მნიშვნელობა კვების ობიექტების ფუნქციონირებისათვის</w:t>
            </w:r>
          </w:p>
          <w:p w14:paraId="4716B0F7" w14:textId="77777777" w:rsidR="00E107DD" w:rsidRPr="00690D8A" w:rsidRDefault="00E107DD" w:rsidP="000D1CB6">
            <w:pPr>
              <w:pStyle w:val="a3"/>
              <w:numPr>
                <w:ilvl w:val="0"/>
                <w:numId w:val="24"/>
              </w:numPr>
              <w:tabs>
                <w:tab w:val="left" w:pos="178"/>
              </w:tabs>
              <w:ind w:left="72" w:firstLine="0"/>
              <w:jc w:val="both"/>
              <w:rPr>
                <w:rFonts w:ascii="Sylfaen" w:hAnsi="Sylfaen"/>
                <w:lang w:val="ka-GE"/>
              </w:rPr>
            </w:pPr>
            <w:r w:rsidRPr="00690D8A">
              <w:rPr>
                <w:rFonts w:ascii="Sylfaen" w:hAnsi="Sylfaen"/>
                <w:lang w:val="ka-GE"/>
              </w:rPr>
              <w:t>კვების ობიექტებში გამოყენებული საკალკულაციო ტერმინოლოგია</w:t>
            </w:r>
          </w:p>
          <w:p w14:paraId="4C8FCEFE" w14:textId="77777777" w:rsidR="00E107DD" w:rsidRPr="00690D8A" w:rsidRDefault="00E107DD" w:rsidP="000D1CB6">
            <w:pPr>
              <w:pStyle w:val="a3"/>
              <w:numPr>
                <w:ilvl w:val="0"/>
                <w:numId w:val="24"/>
              </w:numPr>
              <w:tabs>
                <w:tab w:val="left" w:pos="178"/>
              </w:tabs>
              <w:ind w:left="72" w:firstLine="0"/>
              <w:jc w:val="both"/>
              <w:rPr>
                <w:rFonts w:ascii="Sylfaen" w:hAnsi="Sylfaen"/>
                <w:lang w:val="ka-GE"/>
              </w:rPr>
            </w:pPr>
            <w:r w:rsidRPr="00690D8A">
              <w:rPr>
                <w:rFonts w:ascii="Sylfaen" w:hAnsi="Sylfaen"/>
                <w:lang w:val="ka-GE"/>
              </w:rPr>
              <w:t>თვითღირებულების ცნება დახარჯების ტიპები</w:t>
            </w:r>
          </w:p>
          <w:p w14:paraId="4404C941" w14:textId="78753B33" w:rsidR="00E107DD" w:rsidRPr="00690D8A" w:rsidRDefault="00E107DD" w:rsidP="000D1CB6">
            <w:pPr>
              <w:pStyle w:val="a3"/>
              <w:numPr>
                <w:ilvl w:val="0"/>
                <w:numId w:val="24"/>
              </w:numPr>
              <w:tabs>
                <w:tab w:val="left" w:pos="178"/>
              </w:tabs>
              <w:spacing w:after="200" w:line="276" w:lineRule="auto"/>
              <w:ind w:left="72" w:firstLine="0"/>
              <w:jc w:val="both"/>
              <w:rPr>
                <w:rFonts w:ascii="Sylfaen" w:hAnsi="Sylfaen"/>
                <w:lang w:val="ka-GE"/>
              </w:rPr>
            </w:pPr>
            <w:r w:rsidRPr="00690D8A">
              <w:rPr>
                <w:rFonts w:ascii="Sylfaen" w:hAnsi="Sylfaen"/>
                <w:lang w:val="ka-GE"/>
              </w:rPr>
              <w:t>კალკულაციაში გამოყენებული წონისა და მოცულობის ერთეულები; მთელი და მისი ნაწილი; პროცენტი;</w:t>
            </w:r>
            <w:r w:rsidR="00764420">
              <w:rPr>
                <w:rFonts w:ascii="Sylfaen" w:hAnsi="Sylfaen"/>
                <w:lang w:val="ka-GE"/>
              </w:rPr>
              <w:t xml:space="preserve"> </w:t>
            </w:r>
            <w:r w:rsidRPr="00690D8A">
              <w:rPr>
                <w:rFonts w:ascii="Sylfaen" w:hAnsi="Sylfaen"/>
                <w:lang w:val="ka-GE"/>
              </w:rPr>
              <w:t xml:space="preserve">კვების ობიექტებში აღრიცხვის </w:t>
            </w:r>
            <w:r w:rsidRPr="00690D8A">
              <w:rPr>
                <w:rFonts w:ascii="Sylfaen" w:hAnsi="Sylfaen"/>
                <w:lang w:val="ka-GE"/>
              </w:rPr>
              <w:lastRenderedPageBreak/>
              <w:t>მარეგულირებელი ორგანოებისა და კანონების გაცნობა</w:t>
            </w:r>
          </w:p>
          <w:p w14:paraId="06A99A6F" w14:textId="288C33D2" w:rsidR="00E107DD" w:rsidRPr="00690D8A" w:rsidRDefault="00E107DD" w:rsidP="000D1CB6">
            <w:pPr>
              <w:pStyle w:val="a3"/>
              <w:numPr>
                <w:ilvl w:val="0"/>
                <w:numId w:val="24"/>
              </w:numPr>
              <w:ind w:left="72" w:firstLine="0"/>
              <w:jc w:val="both"/>
              <w:rPr>
                <w:rFonts w:ascii="Sylfaen" w:hAnsi="Sylfaen"/>
                <w:b/>
                <w:lang w:val="ka-GE"/>
              </w:rPr>
            </w:pPr>
            <w:r w:rsidRPr="00690D8A">
              <w:rPr>
                <w:rFonts w:ascii="Sylfaen" w:hAnsi="Sylfaen" w:cs="Sylfaen"/>
                <w:lang w:val="ka-GE"/>
              </w:rPr>
              <w:t>პირველადი</w:t>
            </w:r>
            <w:r w:rsidR="006972C6" w:rsidRPr="00690D8A">
              <w:rPr>
                <w:rFonts w:ascii="Sylfaen" w:hAnsi="Sylfaen" w:cs="Sylfaen"/>
                <w:lang w:val="ka-GE"/>
              </w:rPr>
              <w:t xml:space="preserve"> </w:t>
            </w:r>
            <w:r w:rsidRPr="00690D8A">
              <w:rPr>
                <w:rFonts w:ascii="Sylfaen" w:hAnsi="Sylfaen" w:cs="Sylfaen"/>
                <w:lang w:val="ka-GE"/>
              </w:rPr>
              <w:t>აღრიცხვიანობის</w:t>
            </w:r>
            <w:r w:rsidR="00764420">
              <w:rPr>
                <w:rFonts w:ascii="Sylfaen" w:hAnsi="Sylfaen" w:cs="Sylfaen"/>
                <w:lang w:val="ka-GE"/>
              </w:rPr>
              <w:t xml:space="preserve"> </w:t>
            </w:r>
            <w:r w:rsidRPr="00690D8A">
              <w:rPr>
                <w:rFonts w:ascii="Sylfaen" w:hAnsi="Sylfaen" w:cs="Sylfaen"/>
                <w:lang w:val="ka-GE"/>
              </w:rPr>
              <w:t>დოკუმენტაციის</w:t>
            </w:r>
            <w:r w:rsidR="006972C6" w:rsidRPr="00690D8A">
              <w:rPr>
                <w:rFonts w:ascii="Sylfaen" w:hAnsi="Sylfaen" w:cs="Sylfaen"/>
                <w:lang w:val="ka-GE"/>
              </w:rPr>
              <w:t xml:space="preserve"> </w:t>
            </w:r>
            <w:r w:rsidRPr="00690D8A">
              <w:rPr>
                <w:rFonts w:ascii="Sylfaen" w:hAnsi="Sylfaen" w:cs="Sylfaen"/>
                <w:lang w:val="ka-GE"/>
              </w:rPr>
              <w:t>ტიპები</w:t>
            </w:r>
            <w:r w:rsidRPr="00690D8A">
              <w:rPr>
                <w:rFonts w:ascii="Sylfaen" w:hAnsi="Sylfaen"/>
                <w:lang w:val="ka-GE"/>
              </w:rPr>
              <w:t xml:space="preserve">, </w:t>
            </w:r>
            <w:r w:rsidRPr="00690D8A">
              <w:rPr>
                <w:rFonts w:ascii="Sylfaen" w:hAnsi="Sylfaen" w:cs="Sylfaen"/>
                <w:lang w:val="ka-GE"/>
              </w:rPr>
              <w:t>მათი</w:t>
            </w:r>
            <w:r w:rsidR="006972C6" w:rsidRPr="00690D8A">
              <w:rPr>
                <w:rFonts w:ascii="Sylfaen" w:hAnsi="Sylfaen" w:cs="Sylfaen"/>
                <w:lang w:val="ka-GE"/>
              </w:rPr>
              <w:t xml:space="preserve"> </w:t>
            </w:r>
            <w:r w:rsidRPr="00690D8A">
              <w:rPr>
                <w:rFonts w:ascii="Sylfaen" w:hAnsi="Sylfaen" w:cs="Sylfaen"/>
                <w:lang w:val="ka-GE"/>
              </w:rPr>
              <w:t>წარმოების</w:t>
            </w:r>
            <w:r w:rsidR="006972C6" w:rsidRPr="00690D8A">
              <w:rPr>
                <w:rFonts w:ascii="Sylfaen" w:hAnsi="Sylfaen" w:cs="Sylfaen"/>
                <w:lang w:val="ka-GE"/>
              </w:rPr>
              <w:t xml:space="preserve"> </w:t>
            </w:r>
            <w:r w:rsidRPr="00690D8A">
              <w:rPr>
                <w:rFonts w:ascii="Sylfaen" w:hAnsi="Sylfaen" w:cs="Sylfaen"/>
                <w:lang w:val="ka-GE"/>
              </w:rPr>
              <w:t>აუცილებლობა</w:t>
            </w:r>
            <w:r w:rsidRPr="00690D8A">
              <w:rPr>
                <w:rFonts w:ascii="Sylfaen" w:hAnsi="Sylfaen"/>
                <w:lang w:val="ka-GE"/>
              </w:rPr>
              <w:t xml:space="preserve">, </w:t>
            </w:r>
            <w:r w:rsidRPr="00690D8A">
              <w:rPr>
                <w:rFonts w:ascii="Sylfaen" w:hAnsi="Sylfaen" w:cs="Sylfaen"/>
                <w:lang w:val="ka-GE"/>
              </w:rPr>
              <w:t>ვალდებულება</w:t>
            </w:r>
            <w:r w:rsidR="006972C6" w:rsidRPr="00690D8A">
              <w:rPr>
                <w:rFonts w:ascii="Sylfaen" w:hAnsi="Sylfaen" w:cs="Sylfaen"/>
                <w:lang w:val="ka-GE"/>
              </w:rPr>
              <w:t xml:space="preserve"> </w:t>
            </w:r>
            <w:r w:rsidRPr="00690D8A">
              <w:rPr>
                <w:rFonts w:ascii="Sylfaen" w:hAnsi="Sylfaen" w:cs="Sylfaen"/>
                <w:lang w:val="ka-GE"/>
              </w:rPr>
              <w:t>და</w:t>
            </w:r>
            <w:r w:rsidR="006972C6" w:rsidRPr="00690D8A">
              <w:rPr>
                <w:rFonts w:ascii="Sylfaen" w:hAnsi="Sylfaen" w:cs="Sylfaen"/>
                <w:lang w:val="ka-GE"/>
              </w:rPr>
              <w:t xml:space="preserve"> </w:t>
            </w:r>
            <w:r w:rsidRPr="00690D8A">
              <w:rPr>
                <w:rFonts w:ascii="Sylfaen" w:hAnsi="Sylfaen" w:cs="Sylfaen"/>
                <w:lang w:val="ka-GE"/>
              </w:rPr>
              <w:t>პასუხისმგებლობა</w:t>
            </w:r>
          </w:p>
        </w:tc>
        <w:tc>
          <w:tcPr>
            <w:tcW w:w="1811" w:type="dxa"/>
          </w:tcPr>
          <w:p w14:paraId="3396434E" w14:textId="2E40CBBC" w:rsidR="00E107DD" w:rsidRPr="00690D8A" w:rsidRDefault="00E107DD" w:rsidP="00E107DD">
            <w:pPr>
              <w:rPr>
                <w:rFonts w:ascii="Sylfaen" w:hAnsi="Sylfaen"/>
                <w:b/>
                <w:lang w:val="ka-GE"/>
              </w:rPr>
            </w:pPr>
            <w:r w:rsidRPr="00690D8A">
              <w:rPr>
                <w:rFonts w:ascii="Sylfaen" w:hAnsi="Sylfaen"/>
                <w:lang w:val="ka-GE"/>
              </w:rPr>
              <w:lastRenderedPageBreak/>
              <w:t>ლექცია, სემინარი</w:t>
            </w:r>
            <w:r w:rsidR="00D5140A">
              <w:rPr>
                <w:rFonts w:ascii="Sylfaen" w:hAnsi="Sylfaen"/>
                <w:lang w:val="ka-GE"/>
              </w:rPr>
              <w:t xml:space="preserve">, </w:t>
            </w:r>
          </w:p>
        </w:tc>
        <w:tc>
          <w:tcPr>
            <w:tcW w:w="4468" w:type="dxa"/>
          </w:tcPr>
          <w:p w14:paraId="26A0DCE8" w14:textId="7C601536" w:rsidR="00E107DD" w:rsidRPr="00690D8A" w:rsidRDefault="00E107DD" w:rsidP="00764420">
            <w:pPr>
              <w:jc w:val="both"/>
              <w:rPr>
                <w:rFonts w:ascii="Sylfaen" w:hAnsi="Sylfaen"/>
                <w:b/>
                <w:lang w:val="ka-GE"/>
              </w:rPr>
            </w:pPr>
            <w:r w:rsidRPr="00690D8A">
              <w:rPr>
                <w:rFonts w:ascii="Sylfaen" w:hAnsi="Sylfaen"/>
                <w:lang w:val="ka-GE"/>
              </w:rPr>
              <w:t xml:space="preserve">პროფესიული </w:t>
            </w:r>
            <w:r w:rsidR="00764420">
              <w:rPr>
                <w:rFonts w:ascii="Sylfaen" w:hAnsi="Sylfaen"/>
                <w:lang w:val="ka-GE"/>
              </w:rPr>
              <w:t>განათლების მასწავლებელი</w:t>
            </w:r>
            <w:r w:rsidRPr="00690D8A">
              <w:rPr>
                <w:rFonts w:ascii="Sylfaen" w:hAnsi="Sylfaen"/>
                <w:lang w:val="ka-GE"/>
              </w:rPr>
              <w:t xml:space="preserve"> წერილობით გამოკითხავს პროფესიულ სტუდენტს და აძლევს განმავითარებელ</w:t>
            </w:r>
            <w:r w:rsidR="00764420">
              <w:rPr>
                <w:rFonts w:ascii="Sylfaen" w:hAnsi="Sylfaen"/>
                <w:lang w:val="ka-GE"/>
              </w:rPr>
              <w:t>/განმსაზღვრელ</w:t>
            </w:r>
            <w:r w:rsidRPr="00690D8A">
              <w:rPr>
                <w:rFonts w:ascii="Sylfaen" w:hAnsi="Sylfaen"/>
                <w:lang w:val="ka-GE"/>
              </w:rPr>
              <w:t xml:space="preserve"> შეფასებას </w:t>
            </w:r>
          </w:p>
        </w:tc>
        <w:tc>
          <w:tcPr>
            <w:tcW w:w="4125" w:type="dxa"/>
          </w:tcPr>
          <w:p w14:paraId="04477465" w14:textId="0D1AAFD5" w:rsidR="008F5AE4" w:rsidRPr="00690D8A" w:rsidRDefault="008F5AE4" w:rsidP="000D1CB6">
            <w:pPr>
              <w:jc w:val="both"/>
              <w:rPr>
                <w:rFonts w:ascii="Sylfaen" w:hAnsi="Sylfaen"/>
                <w:b/>
                <w:lang w:val="ka-GE"/>
              </w:rPr>
            </w:pPr>
            <w:r w:rsidRPr="00690D8A">
              <w:rPr>
                <w:rFonts w:ascii="Sylfaen" w:hAnsi="Sylfaen"/>
                <w:b/>
                <w:lang w:val="ka-GE"/>
              </w:rPr>
              <w:t>გამოკითხვა - წერილობითი</w:t>
            </w:r>
            <w:r w:rsidR="00F91DD3" w:rsidRPr="00690D8A">
              <w:rPr>
                <w:rFonts w:ascii="Sylfaen" w:hAnsi="Sylfaen"/>
                <w:b/>
                <w:lang w:val="ka-GE"/>
              </w:rPr>
              <w:t xml:space="preserve"> </w:t>
            </w:r>
            <w:r w:rsidRPr="00690D8A">
              <w:rPr>
                <w:rFonts w:ascii="Sylfaen" w:hAnsi="Sylfaen"/>
                <w:b/>
                <w:lang w:val="ka-GE"/>
              </w:rPr>
              <w:t>მტკიცებულება:</w:t>
            </w:r>
          </w:p>
          <w:p w14:paraId="3F55EDEC" w14:textId="3FEA7353" w:rsidR="00E107DD" w:rsidRPr="00690D8A" w:rsidRDefault="00E107DD" w:rsidP="000D1CB6">
            <w:pPr>
              <w:jc w:val="both"/>
              <w:rPr>
                <w:rFonts w:ascii="Sylfaen" w:hAnsi="Sylfaen"/>
                <w:lang w:val="ka-GE"/>
              </w:rPr>
            </w:pPr>
            <w:r w:rsidRPr="00690D8A">
              <w:rPr>
                <w:rFonts w:ascii="Sylfaen" w:hAnsi="Sylfaen"/>
                <w:lang w:val="ka-GE"/>
              </w:rPr>
              <w:t>წერილობითი:  პროფესიული</w:t>
            </w:r>
            <w:r w:rsidR="00F91DD3" w:rsidRPr="00690D8A">
              <w:rPr>
                <w:rFonts w:ascii="Sylfaen" w:hAnsi="Sylfaen"/>
                <w:lang w:val="ka-GE"/>
              </w:rPr>
              <w:t xml:space="preserve"> </w:t>
            </w:r>
            <w:r w:rsidRPr="00690D8A">
              <w:rPr>
                <w:rFonts w:ascii="Sylfaen" w:hAnsi="Sylfaen"/>
                <w:lang w:val="ka-GE"/>
              </w:rPr>
              <w:t>სტუდენტი</w:t>
            </w:r>
            <w:r w:rsidR="00764420">
              <w:rPr>
                <w:rFonts w:ascii="Sylfaen" w:hAnsi="Sylfaen"/>
                <w:lang w:val="ka-GE"/>
              </w:rPr>
              <w:t xml:space="preserve"> </w:t>
            </w:r>
            <w:r w:rsidRPr="00690D8A">
              <w:rPr>
                <w:rFonts w:ascii="Sylfaen" w:hAnsi="Sylfaen"/>
                <w:lang w:val="ka-GE"/>
              </w:rPr>
              <w:t>მიერ</w:t>
            </w:r>
            <w:r w:rsidR="00F91DD3" w:rsidRPr="00690D8A">
              <w:rPr>
                <w:rFonts w:ascii="Sylfaen" w:hAnsi="Sylfaen"/>
                <w:lang w:val="ka-GE"/>
              </w:rPr>
              <w:t xml:space="preserve"> </w:t>
            </w:r>
            <w:r w:rsidRPr="00690D8A">
              <w:rPr>
                <w:rFonts w:ascii="Sylfaen" w:hAnsi="Sylfaen"/>
                <w:lang w:val="ka-GE"/>
              </w:rPr>
              <w:t>წერილობით</w:t>
            </w:r>
            <w:r w:rsidR="00F91DD3" w:rsidRPr="00690D8A">
              <w:rPr>
                <w:rFonts w:ascii="Sylfaen" w:hAnsi="Sylfaen"/>
                <w:lang w:val="ka-GE"/>
              </w:rPr>
              <w:t xml:space="preserve"> </w:t>
            </w:r>
            <w:r w:rsidRPr="00690D8A">
              <w:rPr>
                <w:rFonts w:ascii="Sylfaen" w:hAnsi="Sylfaen"/>
                <w:lang w:val="ka-GE"/>
              </w:rPr>
              <w:t>შესრულებული</w:t>
            </w:r>
            <w:r w:rsidR="00F91DD3" w:rsidRPr="00690D8A">
              <w:rPr>
                <w:rFonts w:ascii="Sylfaen" w:hAnsi="Sylfaen"/>
                <w:lang w:val="ka-GE"/>
              </w:rPr>
              <w:t xml:space="preserve"> </w:t>
            </w:r>
            <w:r w:rsidRPr="00690D8A">
              <w:rPr>
                <w:rFonts w:ascii="Sylfaen" w:hAnsi="Sylfaen"/>
                <w:lang w:val="ka-GE"/>
              </w:rPr>
              <w:t>ნამუშევარი, რომელიც</w:t>
            </w:r>
            <w:r w:rsidR="00F91DD3" w:rsidRPr="00690D8A">
              <w:rPr>
                <w:rFonts w:ascii="Sylfaen" w:hAnsi="Sylfaen"/>
                <w:lang w:val="ka-GE"/>
              </w:rPr>
              <w:t xml:space="preserve"> </w:t>
            </w:r>
            <w:r w:rsidRPr="00690D8A">
              <w:rPr>
                <w:rFonts w:ascii="Sylfaen" w:hAnsi="Sylfaen"/>
                <w:lang w:val="ka-GE"/>
              </w:rPr>
              <w:t>ადასტურებს</w:t>
            </w:r>
            <w:r w:rsidR="00F91DD3" w:rsidRPr="00690D8A">
              <w:rPr>
                <w:rFonts w:ascii="Sylfaen" w:hAnsi="Sylfaen"/>
                <w:lang w:val="ka-GE"/>
              </w:rPr>
              <w:t xml:space="preserve"> </w:t>
            </w:r>
            <w:r w:rsidRPr="00690D8A">
              <w:rPr>
                <w:rFonts w:ascii="Sylfaen" w:hAnsi="Sylfaen"/>
                <w:lang w:val="ka-GE"/>
              </w:rPr>
              <w:t>ცოდნას, უნარს</w:t>
            </w:r>
            <w:r w:rsidR="00F91DD3" w:rsidRPr="00690D8A">
              <w:rPr>
                <w:rFonts w:ascii="Sylfaen" w:hAnsi="Sylfaen"/>
                <w:lang w:val="ka-GE"/>
              </w:rPr>
              <w:t xml:space="preserve">  </w:t>
            </w:r>
            <w:r w:rsidRPr="00690D8A">
              <w:rPr>
                <w:rFonts w:ascii="Sylfaen" w:hAnsi="Sylfaen"/>
                <w:lang w:val="ka-GE"/>
              </w:rPr>
              <w:t>და</w:t>
            </w:r>
            <w:r w:rsidR="00F91DD3" w:rsidRPr="00690D8A">
              <w:rPr>
                <w:rFonts w:ascii="Sylfaen" w:hAnsi="Sylfaen"/>
                <w:lang w:val="ka-GE"/>
              </w:rPr>
              <w:t xml:space="preserve"> </w:t>
            </w:r>
            <w:r w:rsidRPr="00690D8A">
              <w:rPr>
                <w:rFonts w:ascii="Sylfaen" w:hAnsi="Sylfaen"/>
                <w:lang w:val="ka-GE"/>
              </w:rPr>
              <w:t>კომპეტენციას</w:t>
            </w:r>
          </w:p>
          <w:p w14:paraId="5E954B67" w14:textId="2EA90C11" w:rsidR="00E107DD" w:rsidRPr="00690D8A" w:rsidRDefault="00E107DD" w:rsidP="000D1CB6">
            <w:pPr>
              <w:jc w:val="both"/>
              <w:rPr>
                <w:rFonts w:ascii="Sylfaen" w:hAnsi="Sylfaen"/>
                <w:b/>
                <w:lang w:val="ka-GE"/>
              </w:rPr>
            </w:pPr>
            <w:r w:rsidRPr="00690D8A">
              <w:rPr>
                <w:rFonts w:ascii="Sylfaen" w:hAnsi="Sylfaen"/>
                <w:lang w:val="ka-GE"/>
              </w:rPr>
              <w:t>.</w:t>
            </w:r>
          </w:p>
        </w:tc>
      </w:tr>
      <w:tr w:rsidR="00501B93" w:rsidRPr="00690D8A" w14:paraId="1D2B022D" w14:textId="77777777" w:rsidTr="00764420">
        <w:tc>
          <w:tcPr>
            <w:tcW w:w="1526" w:type="dxa"/>
          </w:tcPr>
          <w:p w14:paraId="193FCCD7" w14:textId="77777777" w:rsidR="00501B93" w:rsidRPr="00690D8A" w:rsidRDefault="00501B93" w:rsidP="00501B93">
            <w:pPr>
              <w:jc w:val="center"/>
              <w:rPr>
                <w:rFonts w:ascii="Sylfaen" w:hAnsi="Sylfaen"/>
                <w:b/>
                <w:lang w:val="ka-GE"/>
              </w:rPr>
            </w:pPr>
            <w:r w:rsidRPr="00690D8A">
              <w:rPr>
                <w:rFonts w:ascii="Sylfaen" w:hAnsi="Sylfaen"/>
                <w:b/>
                <w:lang w:val="ka-GE"/>
              </w:rPr>
              <w:lastRenderedPageBreak/>
              <w:t>2</w:t>
            </w:r>
          </w:p>
        </w:tc>
        <w:tc>
          <w:tcPr>
            <w:tcW w:w="2779" w:type="dxa"/>
            <w:vAlign w:val="center"/>
          </w:tcPr>
          <w:p w14:paraId="3FA2087B" w14:textId="77777777" w:rsidR="00501B93" w:rsidRPr="00690D8A" w:rsidRDefault="00501B93" w:rsidP="000D1CB6">
            <w:pPr>
              <w:pStyle w:val="a3"/>
              <w:numPr>
                <w:ilvl w:val="0"/>
                <w:numId w:val="24"/>
              </w:numPr>
              <w:tabs>
                <w:tab w:val="left" w:pos="201"/>
              </w:tabs>
              <w:ind w:left="72" w:firstLine="0"/>
              <w:jc w:val="both"/>
              <w:rPr>
                <w:rFonts w:ascii="Sylfaen" w:hAnsi="Sylfaen"/>
                <w:lang w:val="ka-GE"/>
              </w:rPr>
            </w:pPr>
            <w:r w:rsidRPr="00690D8A">
              <w:rPr>
                <w:rFonts w:ascii="Sylfaen" w:hAnsi="Sylfaen"/>
                <w:lang w:val="ka-GE"/>
              </w:rPr>
              <w:t>კვების ობიექტებში აღრიცხვის ორგანიზაციის ზოგადი  პრინციპები, სახეები და დანიშნულება</w:t>
            </w:r>
          </w:p>
          <w:p w14:paraId="462C2F40" w14:textId="77777777" w:rsidR="00501B93" w:rsidRPr="00690D8A" w:rsidRDefault="00501B93" w:rsidP="000D1CB6">
            <w:pPr>
              <w:pStyle w:val="a3"/>
              <w:numPr>
                <w:ilvl w:val="0"/>
                <w:numId w:val="24"/>
              </w:numPr>
              <w:tabs>
                <w:tab w:val="left" w:pos="201"/>
              </w:tabs>
              <w:ind w:left="72" w:firstLine="0"/>
              <w:jc w:val="both"/>
              <w:rPr>
                <w:rFonts w:ascii="Sylfaen" w:hAnsi="Sylfaen"/>
                <w:lang w:val="ka-GE"/>
              </w:rPr>
            </w:pPr>
            <w:r w:rsidRPr="00690D8A">
              <w:rPr>
                <w:rFonts w:ascii="Sylfaen" w:hAnsi="Sylfaen"/>
                <w:lang w:val="ka-GE"/>
              </w:rPr>
              <w:t>პროდუქტისა და ნედლეულის მიღება-ჩაბარების პროცედურები</w:t>
            </w:r>
          </w:p>
          <w:p w14:paraId="281D788D" w14:textId="77777777" w:rsidR="00501B93" w:rsidRPr="00690D8A" w:rsidRDefault="00501B93" w:rsidP="000D1CB6">
            <w:pPr>
              <w:pStyle w:val="a3"/>
              <w:numPr>
                <w:ilvl w:val="0"/>
                <w:numId w:val="24"/>
              </w:numPr>
              <w:tabs>
                <w:tab w:val="left" w:pos="201"/>
              </w:tabs>
              <w:ind w:left="72" w:firstLine="0"/>
              <w:jc w:val="both"/>
              <w:rPr>
                <w:rFonts w:ascii="Sylfaen" w:hAnsi="Sylfaen"/>
                <w:lang w:val="ka-GE"/>
              </w:rPr>
            </w:pPr>
            <w:r w:rsidRPr="00690D8A">
              <w:rPr>
                <w:rFonts w:ascii="Sylfaen" w:hAnsi="Sylfaen"/>
                <w:lang w:val="ka-GE"/>
              </w:rPr>
              <w:t>პროდუქტის მიღება - ჩაბარებისათვის აუცილებელი დოკუმენტაციის წარმოება</w:t>
            </w:r>
          </w:p>
          <w:p w14:paraId="0DA68BF2" w14:textId="77777777" w:rsidR="00501B93" w:rsidRPr="00690D8A" w:rsidRDefault="00501B93" w:rsidP="000D1CB6">
            <w:pPr>
              <w:pStyle w:val="a3"/>
              <w:numPr>
                <w:ilvl w:val="0"/>
                <w:numId w:val="24"/>
              </w:numPr>
              <w:tabs>
                <w:tab w:val="left" w:pos="201"/>
              </w:tabs>
              <w:ind w:left="72" w:firstLine="0"/>
              <w:jc w:val="both"/>
              <w:rPr>
                <w:rFonts w:ascii="Sylfaen" w:hAnsi="Sylfaen"/>
                <w:lang w:val="ka-GE"/>
              </w:rPr>
            </w:pPr>
            <w:r w:rsidRPr="00690D8A">
              <w:rPr>
                <w:rFonts w:ascii="Sylfaen" w:hAnsi="Sylfaen"/>
                <w:lang w:val="ka-GE"/>
              </w:rPr>
              <w:t>კალკულაციაში გამოყენებული წონისა და მოცულობის ერთეულების კონვერტაცია</w:t>
            </w:r>
          </w:p>
          <w:p w14:paraId="49538AC5" w14:textId="77777777" w:rsidR="00501B93" w:rsidRPr="00690D8A" w:rsidRDefault="00501B93" w:rsidP="000D1CB6">
            <w:pPr>
              <w:pStyle w:val="a3"/>
              <w:numPr>
                <w:ilvl w:val="0"/>
                <w:numId w:val="24"/>
              </w:numPr>
              <w:tabs>
                <w:tab w:val="left" w:pos="201"/>
              </w:tabs>
              <w:ind w:left="72" w:firstLine="0"/>
              <w:jc w:val="both"/>
              <w:rPr>
                <w:rFonts w:ascii="Sylfaen" w:hAnsi="Sylfaen"/>
                <w:lang w:val="ka-GE"/>
              </w:rPr>
            </w:pPr>
            <w:r w:rsidRPr="00690D8A">
              <w:rPr>
                <w:rFonts w:ascii="Sylfaen" w:hAnsi="Sylfaen"/>
                <w:lang w:val="ka-GE"/>
              </w:rPr>
              <w:t xml:space="preserve">მთელი და მისი ნაწილის, პროცენტის გამოყენებით </w:t>
            </w:r>
            <w:r w:rsidRPr="00690D8A">
              <w:rPr>
                <w:rFonts w:ascii="Sylfaen" w:hAnsi="Sylfaen"/>
                <w:lang w:val="ka-GE"/>
              </w:rPr>
              <w:lastRenderedPageBreak/>
              <w:t>ნედლეულის  დამუშავების შედეგად ნარჩენის, დანაკარგის, ნამატის, გამოსავლიანობის რაოდენობის გამოთვლა</w:t>
            </w:r>
          </w:p>
          <w:p w14:paraId="24FF88D3" w14:textId="77777777" w:rsidR="00501B93" w:rsidRPr="00690D8A" w:rsidRDefault="00501B93" w:rsidP="000D1CB6">
            <w:pPr>
              <w:pStyle w:val="a3"/>
              <w:numPr>
                <w:ilvl w:val="0"/>
                <w:numId w:val="24"/>
              </w:numPr>
              <w:ind w:left="72" w:firstLine="0"/>
              <w:jc w:val="both"/>
              <w:rPr>
                <w:rFonts w:ascii="Sylfaen" w:hAnsi="Sylfaen"/>
                <w:b/>
                <w:lang w:val="ka-GE"/>
              </w:rPr>
            </w:pPr>
            <w:r w:rsidRPr="00690D8A">
              <w:rPr>
                <w:rFonts w:ascii="Sylfaen" w:hAnsi="Sylfaen"/>
                <w:lang w:val="ka-GE"/>
              </w:rPr>
              <w:t>რეცეპტის მნიშვნელობა და შედგენის პრინციპები (კალკულაციისა და აღრიცხვის კუთხით)</w:t>
            </w:r>
          </w:p>
        </w:tc>
        <w:tc>
          <w:tcPr>
            <w:tcW w:w="1811" w:type="dxa"/>
          </w:tcPr>
          <w:p w14:paraId="0D7D3835" w14:textId="77777777" w:rsidR="00501B93" w:rsidRDefault="00234106" w:rsidP="00764420">
            <w:pPr>
              <w:rPr>
                <w:rFonts w:ascii="Sylfaen" w:hAnsi="Sylfaen"/>
                <w:lang w:val="ka-GE"/>
              </w:rPr>
            </w:pPr>
            <w:r w:rsidRPr="00690D8A">
              <w:rPr>
                <w:rFonts w:ascii="Sylfaen" w:hAnsi="Sylfaen"/>
                <w:lang w:val="ka-GE"/>
              </w:rPr>
              <w:lastRenderedPageBreak/>
              <w:t>მინი</w:t>
            </w:r>
            <w:r w:rsidR="00764420">
              <w:rPr>
                <w:rFonts w:ascii="Sylfaen" w:hAnsi="Sylfaen"/>
                <w:lang w:val="ka-GE"/>
              </w:rPr>
              <w:t xml:space="preserve"> </w:t>
            </w:r>
            <w:r w:rsidR="00501B93" w:rsidRPr="00690D8A">
              <w:rPr>
                <w:rFonts w:ascii="Sylfaen" w:hAnsi="Sylfaen"/>
                <w:lang w:val="ka-GE"/>
              </w:rPr>
              <w:t xml:space="preserve">ლექცია, </w:t>
            </w:r>
          </w:p>
          <w:p w14:paraId="17E20C3E" w14:textId="77777777" w:rsidR="00764420" w:rsidRDefault="00764420" w:rsidP="00764420">
            <w:pPr>
              <w:rPr>
                <w:rFonts w:ascii="Sylfaen" w:hAnsi="Sylfaen"/>
                <w:lang w:val="ka-GE"/>
              </w:rPr>
            </w:pPr>
            <w:r>
              <w:rPr>
                <w:rFonts w:ascii="Sylfaen" w:hAnsi="Sylfaen"/>
                <w:lang w:val="ka-GE"/>
              </w:rPr>
              <w:t>დემონსტრირება,</w:t>
            </w:r>
          </w:p>
          <w:p w14:paraId="1931D50C" w14:textId="77777777" w:rsidR="00764420" w:rsidRDefault="00764420" w:rsidP="00764420">
            <w:pPr>
              <w:rPr>
                <w:rFonts w:ascii="Sylfaen" w:hAnsi="Sylfaen"/>
                <w:lang w:val="ka-GE"/>
              </w:rPr>
            </w:pPr>
            <w:r>
              <w:rPr>
                <w:rFonts w:ascii="Sylfaen" w:hAnsi="Sylfaen"/>
                <w:lang w:val="ka-GE"/>
              </w:rPr>
              <w:t>კეთება ინსტრუქტაჟით</w:t>
            </w:r>
          </w:p>
          <w:p w14:paraId="27C6EA94" w14:textId="77777777" w:rsidR="00764420" w:rsidRDefault="00764420" w:rsidP="00764420">
            <w:pPr>
              <w:rPr>
                <w:rFonts w:ascii="Sylfaen" w:hAnsi="Sylfaen"/>
                <w:lang w:val="ka-GE"/>
              </w:rPr>
            </w:pPr>
          </w:p>
          <w:p w14:paraId="1521F29B" w14:textId="77777777" w:rsidR="00764420" w:rsidRPr="00771B5C" w:rsidRDefault="00764420" w:rsidP="00764420">
            <w:pPr>
              <w:jc w:val="both"/>
              <w:rPr>
                <w:rFonts w:ascii="Sylfaen" w:eastAsia="Calibri" w:hAnsi="Sylfaen"/>
                <w:b/>
                <w:lang w:val="ka-GE"/>
              </w:rPr>
            </w:pPr>
            <w:r w:rsidRPr="00771B5C">
              <w:rPr>
                <w:rFonts w:ascii="Sylfaen" w:eastAsia="Calibri" w:hAnsi="Sylfaen"/>
                <w:b/>
                <w:lang w:val="ka-GE"/>
              </w:rPr>
              <w:t xml:space="preserve">დუალური პროგრამის შემთხვევაში: </w:t>
            </w:r>
          </w:p>
          <w:p w14:paraId="5264D8AF" w14:textId="77777777" w:rsidR="00764420" w:rsidRPr="00771B5C" w:rsidRDefault="00764420" w:rsidP="00764420">
            <w:pPr>
              <w:pStyle w:val="ab"/>
              <w:jc w:val="both"/>
              <w:rPr>
                <w:rFonts w:ascii="Sylfaen" w:eastAsia="Sylfaen" w:hAnsi="Sylfaen" w:cs="Sylfaen"/>
                <w:sz w:val="22"/>
                <w:szCs w:val="22"/>
                <w:lang w:val="ka-GE"/>
              </w:rPr>
            </w:pPr>
          </w:p>
          <w:p w14:paraId="01D98A25" w14:textId="77777777" w:rsidR="00764420" w:rsidRPr="00771B5C" w:rsidRDefault="00764420" w:rsidP="00764420">
            <w:pPr>
              <w:pStyle w:val="Default"/>
              <w:jc w:val="both"/>
              <w:rPr>
                <w:sz w:val="22"/>
                <w:szCs w:val="22"/>
              </w:rPr>
            </w:pPr>
            <w:proofErr w:type="spellStart"/>
            <w:r w:rsidRPr="00771B5C">
              <w:rPr>
                <w:sz w:val="22"/>
                <w:szCs w:val="22"/>
              </w:rPr>
              <w:t>რეალურ</w:t>
            </w:r>
            <w:proofErr w:type="spellEnd"/>
            <w:r w:rsidRPr="00771B5C">
              <w:rPr>
                <w:sz w:val="22"/>
                <w:szCs w:val="22"/>
              </w:rPr>
              <w:t xml:space="preserve"> </w:t>
            </w:r>
            <w:proofErr w:type="spellStart"/>
            <w:r w:rsidRPr="00771B5C">
              <w:rPr>
                <w:sz w:val="22"/>
                <w:szCs w:val="22"/>
              </w:rPr>
              <w:t>სამუშაო</w:t>
            </w:r>
            <w:proofErr w:type="spellEnd"/>
            <w:r w:rsidRPr="00771B5C">
              <w:rPr>
                <w:sz w:val="22"/>
                <w:szCs w:val="22"/>
              </w:rPr>
              <w:t xml:space="preserve"> </w:t>
            </w:r>
            <w:proofErr w:type="spellStart"/>
            <w:r w:rsidRPr="00771B5C">
              <w:rPr>
                <w:sz w:val="22"/>
                <w:szCs w:val="22"/>
              </w:rPr>
              <w:t>გამოცდილებაზე</w:t>
            </w:r>
            <w:proofErr w:type="spellEnd"/>
            <w:r w:rsidRPr="00771B5C">
              <w:rPr>
                <w:sz w:val="22"/>
                <w:szCs w:val="22"/>
              </w:rPr>
              <w:t xml:space="preserve"> </w:t>
            </w:r>
            <w:proofErr w:type="spellStart"/>
            <w:r w:rsidRPr="00771B5C">
              <w:rPr>
                <w:sz w:val="22"/>
                <w:szCs w:val="22"/>
              </w:rPr>
              <w:t>დაფუძნებული</w:t>
            </w:r>
            <w:proofErr w:type="spellEnd"/>
            <w:r w:rsidRPr="00771B5C">
              <w:rPr>
                <w:sz w:val="22"/>
                <w:szCs w:val="22"/>
              </w:rPr>
              <w:t xml:space="preserve"> </w:t>
            </w:r>
            <w:proofErr w:type="spellStart"/>
            <w:r w:rsidRPr="00771B5C">
              <w:rPr>
                <w:sz w:val="22"/>
                <w:szCs w:val="22"/>
              </w:rPr>
              <w:t>სწავლება</w:t>
            </w:r>
            <w:proofErr w:type="spellEnd"/>
            <w:r w:rsidRPr="00771B5C">
              <w:rPr>
                <w:sz w:val="22"/>
                <w:szCs w:val="22"/>
              </w:rPr>
              <w:t xml:space="preserve">; </w:t>
            </w:r>
            <w:proofErr w:type="spellStart"/>
            <w:r w:rsidRPr="00771B5C">
              <w:rPr>
                <w:sz w:val="22"/>
                <w:szCs w:val="22"/>
              </w:rPr>
              <w:t>პრაქტიკული</w:t>
            </w:r>
            <w:proofErr w:type="spellEnd"/>
            <w:r w:rsidRPr="00771B5C">
              <w:rPr>
                <w:sz w:val="22"/>
                <w:szCs w:val="22"/>
              </w:rPr>
              <w:t xml:space="preserve"> </w:t>
            </w:r>
            <w:proofErr w:type="spellStart"/>
            <w:r w:rsidRPr="00771B5C">
              <w:rPr>
                <w:sz w:val="22"/>
                <w:szCs w:val="22"/>
              </w:rPr>
              <w:t>მუშაობა</w:t>
            </w:r>
            <w:proofErr w:type="spellEnd"/>
            <w:r w:rsidRPr="00771B5C">
              <w:rPr>
                <w:sz w:val="22"/>
                <w:szCs w:val="22"/>
              </w:rPr>
              <w:t xml:space="preserve"> </w:t>
            </w:r>
            <w:proofErr w:type="spellStart"/>
            <w:r w:rsidRPr="00771B5C">
              <w:rPr>
                <w:sz w:val="22"/>
                <w:szCs w:val="22"/>
              </w:rPr>
              <w:t>ინსტრუქტაჟით</w:t>
            </w:r>
            <w:proofErr w:type="spellEnd"/>
            <w:r w:rsidRPr="00771B5C">
              <w:rPr>
                <w:sz w:val="22"/>
                <w:szCs w:val="22"/>
              </w:rPr>
              <w:t xml:space="preserve"> </w:t>
            </w:r>
          </w:p>
          <w:p w14:paraId="11955562" w14:textId="77777777" w:rsidR="00764420" w:rsidRPr="00771B5C" w:rsidRDefault="00764420" w:rsidP="00764420">
            <w:pPr>
              <w:pStyle w:val="ab"/>
              <w:jc w:val="both"/>
              <w:rPr>
                <w:rFonts w:ascii="Sylfaen" w:eastAsia="Sylfaen" w:hAnsi="Sylfaen" w:cs="Sylfaen"/>
                <w:sz w:val="22"/>
                <w:szCs w:val="22"/>
                <w:lang w:val="ka-GE"/>
              </w:rPr>
            </w:pPr>
          </w:p>
          <w:p w14:paraId="28F93CF7" w14:textId="77777777" w:rsidR="00764420" w:rsidRDefault="00764420" w:rsidP="00764420">
            <w:pPr>
              <w:rPr>
                <w:rFonts w:ascii="Sylfaen" w:hAnsi="Sylfaen"/>
                <w:lang w:val="ka-GE"/>
              </w:rPr>
            </w:pPr>
          </w:p>
          <w:p w14:paraId="7A30D7A6" w14:textId="55FC68D5" w:rsidR="00764420" w:rsidRPr="00690D8A" w:rsidRDefault="00764420" w:rsidP="00764420">
            <w:pPr>
              <w:rPr>
                <w:rFonts w:ascii="Sylfaen" w:hAnsi="Sylfaen"/>
                <w:b/>
                <w:lang w:val="ka-GE"/>
              </w:rPr>
            </w:pPr>
          </w:p>
        </w:tc>
        <w:tc>
          <w:tcPr>
            <w:tcW w:w="4468" w:type="dxa"/>
          </w:tcPr>
          <w:p w14:paraId="742DA3F8" w14:textId="77777777" w:rsidR="00501B93" w:rsidRDefault="00501B93" w:rsidP="000D1CB6">
            <w:pPr>
              <w:jc w:val="both"/>
              <w:rPr>
                <w:rFonts w:ascii="Sylfaen" w:hAnsi="Sylfaen"/>
                <w:lang w:val="ka-GE"/>
              </w:rPr>
            </w:pPr>
          </w:p>
          <w:p w14:paraId="15F855FC" w14:textId="77777777" w:rsidR="00F0636C" w:rsidRDefault="00F0636C" w:rsidP="00F0636C">
            <w:pPr>
              <w:jc w:val="both"/>
              <w:rPr>
                <w:rFonts w:ascii="Sylfaen" w:hAnsi="Sylfaen"/>
                <w:lang w:val="ka-GE"/>
              </w:rPr>
            </w:pPr>
            <w:r w:rsidRPr="002E778D">
              <w:rPr>
                <w:rFonts w:ascii="Sylfaen" w:hAnsi="Sylfaen"/>
                <w:lang w:val="ka-GE"/>
              </w:rPr>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r>
              <w:rPr>
                <w:rFonts w:ascii="Sylfaen" w:hAnsi="Sylfaen"/>
                <w:lang w:val="ka-GE"/>
              </w:rPr>
              <w:t xml:space="preserve"> პროცესში, პარალელურად თეორიულ საკითხებს გამოკითხავს.</w:t>
            </w:r>
          </w:p>
          <w:p w14:paraId="730765CE" w14:textId="77777777" w:rsidR="00F0636C" w:rsidRDefault="00F0636C" w:rsidP="00F0636C">
            <w:pPr>
              <w:jc w:val="both"/>
              <w:rPr>
                <w:rFonts w:ascii="Sylfaen" w:hAnsi="Sylfaen"/>
                <w:lang w:val="ka-GE"/>
              </w:rPr>
            </w:pPr>
          </w:p>
          <w:p w14:paraId="7DD9980D" w14:textId="77777777" w:rsidR="00F0636C" w:rsidRPr="004E6EE8" w:rsidRDefault="00F0636C" w:rsidP="00F0636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1FAB339E" w14:textId="77777777" w:rsidR="00F0636C" w:rsidRPr="00014023" w:rsidRDefault="00F0636C" w:rsidP="00F0636C">
            <w:pPr>
              <w:pStyle w:val="Default"/>
              <w:jc w:val="both"/>
              <w:rPr>
                <w:sz w:val="22"/>
                <w:szCs w:val="22"/>
              </w:rPr>
            </w:pPr>
            <w:proofErr w:type="spellStart"/>
            <w:r w:rsidRPr="00014023">
              <w:rPr>
                <w:sz w:val="22"/>
                <w:szCs w:val="22"/>
              </w:rPr>
              <w:t>ინსტრუქტორი</w:t>
            </w:r>
            <w:proofErr w:type="spellEnd"/>
            <w:r w:rsidRPr="00014023">
              <w:rPr>
                <w:sz w:val="22"/>
                <w:szCs w:val="22"/>
              </w:rPr>
              <w:t xml:space="preserve"> </w:t>
            </w:r>
            <w:proofErr w:type="spellStart"/>
            <w:r w:rsidRPr="00014023">
              <w:rPr>
                <w:sz w:val="22"/>
                <w:szCs w:val="22"/>
              </w:rPr>
              <w:t>აკვირდება</w:t>
            </w:r>
            <w:proofErr w:type="spellEnd"/>
            <w:r w:rsidRPr="00014023">
              <w:rPr>
                <w:sz w:val="22"/>
                <w:szCs w:val="22"/>
              </w:rPr>
              <w:t xml:space="preserve"> </w:t>
            </w:r>
            <w:proofErr w:type="spellStart"/>
            <w:r w:rsidRPr="00014023">
              <w:rPr>
                <w:sz w:val="22"/>
                <w:szCs w:val="22"/>
              </w:rPr>
              <w:t>პროცესს</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ასრულებს</w:t>
            </w:r>
            <w:proofErr w:type="spellEnd"/>
            <w:r w:rsidRPr="00014023">
              <w:rPr>
                <w:sz w:val="22"/>
                <w:szCs w:val="22"/>
              </w:rPr>
              <w:t xml:space="preserve"> </w:t>
            </w:r>
            <w:proofErr w:type="spellStart"/>
            <w:r w:rsidRPr="00014023">
              <w:rPr>
                <w:sz w:val="22"/>
                <w:szCs w:val="22"/>
              </w:rPr>
              <w:t>პროფესიული</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აძლევს</w:t>
            </w:r>
            <w:proofErr w:type="spellEnd"/>
            <w:r w:rsidRPr="00014023">
              <w:rPr>
                <w:sz w:val="22"/>
                <w:szCs w:val="22"/>
              </w:rPr>
              <w:t xml:space="preserve"> </w:t>
            </w:r>
            <w:proofErr w:type="spellStart"/>
            <w:r w:rsidRPr="00014023">
              <w:rPr>
                <w:sz w:val="22"/>
                <w:szCs w:val="22"/>
              </w:rPr>
              <w:t>მას</w:t>
            </w:r>
            <w:proofErr w:type="spellEnd"/>
            <w:r w:rsidRPr="00014023">
              <w:rPr>
                <w:sz w:val="22"/>
                <w:szCs w:val="22"/>
              </w:rPr>
              <w:t xml:space="preserve"> </w:t>
            </w:r>
            <w:proofErr w:type="spellStart"/>
            <w:r w:rsidRPr="00014023">
              <w:rPr>
                <w:sz w:val="22"/>
                <w:szCs w:val="22"/>
              </w:rPr>
              <w:t>განმავითარებელ</w:t>
            </w:r>
            <w:proofErr w:type="spellEnd"/>
            <w:r w:rsidRPr="00014023">
              <w:rPr>
                <w:sz w:val="22"/>
                <w:szCs w:val="22"/>
              </w:rPr>
              <w:t>/</w:t>
            </w:r>
            <w:proofErr w:type="spellStart"/>
            <w:r w:rsidRPr="00014023">
              <w:rPr>
                <w:sz w:val="22"/>
                <w:szCs w:val="22"/>
              </w:rPr>
              <w:t>განმსაზღვრელ</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lang w:val="ka-GE"/>
              </w:rPr>
              <w:t>.</w:t>
            </w:r>
            <w:r w:rsidRPr="00014023">
              <w:rPr>
                <w:sz w:val="22"/>
                <w:szCs w:val="22"/>
              </w:rPr>
              <w:t xml:space="preserve"> </w:t>
            </w:r>
          </w:p>
          <w:p w14:paraId="3ECDE2B5" w14:textId="03E14556" w:rsidR="00F0636C" w:rsidRPr="00690D8A" w:rsidRDefault="00F0636C" w:rsidP="000D1CB6">
            <w:pPr>
              <w:jc w:val="both"/>
              <w:rPr>
                <w:rFonts w:ascii="Sylfaen" w:hAnsi="Sylfaen"/>
                <w:b/>
                <w:lang w:val="ka-GE"/>
              </w:rPr>
            </w:pPr>
          </w:p>
        </w:tc>
        <w:tc>
          <w:tcPr>
            <w:tcW w:w="4125" w:type="dxa"/>
          </w:tcPr>
          <w:p w14:paraId="64CEB77E" w14:textId="77777777" w:rsidR="00F0636C" w:rsidRPr="002E778D" w:rsidRDefault="00F0636C" w:rsidP="00F0636C">
            <w:pPr>
              <w:jc w:val="both"/>
              <w:rPr>
                <w:rFonts w:ascii="Sylfaen" w:hAnsi="Sylfaen"/>
                <w:b/>
                <w:bCs/>
                <w:lang w:val="en-US"/>
              </w:rPr>
            </w:pPr>
            <w:proofErr w:type="spellStart"/>
            <w:r w:rsidRPr="002E778D">
              <w:rPr>
                <w:rFonts w:ascii="Sylfaen" w:hAnsi="Sylfaen"/>
                <w:b/>
                <w:bCs/>
                <w:lang w:val="en-US"/>
              </w:rPr>
              <w:t>პრაქტიკული</w:t>
            </w:r>
            <w:proofErr w:type="spellEnd"/>
            <w:r w:rsidRPr="002E778D">
              <w:rPr>
                <w:rFonts w:ascii="Sylfaen" w:hAnsi="Sylfaen"/>
                <w:b/>
                <w:bCs/>
                <w:lang w:val="ka-GE"/>
              </w:rPr>
              <w:t xml:space="preserve"> </w:t>
            </w:r>
            <w:proofErr w:type="spellStart"/>
            <w:r w:rsidRPr="002E778D">
              <w:rPr>
                <w:rFonts w:ascii="Sylfaen" w:hAnsi="Sylfaen"/>
                <w:b/>
                <w:bCs/>
                <w:lang w:val="en-US"/>
              </w:rPr>
              <w:t>დავალება</w:t>
            </w:r>
            <w:proofErr w:type="spellEnd"/>
            <w:r w:rsidRPr="002E778D">
              <w:rPr>
                <w:rFonts w:ascii="Sylfaen" w:hAnsi="Sylfaen"/>
                <w:b/>
                <w:bCs/>
                <w:lang w:val="ka-GE"/>
              </w:rPr>
              <w:t xml:space="preserve"> </w:t>
            </w:r>
            <w:proofErr w:type="spellStart"/>
            <w:r w:rsidRPr="002E778D">
              <w:rPr>
                <w:rFonts w:ascii="Sylfaen" w:hAnsi="Sylfaen"/>
                <w:b/>
                <w:bCs/>
                <w:lang w:val="en-US"/>
              </w:rPr>
              <w:t>დაკვირვებით</w:t>
            </w:r>
            <w:proofErr w:type="spellEnd"/>
            <w:r w:rsidRPr="002E778D">
              <w:rPr>
                <w:rFonts w:ascii="Sylfaen" w:hAnsi="Sylfaen"/>
                <w:b/>
                <w:bCs/>
                <w:lang w:val="en-US"/>
              </w:rPr>
              <w:t xml:space="preserve"> - </w:t>
            </w:r>
            <w:proofErr w:type="spellStart"/>
            <w:r w:rsidRPr="002E778D">
              <w:rPr>
                <w:rFonts w:ascii="Sylfaen" w:hAnsi="Sylfaen"/>
                <w:b/>
                <w:bCs/>
                <w:lang w:val="en-US"/>
              </w:rPr>
              <w:t>შესრულების</w:t>
            </w:r>
            <w:proofErr w:type="spellEnd"/>
            <w:r w:rsidRPr="002E778D">
              <w:rPr>
                <w:rFonts w:ascii="Sylfaen" w:hAnsi="Sylfaen"/>
                <w:b/>
                <w:bCs/>
                <w:lang w:val="ka-GE"/>
              </w:rPr>
              <w:t xml:space="preserve"> </w:t>
            </w:r>
            <w:proofErr w:type="spellStart"/>
            <w:r w:rsidRPr="002E778D">
              <w:rPr>
                <w:rFonts w:ascii="Sylfaen" w:hAnsi="Sylfaen"/>
                <w:b/>
                <w:bCs/>
                <w:lang w:val="en-US"/>
              </w:rPr>
              <w:t>მტკიცებულება</w:t>
            </w:r>
            <w:proofErr w:type="spellEnd"/>
            <w:r w:rsidRPr="002E778D">
              <w:rPr>
                <w:rFonts w:ascii="Sylfaen" w:hAnsi="Sylfaen"/>
                <w:b/>
                <w:bCs/>
                <w:lang w:val="en-US"/>
              </w:rPr>
              <w:t>:</w:t>
            </w:r>
          </w:p>
          <w:p w14:paraId="69625628" w14:textId="2057036E" w:rsidR="00F0636C" w:rsidRDefault="00F0636C" w:rsidP="00F0636C">
            <w:pPr>
              <w:jc w:val="both"/>
              <w:rPr>
                <w:rFonts w:ascii="Sylfaen" w:hAnsi="Sylfaen"/>
                <w:lang w:val="ka-GE"/>
              </w:rPr>
            </w:pPr>
            <w:proofErr w:type="spellStart"/>
            <w:proofErr w:type="gramStart"/>
            <w:r w:rsidRPr="002E778D">
              <w:rPr>
                <w:rFonts w:ascii="Sylfaen" w:hAnsi="Sylfaen"/>
                <w:lang w:val="en-US"/>
              </w:rPr>
              <w:t>პროფესიული</w:t>
            </w:r>
            <w:proofErr w:type="spellEnd"/>
            <w:proofErr w:type="gramEnd"/>
            <w:r w:rsidRPr="002E778D">
              <w:rPr>
                <w:rFonts w:ascii="Sylfaen" w:hAnsi="Sylfaen"/>
                <w:lang w:val="ka-GE"/>
              </w:rPr>
              <w:t xml:space="preserve"> </w:t>
            </w:r>
            <w:proofErr w:type="spellStart"/>
            <w:r w:rsidRPr="002E778D">
              <w:rPr>
                <w:rFonts w:ascii="Sylfaen" w:hAnsi="Sylfaen"/>
                <w:lang w:val="en-US"/>
              </w:rPr>
              <w:t>მასწავლებლის</w:t>
            </w:r>
            <w:proofErr w:type="spellEnd"/>
            <w:r w:rsidRPr="002E778D">
              <w:rPr>
                <w:rFonts w:ascii="Sylfaen" w:hAnsi="Sylfaen"/>
                <w:lang w:val="ka-GE"/>
              </w:rPr>
              <w:t xml:space="preserve">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წერილობითი</w:t>
            </w:r>
            <w:proofErr w:type="spellEnd"/>
            <w:r w:rsidRPr="002E778D">
              <w:rPr>
                <w:rFonts w:ascii="Sylfaen" w:hAnsi="Sylfaen"/>
                <w:lang w:val="ka-GE"/>
              </w:rPr>
              <w:t xml:space="preserve"> </w:t>
            </w:r>
            <w:proofErr w:type="spellStart"/>
            <w:r w:rsidRPr="002E778D">
              <w:rPr>
                <w:rFonts w:ascii="Sylfaen" w:hAnsi="Sylfaen"/>
                <w:lang w:val="en-US"/>
              </w:rPr>
              <w:t>ჩანაწერი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კითხვარი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შეფასების</w:t>
            </w:r>
            <w:proofErr w:type="spellEnd"/>
            <w:r w:rsidRPr="002E778D">
              <w:rPr>
                <w:rFonts w:ascii="Sylfaen" w:hAnsi="Sylfaen"/>
                <w:lang w:val="ka-GE"/>
              </w:rPr>
              <w:t xml:space="preserve"> </w:t>
            </w:r>
            <w:proofErr w:type="spellStart"/>
            <w:r w:rsidRPr="002E778D">
              <w:rPr>
                <w:rFonts w:ascii="Sylfaen" w:hAnsi="Sylfaen"/>
                <w:lang w:val="en-US"/>
              </w:rPr>
              <w:t>ფურცელი</w:t>
            </w:r>
            <w:proofErr w:type="spellEnd"/>
            <w:r w:rsidRPr="002E778D">
              <w:rPr>
                <w:rFonts w:ascii="Sylfaen" w:hAnsi="Sylfaen"/>
                <w:lang w:val="ka-GE"/>
              </w:rPr>
              <w:t xml:space="preserve"> </w:t>
            </w:r>
            <w:r w:rsidRPr="002E778D">
              <w:rPr>
                <w:rFonts w:ascii="Sylfaen" w:hAnsi="Sylfaen"/>
                <w:lang w:val="en-US"/>
              </w:rPr>
              <w:t xml:space="preserve"> </w:t>
            </w:r>
            <w:proofErr w:type="spellStart"/>
            <w:r w:rsidRPr="002E778D">
              <w:rPr>
                <w:rFonts w:ascii="Sylfaen" w:hAnsi="Sylfaen"/>
                <w:lang w:val="en-US"/>
              </w:rPr>
              <w:t>რომელიც</w:t>
            </w:r>
            <w:proofErr w:type="spellEnd"/>
            <w:r w:rsidRPr="002E778D">
              <w:rPr>
                <w:rFonts w:ascii="Sylfaen" w:hAnsi="Sylfaen"/>
                <w:lang w:val="ka-GE"/>
              </w:rPr>
              <w:t xml:space="preserve"> </w:t>
            </w:r>
            <w:proofErr w:type="spellStart"/>
            <w:r w:rsidRPr="002E778D">
              <w:rPr>
                <w:rFonts w:ascii="Sylfaen" w:hAnsi="Sylfaen"/>
                <w:lang w:val="en-US"/>
              </w:rPr>
              <w:t>ასახავს</w:t>
            </w:r>
            <w:proofErr w:type="spellEnd"/>
            <w:r w:rsidRPr="002E778D">
              <w:rPr>
                <w:rFonts w:ascii="Sylfaen" w:hAnsi="Sylfaen"/>
                <w:lang w:val="ka-GE"/>
              </w:rPr>
              <w:t xml:space="preserve"> </w:t>
            </w:r>
            <w:proofErr w:type="spellStart"/>
            <w:r w:rsidRPr="002E778D">
              <w:rPr>
                <w:rFonts w:ascii="Sylfaen" w:hAnsi="Sylfaen"/>
                <w:lang w:val="en-US"/>
              </w:rPr>
              <w:t>პროფესიული</w:t>
            </w:r>
            <w:proofErr w:type="spellEnd"/>
            <w:r w:rsidRPr="002E778D">
              <w:rPr>
                <w:rFonts w:ascii="Sylfaen" w:hAnsi="Sylfaen"/>
                <w:lang w:val="ka-GE"/>
              </w:rPr>
              <w:t xml:space="preserve"> </w:t>
            </w:r>
            <w:proofErr w:type="spellStart"/>
            <w:r w:rsidRPr="002E778D">
              <w:rPr>
                <w:rFonts w:ascii="Sylfaen" w:hAnsi="Sylfaen"/>
                <w:lang w:val="en-US"/>
              </w:rPr>
              <w:t>სტუდენტი</w:t>
            </w:r>
            <w:proofErr w:type="spellEnd"/>
            <w:r w:rsidRPr="002E778D">
              <w:rPr>
                <w:rFonts w:ascii="Sylfaen" w:hAnsi="Sylfaen"/>
                <w:lang w:val="ka-GE"/>
              </w:rPr>
              <w:t xml:space="preserve">ს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დავალების</w:t>
            </w:r>
            <w:proofErr w:type="spellEnd"/>
            <w:r w:rsidRPr="002E778D">
              <w:rPr>
                <w:rFonts w:ascii="Sylfaen" w:hAnsi="Sylfaen"/>
                <w:lang w:val="ka-GE"/>
              </w:rPr>
              <w:t xml:space="preserve"> </w:t>
            </w:r>
            <w:proofErr w:type="spellStart"/>
            <w:r w:rsidRPr="002E778D">
              <w:rPr>
                <w:rFonts w:ascii="Sylfaen" w:hAnsi="Sylfaen"/>
                <w:lang w:val="en-US"/>
              </w:rPr>
              <w:t>შესრულების</w:t>
            </w:r>
            <w:proofErr w:type="spellEnd"/>
            <w:r w:rsidRPr="002E778D">
              <w:rPr>
                <w:rFonts w:ascii="Sylfaen" w:hAnsi="Sylfaen"/>
                <w:lang w:val="ka-GE"/>
              </w:rPr>
              <w:t xml:space="preserve"> </w:t>
            </w:r>
            <w:proofErr w:type="spellStart"/>
            <w:r w:rsidRPr="002E778D">
              <w:rPr>
                <w:rFonts w:ascii="Sylfaen" w:hAnsi="Sylfaen"/>
                <w:lang w:val="en-US"/>
              </w:rPr>
              <w:t>პროცესს</w:t>
            </w:r>
            <w:proofErr w:type="spellEnd"/>
            <w:r>
              <w:rPr>
                <w:rFonts w:ascii="Sylfaen" w:hAnsi="Sylfaen"/>
                <w:lang w:val="ka-GE"/>
              </w:rPr>
              <w:t>.</w:t>
            </w:r>
          </w:p>
          <w:p w14:paraId="7C902042" w14:textId="77777777" w:rsidR="00F0636C" w:rsidRDefault="00F0636C" w:rsidP="00F0636C">
            <w:pPr>
              <w:jc w:val="both"/>
              <w:rPr>
                <w:rFonts w:ascii="Sylfaen" w:hAnsi="Sylfaen"/>
                <w:lang w:val="ka-GE"/>
              </w:rPr>
            </w:pPr>
          </w:p>
          <w:p w14:paraId="40327B1D" w14:textId="77777777" w:rsidR="00F0636C" w:rsidRPr="004E6EE8" w:rsidRDefault="00F0636C" w:rsidP="00F0636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6BA9DA2E" w14:textId="77777777" w:rsidR="00F0636C" w:rsidRPr="00EC23CF" w:rsidRDefault="00F0636C" w:rsidP="00F0636C">
            <w:pPr>
              <w:jc w:val="both"/>
              <w:rPr>
                <w:rFonts w:ascii="Sylfaen" w:hAnsi="Sylfaen"/>
                <w:lang w:val="ka-GE"/>
              </w:rPr>
            </w:pPr>
          </w:p>
          <w:p w14:paraId="6E23FDF6" w14:textId="77777777" w:rsidR="00F0636C" w:rsidRDefault="00F0636C" w:rsidP="00F0636C">
            <w:pPr>
              <w:pStyle w:val="Default"/>
              <w:jc w:val="both"/>
              <w:rPr>
                <w:sz w:val="22"/>
                <w:szCs w:val="22"/>
                <w:lang w:val="ka-GE"/>
              </w:rPr>
            </w:pPr>
            <w:proofErr w:type="spellStart"/>
            <w:r w:rsidRPr="00B40398">
              <w:rPr>
                <w:b/>
                <w:sz w:val="22"/>
                <w:szCs w:val="22"/>
              </w:rPr>
              <w:t>შესრულების</w:t>
            </w:r>
            <w:proofErr w:type="spellEnd"/>
            <w:r w:rsidRPr="00B40398">
              <w:rPr>
                <w:b/>
                <w:sz w:val="22"/>
                <w:szCs w:val="22"/>
              </w:rPr>
              <w:t xml:space="preserve"> </w:t>
            </w:r>
            <w:proofErr w:type="spellStart"/>
            <w:r w:rsidRPr="00B40398">
              <w:rPr>
                <w:b/>
                <w:sz w:val="22"/>
                <w:szCs w:val="22"/>
              </w:rPr>
              <w:t>მტკიცებულება</w:t>
            </w:r>
            <w:proofErr w:type="spellEnd"/>
            <w:r w:rsidRPr="00B40398">
              <w:rPr>
                <w:b/>
                <w:sz w:val="22"/>
                <w:szCs w:val="22"/>
              </w:rPr>
              <w:t>:</w:t>
            </w:r>
            <w:r>
              <w:rPr>
                <w:b/>
                <w:sz w:val="22"/>
                <w:szCs w:val="22"/>
                <w:lang w:val="en-US"/>
              </w:rPr>
              <w:t xml:space="preserve"> </w:t>
            </w:r>
            <w:r w:rsidRPr="00B40398">
              <w:rPr>
                <w:sz w:val="22"/>
                <w:szCs w:val="22"/>
                <w:lang w:val="ka-GE"/>
              </w:rPr>
              <w:t>პროფესიული</w:t>
            </w:r>
            <w:r w:rsidRPr="00014023">
              <w:rPr>
                <w:sz w:val="22"/>
                <w:szCs w:val="22"/>
              </w:rPr>
              <w:t xml:space="preserve"> </w:t>
            </w:r>
            <w:proofErr w:type="spellStart"/>
            <w:r w:rsidRPr="00014023">
              <w:rPr>
                <w:sz w:val="22"/>
                <w:szCs w:val="22"/>
              </w:rPr>
              <w:t>სტუდენტის</w:t>
            </w:r>
            <w:proofErr w:type="spellEnd"/>
            <w:r w:rsidRPr="00014023">
              <w:rPr>
                <w:sz w:val="22"/>
                <w:szCs w:val="22"/>
              </w:rPr>
              <w:t xml:space="preserve"> </w:t>
            </w:r>
            <w:proofErr w:type="spellStart"/>
            <w:r w:rsidRPr="00014023">
              <w:rPr>
                <w:sz w:val="22"/>
                <w:szCs w:val="22"/>
              </w:rPr>
              <w:t>ჩანაწერების</w:t>
            </w:r>
            <w:proofErr w:type="spellEnd"/>
            <w:r w:rsidRPr="00014023">
              <w:rPr>
                <w:sz w:val="22"/>
                <w:szCs w:val="22"/>
              </w:rPr>
              <w:t xml:space="preserve"> </w:t>
            </w:r>
            <w:proofErr w:type="spellStart"/>
            <w:r w:rsidRPr="00014023">
              <w:rPr>
                <w:sz w:val="22"/>
                <w:szCs w:val="22"/>
              </w:rPr>
              <w:t>ჟურნალი</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აწარმოებს</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ადასტურებს</w:t>
            </w:r>
            <w:proofErr w:type="spellEnd"/>
            <w:r w:rsidRPr="00014023">
              <w:rPr>
                <w:sz w:val="22"/>
                <w:szCs w:val="22"/>
              </w:rPr>
              <w:t xml:space="preserve"> </w:t>
            </w:r>
            <w:proofErr w:type="spellStart"/>
            <w:r w:rsidRPr="00014023">
              <w:rPr>
                <w:sz w:val="22"/>
                <w:szCs w:val="22"/>
              </w:rPr>
              <w:t>ინსტრუქტორი</w:t>
            </w:r>
            <w:proofErr w:type="spellEnd"/>
            <w:r>
              <w:rPr>
                <w:sz w:val="22"/>
                <w:szCs w:val="22"/>
                <w:lang w:val="ka-GE"/>
              </w:rPr>
              <w:t>;</w:t>
            </w:r>
            <w:r w:rsidRPr="00014023">
              <w:rPr>
                <w:sz w:val="22"/>
                <w:szCs w:val="22"/>
              </w:rPr>
              <w:t xml:space="preserve"> </w:t>
            </w:r>
          </w:p>
          <w:p w14:paraId="75D2ABE4" w14:textId="77777777" w:rsidR="00F0636C" w:rsidRPr="00014023" w:rsidRDefault="00F0636C" w:rsidP="00F0636C">
            <w:pPr>
              <w:pStyle w:val="Default"/>
              <w:jc w:val="both"/>
              <w:rPr>
                <w:sz w:val="22"/>
                <w:szCs w:val="22"/>
              </w:rPr>
            </w:pPr>
            <w:proofErr w:type="spellStart"/>
            <w:r w:rsidRPr="00014023">
              <w:rPr>
                <w:sz w:val="22"/>
                <w:szCs w:val="22"/>
              </w:rPr>
              <w:t>შუალედური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საკვალიფიკაციო</w:t>
            </w:r>
            <w:proofErr w:type="spellEnd"/>
            <w:r w:rsidRPr="00014023">
              <w:rPr>
                <w:sz w:val="22"/>
                <w:szCs w:val="22"/>
              </w:rPr>
              <w:t xml:space="preserve"> </w:t>
            </w:r>
            <w:proofErr w:type="spellStart"/>
            <w:r w:rsidRPr="00014023">
              <w:rPr>
                <w:sz w:val="22"/>
                <w:szCs w:val="22"/>
              </w:rPr>
              <w:t>გამოცდის</w:t>
            </w:r>
            <w:proofErr w:type="spellEnd"/>
            <w:r w:rsidRPr="00014023">
              <w:rPr>
                <w:sz w:val="22"/>
                <w:szCs w:val="22"/>
              </w:rPr>
              <w:t xml:space="preserve"> </w:t>
            </w:r>
            <w:proofErr w:type="spellStart"/>
            <w:r w:rsidRPr="00014023">
              <w:rPr>
                <w:sz w:val="22"/>
                <w:szCs w:val="22"/>
              </w:rPr>
              <w:t>შედეგები</w:t>
            </w:r>
            <w:proofErr w:type="spellEnd"/>
            <w:r w:rsidRPr="00014023">
              <w:rPr>
                <w:sz w:val="22"/>
                <w:szCs w:val="22"/>
              </w:rPr>
              <w:t xml:space="preserve">. </w:t>
            </w:r>
          </w:p>
          <w:p w14:paraId="53311622" w14:textId="3940ED6A" w:rsidR="00F0636C" w:rsidRPr="00690D8A" w:rsidRDefault="00F0636C" w:rsidP="00F0636C">
            <w:pPr>
              <w:jc w:val="both"/>
              <w:rPr>
                <w:rFonts w:ascii="Sylfaen" w:hAnsi="Sylfaen"/>
                <w:b/>
                <w:lang w:val="ka-GE"/>
              </w:rPr>
            </w:pPr>
          </w:p>
        </w:tc>
      </w:tr>
      <w:tr w:rsidR="00E107DD" w:rsidRPr="00690D8A" w14:paraId="0E9B2ED3" w14:textId="77777777" w:rsidTr="00764420">
        <w:tc>
          <w:tcPr>
            <w:tcW w:w="1526" w:type="dxa"/>
          </w:tcPr>
          <w:p w14:paraId="15FF3A70" w14:textId="77777777" w:rsidR="00E107DD" w:rsidRPr="00690D8A" w:rsidRDefault="00E107DD" w:rsidP="00E107DD">
            <w:pPr>
              <w:jc w:val="center"/>
              <w:rPr>
                <w:rFonts w:ascii="Sylfaen" w:hAnsi="Sylfaen"/>
                <w:b/>
                <w:lang w:val="ka-GE"/>
              </w:rPr>
            </w:pPr>
            <w:r w:rsidRPr="00690D8A">
              <w:rPr>
                <w:rFonts w:ascii="Sylfaen" w:hAnsi="Sylfaen"/>
                <w:b/>
                <w:lang w:val="ka-GE"/>
              </w:rPr>
              <w:lastRenderedPageBreak/>
              <w:t>3</w:t>
            </w:r>
          </w:p>
        </w:tc>
        <w:tc>
          <w:tcPr>
            <w:tcW w:w="2779" w:type="dxa"/>
            <w:vAlign w:val="center"/>
          </w:tcPr>
          <w:p w14:paraId="7B71961A" w14:textId="77777777" w:rsidR="00E107DD" w:rsidRPr="00690D8A" w:rsidRDefault="00E107DD" w:rsidP="000D1CB6">
            <w:pPr>
              <w:pStyle w:val="a3"/>
              <w:numPr>
                <w:ilvl w:val="0"/>
                <w:numId w:val="24"/>
              </w:numPr>
              <w:tabs>
                <w:tab w:val="left" w:pos="143"/>
                <w:tab w:val="left" w:pos="252"/>
              </w:tabs>
              <w:ind w:left="72" w:firstLine="0"/>
              <w:jc w:val="both"/>
              <w:rPr>
                <w:rFonts w:ascii="Sylfaen" w:hAnsi="Sylfaen"/>
                <w:lang w:val="ka-GE"/>
              </w:rPr>
            </w:pPr>
            <w:r w:rsidRPr="00690D8A">
              <w:rPr>
                <w:rFonts w:ascii="Sylfaen" w:hAnsi="Sylfaen"/>
                <w:lang w:val="ka-GE"/>
              </w:rPr>
              <w:t>ფასთწარმოქმნა საზოგადოებრივი კვების ობიექტებში</w:t>
            </w:r>
          </w:p>
          <w:p w14:paraId="4F986538" w14:textId="77777777" w:rsidR="00E107DD" w:rsidRPr="00690D8A" w:rsidRDefault="00E107DD" w:rsidP="000D1CB6">
            <w:pPr>
              <w:pStyle w:val="a3"/>
              <w:numPr>
                <w:ilvl w:val="0"/>
                <w:numId w:val="24"/>
              </w:numPr>
              <w:tabs>
                <w:tab w:val="left" w:pos="143"/>
                <w:tab w:val="left" w:pos="252"/>
              </w:tabs>
              <w:ind w:left="72" w:firstLine="0"/>
              <w:jc w:val="both"/>
              <w:rPr>
                <w:rFonts w:ascii="Sylfaen" w:hAnsi="Sylfaen"/>
                <w:lang w:val="ka-GE"/>
              </w:rPr>
            </w:pPr>
            <w:r w:rsidRPr="00690D8A">
              <w:rPr>
                <w:rFonts w:ascii="Sylfaen" w:hAnsi="Sylfaen"/>
                <w:lang w:val="ka-GE"/>
              </w:rPr>
              <w:t>მზა პროდუქციის სარეალიზაციო ფასის განსაზღვრა</w:t>
            </w:r>
          </w:p>
          <w:p w14:paraId="24700643" w14:textId="77777777" w:rsidR="00E107DD" w:rsidRPr="00690D8A" w:rsidRDefault="00E107DD" w:rsidP="000D1CB6">
            <w:pPr>
              <w:pStyle w:val="a3"/>
              <w:numPr>
                <w:ilvl w:val="0"/>
                <w:numId w:val="24"/>
              </w:numPr>
              <w:tabs>
                <w:tab w:val="left" w:pos="143"/>
                <w:tab w:val="left" w:pos="252"/>
              </w:tabs>
              <w:ind w:left="72" w:firstLine="0"/>
              <w:jc w:val="both"/>
              <w:rPr>
                <w:rFonts w:ascii="Sylfaen" w:hAnsi="Sylfaen"/>
                <w:lang w:val="ka-GE"/>
              </w:rPr>
            </w:pPr>
            <w:r w:rsidRPr="00690D8A">
              <w:rPr>
                <w:rFonts w:ascii="Sylfaen" w:hAnsi="Sylfaen"/>
                <w:lang w:val="ka-GE"/>
              </w:rPr>
              <w:t>ფაქტორები, რომლებიც მოქმედებენ სარეალიზაციო ფასის სიდიდეზე</w:t>
            </w:r>
          </w:p>
          <w:p w14:paraId="78AD07E9" w14:textId="77777777" w:rsidR="00E107DD" w:rsidRPr="00690D8A" w:rsidRDefault="00E107DD" w:rsidP="000D1CB6">
            <w:pPr>
              <w:pStyle w:val="a3"/>
              <w:numPr>
                <w:ilvl w:val="0"/>
                <w:numId w:val="24"/>
              </w:numPr>
              <w:tabs>
                <w:tab w:val="left" w:pos="143"/>
                <w:tab w:val="left" w:pos="252"/>
              </w:tabs>
              <w:ind w:left="72" w:firstLine="0"/>
              <w:jc w:val="both"/>
              <w:rPr>
                <w:rFonts w:ascii="Sylfaen" w:hAnsi="Sylfaen"/>
                <w:lang w:val="ka-GE"/>
              </w:rPr>
            </w:pPr>
            <w:r w:rsidRPr="00690D8A">
              <w:rPr>
                <w:rFonts w:ascii="Sylfaen" w:hAnsi="Sylfaen"/>
                <w:lang w:val="ka-GE"/>
              </w:rPr>
              <w:t>საკალკულაციო ბარათის არსი, მნიშვნელობა და დანიშნულება</w:t>
            </w:r>
          </w:p>
          <w:p w14:paraId="2115721A" w14:textId="77777777" w:rsidR="00E107DD" w:rsidRPr="00690D8A" w:rsidRDefault="00E107DD" w:rsidP="000D1CB6">
            <w:pPr>
              <w:pStyle w:val="a3"/>
              <w:numPr>
                <w:ilvl w:val="0"/>
                <w:numId w:val="24"/>
              </w:numPr>
              <w:tabs>
                <w:tab w:val="left" w:pos="143"/>
                <w:tab w:val="left" w:pos="252"/>
              </w:tabs>
              <w:ind w:left="72" w:firstLine="0"/>
              <w:jc w:val="both"/>
              <w:rPr>
                <w:rFonts w:ascii="Sylfaen" w:hAnsi="Sylfaen"/>
                <w:lang w:val="ka-GE"/>
              </w:rPr>
            </w:pPr>
            <w:r w:rsidRPr="00690D8A">
              <w:rPr>
                <w:rFonts w:ascii="Sylfaen" w:hAnsi="Sylfaen"/>
                <w:lang w:val="ka-GE"/>
              </w:rPr>
              <w:t>საკალკულაციო ბარათის შედგენის წესები და პრინციპები, მისი ტიპის შესაბამისად</w:t>
            </w:r>
          </w:p>
          <w:p w14:paraId="4EC71E0B" w14:textId="77777777" w:rsidR="00E107DD" w:rsidRPr="00690D8A" w:rsidRDefault="00E107DD" w:rsidP="000D1CB6">
            <w:pPr>
              <w:pStyle w:val="a3"/>
              <w:numPr>
                <w:ilvl w:val="0"/>
                <w:numId w:val="24"/>
              </w:numPr>
              <w:tabs>
                <w:tab w:val="left" w:pos="143"/>
                <w:tab w:val="left" w:pos="252"/>
              </w:tabs>
              <w:ind w:left="72" w:firstLine="0"/>
              <w:jc w:val="both"/>
              <w:rPr>
                <w:rFonts w:ascii="Sylfaen" w:hAnsi="Sylfaen"/>
                <w:lang w:val="ka-GE"/>
              </w:rPr>
            </w:pPr>
            <w:r w:rsidRPr="00690D8A">
              <w:rPr>
                <w:rFonts w:ascii="Sylfaen" w:hAnsi="Sylfaen"/>
                <w:lang w:val="ka-GE"/>
              </w:rPr>
              <w:t>მარტივი და რთული საკალკულაციო ბარათები</w:t>
            </w:r>
          </w:p>
          <w:p w14:paraId="47D87A97" w14:textId="77777777" w:rsidR="00E107DD" w:rsidRPr="00690D8A" w:rsidRDefault="00E107DD" w:rsidP="000D1CB6">
            <w:pPr>
              <w:pStyle w:val="a3"/>
              <w:numPr>
                <w:ilvl w:val="0"/>
                <w:numId w:val="24"/>
              </w:numPr>
              <w:tabs>
                <w:tab w:val="left" w:pos="143"/>
                <w:tab w:val="left" w:pos="252"/>
              </w:tabs>
              <w:ind w:left="72" w:firstLine="0"/>
              <w:jc w:val="both"/>
              <w:rPr>
                <w:rFonts w:ascii="Sylfaen" w:hAnsi="Sylfaen"/>
                <w:lang w:val="ka-GE"/>
              </w:rPr>
            </w:pPr>
            <w:r w:rsidRPr="00690D8A">
              <w:rPr>
                <w:rFonts w:ascii="Sylfaen" w:hAnsi="Sylfaen"/>
                <w:lang w:val="ka-GE"/>
              </w:rPr>
              <w:t xml:space="preserve">საზკვების ობიექტებში </w:t>
            </w:r>
            <w:r w:rsidRPr="00690D8A">
              <w:rPr>
                <w:rFonts w:ascii="Sylfaen" w:hAnsi="Sylfaen"/>
                <w:lang w:val="ka-GE"/>
              </w:rPr>
              <w:lastRenderedPageBreak/>
              <w:t>ნედლეულის ღირებულების გაანგარიშების მეთოდები</w:t>
            </w:r>
          </w:p>
          <w:p w14:paraId="56E3D097" w14:textId="77777777" w:rsidR="00E107DD" w:rsidRPr="00690D8A" w:rsidRDefault="00E107DD" w:rsidP="000D1CB6">
            <w:pPr>
              <w:pStyle w:val="a3"/>
              <w:numPr>
                <w:ilvl w:val="0"/>
                <w:numId w:val="24"/>
              </w:numPr>
              <w:tabs>
                <w:tab w:val="left" w:pos="252"/>
              </w:tabs>
              <w:ind w:left="72" w:firstLine="0"/>
              <w:jc w:val="both"/>
              <w:rPr>
                <w:rFonts w:ascii="Sylfaen" w:hAnsi="Sylfaen"/>
                <w:b/>
                <w:lang w:val="ka-GE"/>
              </w:rPr>
            </w:pPr>
            <w:r w:rsidRPr="00690D8A">
              <w:rPr>
                <w:rFonts w:ascii="Sylfaen" w:hAnsi="Sylfaen"/>
                <w:lang w:val="ka-GE"/>
              </w:rPr>
              <w:t>ნედლეულის ხარჯის, ნახევარფაბრიკატებისა და მზა პროდუქციის გამოსავლიანობის გამოთვლა, ნედლეულის ცალკეული სახეობების მიხედვით</w:t>
            </w:r>
          </w:p>
        </w:tc>
        <w:tc>
          <w:tcPr>
            <w:tcW w:w="1811" w:type="dxa"/>
          </w:tcPr>
          <w:p w14:paraId="17DF1D3A" w14:textId="77777777" w:rsidR="00E107DD" w:rsidRDefault="00234106" w:rsidP="00764420">
            <w:pPr>
              <w:rPr>
                <w:rFonts w:ascii="Sylfaen" w:hAnsi="Sylfaen"/>
                <w:lang w:val="ka-GE"/>
              </w:rPr>
            </w:pPr>
            <w:r w:rsidRPr="00690D8A">
              <w:rPr>
                <w:rFonts w:ascii="Sylfaen" w:hAnsi="Sylfaen"/>
                <w:lang w:val="ka-GE"/>
              </w:rPr>
              <w:lastRenderedPageBreak/>
              <w:t>მინი</w:t>
            </w:r>
            <w:r w:rsidR="00E107DD" w:rsidRPr="00690D8A">
              <w:rPr>
                <w:rFonts w:ascii="Sylfaen" w:hAnsi="Sylfaen"/>
                <w:lang w:val="ka-GE"/>
              </w:rPr>
              <w:t xml:space="preserve">ლექცია, </w:t>
            </w:r>
          </w:p>
          <w:p w14:paraId="657105BF" w14:textId="77777777" w:rsidR="00764420" w:rsidRDefault="00764420" w:rsidP="00764420">
            <w:pPr>
              <w:rPr>
                <w:rFonts w:ascii="Sylfaen" w:hAnsi="Sylfaen"/>
                <w:lang w:val="ka-GE"/>
              </w:rPr>
            </w:pPr>
            <w:r>
              <w:rPr>
                <w:rFonts w:ascii="Sylfaen" w:hAnsi="Sylfaen"/>
                <w:lang w:val="ka-GE"/>
              </w:rPr>
              <w:t>დემონსტრირება,</w:t>
            </w:r>
          </w:p>
          <w:p w14:paraId="7CA48839" w14:textId="77777777" w:rsidR="00764420" w:rsidRDefault="00764420" w:rsidP="00764420">
            <w:pPr>
              <w:rPr>
                <w:rFonts w:ascii="Sylfaen" w:hAnsi="Sylfaen"/>
                <w:lang w:val="ka-GE"/>
              </w:rPr>
            </w:pPr>
            <w:r>
              <w:rPr>
                <w:rFonts w:ascii="Sylfaen" w:hAnsi="Sylfaen"/>
                <w:lang w:val="ka-GE"/>
              </w:rPr>
              <w:t>კეთება ინსტრუქტაჟით</w:t>
            </w:r>
          </w:p>
          <w:p w14:paraId="4F0AF143" w14:textId="77777777" w:rsidR="00764420" w:rsidRDefault="00764420" w:rsidP="00764420">
            <w:pPr>
              <w:rPr>
                <w:rFonts w:ascii="Sylfaen" w:hAnsi="Sylfaen"/>
                <w:lang w:val="ka-GE"/>
              </w:rPr>
            </w:pPr>
          </w:p>
          <w:p w14:paraId="71D6693C" w14:textId="77777777" w:rsidR="00764420" w:rsidRPr="00771B5C" w:rsidRDefault="00764420" w:rsidP="00764420">
            <w:pPr>
              <w:jc w:val="both"/>
              <w:rPr>
                <w:rFonts w:ascii="Sylfaen" w:eastAsia="Calibri" w:hAnsi="Sylfaen"/>
                <w:b/>
                <w:lang w:val="ka-GE"/>
              </w:rPr>
            </w:pPr>
            <w:r w:rsidRPr="00771B5C">
              <w:rPr>
                <w:rFonts w:ascii="Sylfaen" w:eastAsia="Calibri" w:hAnsi="Sylfaen"/>
                <w:b/>
                <w:lang w:val="ka-GE"/>
              </w:rPr>
              <w:t xml:space="preserve">დუალური პროგრამის შემთხვევაში: </w:t>
            </w:r>
          </w:p>
          <w:p w14:paraId="49901117" w14:textId="77777777" w:rsidR="00764420" w:rsidRPr="00771B5C" w:rsidRDefault="00764420" w:rsidP="00764420">
            <w:pPr>
              <w:pStyle w:val="ab"/>
              <w:jc w:val="both"/>
              <w:rPr>
                <w:rFonts w:ascii="Sylfaen" w:eastAsia="Sylfaen" w:hAnsi="Sylfaen" w:cs="Sylfaen"/>
                <w:sz w:val="22"/>
                <w:szCs w:val="22"/>
                <w:lang w:val="ka-GE"/>
              </w:rPr>
            </w:pPr>
          </w:p>
          <w:p w14:paraId="36EC8795" w14:textId="77777777" w:rsidR="00764420" w:rsidRPr="00771B5C" w:rsidRDefault="00764420" w:rsidP="00764420">
            <w:pPr>
              <w:pStyle w:val="Default"/>
              <w:jc w:val="both"/>
              <w:rPr>
                <w:sz w:val="22"/>
                <w:szCs w:val="22"/>
              </w:rPr>
            </w:pPr>
            <w:proofErr w:type="spellStart"/>
            <w:r w:rsidRPr="00771B5C">
              <w:rPr>
                <w:sz w:val="22"/>
                <w:szCs w:val="22"/>
              </w:rPr>
              <w:t>რეალურ</w:t>
            </w:r>
            <w:proofErr w:type="spellEnd"/>
            <w:r w:rsidRPr="00771B5C">
              <w:rPr>
                <w:sz w:val="22"/>
                <w:szCs w:val="22"/>
              </w:rPr>
              <w:t xml:space="preserve"> </w:t>
            </w:r>
            <w:proofErr w:type="spellStart"/>
            <w:r w:rsidRPr="00771B5C">
              <w:rPr>
                <w:sz w:val="22"/>
                <w:szCs w:val="22"/>
              </w:rPr>
              <w:t>სამუშაო</w:t>
            </w:r>
            <w:proofErr w:type="spellEnd"/>
            <w:r w:rsidRPr="00771B5C">
              <w:rPr>
                <w:sz w:val="22"/>
                <w:szCs w:val="22"/>
              </w:rPr>
              <w:t xml:space="preserve"> </w:t>
            </w:r>
            <w:proofErr w:type="spellStart"/>
            <w:r w:rsidRPr="00771B5C">
              <w:rPr>
                <w:sz w:val="22"/>
                <w:szCs w:val="22"/>
              </w:rPr>
              <w:t>გამოცდილებაზე</w:t>
            </w:r>
            <w:proofErr w:type="spellEnd"/>
            <w:r w:rsidRPr="00771B5C">
              <w:rPr>
                <w:sz w:val="22"/>
                <w:szCs w:val="22"/>
              </w:rPr>
              <w:t xml:space="preserve"> </w:t>
            </w:r>
            <w:proofErr w:type="spellStart"/>
            <w:r w:rsidRPr="00771B5C">
              <w:rPr>
                <w:sz w:val="22"/>
                <w:szCs w:val="22"/>
              </w:rPr>
              <w:t>დაფუძნებული</w:t>
            </w:r>
            <w:proofErr w:type="spellEnd"/>
            <w:r w:rsidRPr="00771B5C">
              <w:rPr>
                <w:sz w:val="22"/>
                <w:szCs w:val="22"/>
              </w:rPr>
              <w:t xml:space="preserve"> </w:t>
            </w:r>
            <w:proofErr w:type="spellStart"/>
            <w:r w:rsidRPr="00771B5C">
              <w:rPr>
                <w:sz w:val="22"/>
                <w:szCs w:val="22"/>
              </w:rPr>
              <w:t>სწავლება</w:t>
            </w:r>
            <w:proofErr w:type="spellEnd"/>
            <w:r w:rsidRPr="00771B5C">
              <w:rPr>
                <w:sz w:val="22"/>
                <w:szCs w:val="22"/>
              </w:rPr>
              <w:t xml:space="preserve">; </w:t>
            </w:r>
            <w:proofErr w:type="spellStart"/>
            <w:r w:rsidRPr="00771B5C">
              <w:rPr>
                <w:sz w:val="22"/>
                <w:szCs w:val="22"/>
              </w:rPr>
              <w:t>პრაქტიკული</w:t>
            </w:r>
            <w:proofErr w:type="spellEnd"/>
            <w:r w:rsidRPr="00771B5C">
              <w:rPr>
                <w:sz w:val="22"/>
                <w:szCs w:val="22"/>
              </w:rPr>
              <w:t xml:space="preserve"> </w:t>
            </w:r>
            <w:proofErr w:type="spellStart"/>
            <w:r w:rsidRPr="00771B5C">
              <w:rPr>
                <w:sz w:val="22"/>
                <w:szCs w:val="22"/>
              </w:rPr>
              <w:t>მუშაობა</w:t>
            </w:r>
            <w:proofErr w:type="spellEnd"/>
            <w:r w:rsidRPr="00771B5C">
              <w:rPr>
                <w:sz w:val="22"/>
                <w:szCs w:val="22"/>
              </w:rPr>
              <w:t xml:space="preserve"> </w:t>
            </w:r>
            <w:proofErr w:type="spellStart"/>
            <w:r w:rsidRPr="00771B5C">
              <w:rPr>
                <w:sz w:val="22"/>
                <w:szCs w:val="22"/>
              </w:rPr>
              <w:t>ინსტრუქტაჟით</w:t>
            </w:r>
            <w:proofErr w:type="spellEnd"/>
            <w:r w:rsidRPr="00771B5C">
              <w:rPr>
                <w:sz w:val="22"/>
                <w:szCs w:val="22"/>
              </w:rPr>
              <w:t xml:space="preserve"> </w:t>
            </w:r>
          </w:p>
          <w:p w14:paraId="2B1A2C02" w14:textId="77777777" w:rsidR="00764420" w:rsidRPr="00771B5C" w:rsidRDefault="00764420" w:rsidP="00764420">
            <w:pPr>
              <w:pStyle w:val="ab"/>
              <w:jc w:val="both"/>
              <w:rPr>
                <w:rFonts w:ascii="Sylfaen" w:eastAsia="Sylfaen" w:hAnsi="Sylfaen" w:cs="Sylfaen"/>
                <w:sz w:val="22"/>
                <w:szCs w:val="22"/>
                <w:lang w:val="ka-GE"/>
              </w:rPr>
            </w:pPr>
          </w:p>
          <w:p w14:paraId="26170A24" w14:textId="77777777" w:rsidR="00764420" w:rsidRDefault="00764420" w:rsidP="00764420">
            <w:pPr>
              <w:rPr>
                <w:rFonts w:ascii="Sylfaen" w:hAnsi="Sylfaen"/>
                <w:lang w:val="ka-GE"/>
              </w:rPr>
            </w:pPr>
          </w:p>
          <w:p w14:paraId="7CC6139C" w14:textId="3BF65BC2" w:rsidR="00764420" w:rsidRPr="00690D8A" w:rsidRDefault="00764420" w:rsidP="00764420">
            <w:pPr>
              <w:rPr>
                <w:rFonts w:ascii="Sylfaen" w:hAnsi="Sylfaen"/>
                <w:b/>
                <w:lang w:val="ka-GE"/>
              </w:rPr>
            </w:pPr>
          </w:p>
        </w:tc>
        <w:tc>
          <w:tcPr>
            <w:tcW w:w="4468" w:type="dxa"/>
          </w:tcPr>
          <w:p w14:paraId="0D591E38" w14:textId="77777777" w:rsidR="00E107DD" w:rsidRDefault="00E107DD" w:rsidP="000D1CB6">
            <w:pPr>
              <w:jc w:val="both"/>
              <w:rPr>
                <w:rFonts w:ascii="Sylfaen" w:hAnsi="Sylfaen"/>
                <w:lang w:val="ka-GE"/>
              </w:rPr>
            </w:pPr>
          </w:p>
          <w:p w14:paraId="2EE8F115" w14:textId="5290991C" w:rsidR="00F0636C" w:rsidRDefault="00F0636C" w:rsidP="00F0636C">
            <w:pPr>
              <w:jc w:val="both"/>
              <w:rPr>
                <w:rFonts w:ascii="Sylfaen" w:hAnsi="Sylfaen"/>
                <w:lang w:val="ka-GE"/>
              </w:rPr>
            </w:pPr>
            <w:r w:rsidRPr="002E778D">
              <w:rPr>
                <w:rFonts w:ascii="Sylfaen" w:hAnsi="Sylfaen"/>
                <w:lang w:val="ka-GE"/>
              </w:rPr>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r>
              <w:rPr>
                <w:rFonts w:ascii="Sylfaen" w:hAnsi="Sylfaen"/>
                <w:lang w:val="ka-GE"/>
              </w:rPr>
              <w:t xml:space="preserve"> პროცესში </w:t>
            </w:r>
          </w:p>
          <w:p w14:paraId="284E7A11" w14:textId="77777777" w:rsidR="00F0636C" w:rsidRDefault="00F0636C" w:rsidP="00F0636C">
            <w:pPr>
              <w:jc w:val="both"/>
              <w:rPr>
                <w:rFonts w:ascii="Sylfaen" w:hAnsi="Sylfaen"/>
                <w:lang w:val="ka-GE"/>
              </w:rPr>
            </w:pPr>
          </w:p>
          <w:p w14:paraId="397588F2" w14:textId="77777777" w:rsidR="00F0636C" w:rsidRDefault="00F0636C" w:rsidP="00F0636C">
            <w:pPr>
              <w:jc w:val="both"/>
              <w:rPr>
                <w:rFonts w:ascii="Sylfaen" w:hAnsi="Sylfaen"/>
                <w:lang w:val="ka-GE"/>
              </w:rPr>
            </w:pPr>
          </w:p>
          <w:p w14:paraId="6D138F57" w14:textId="77777777" w:rsidR="00F0636C" w:rsidRPr="004E6EE8" w:rsidRDefault="00F0636C" w:rsidP="00F0636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226EFE3C" w14:textId="77777777" w:rsidR="00F0636C" w:rsidRPr="00014023" w:rsidRDefault="00F0636C" w:rsidP="00F0636C">
            <w:pPr>
              <w:pStyle w:val="Default"/>
              <w:jc w:val="both"/>
              <w:rPr>
                <w:sz w:val="22"/>
                <w:szCs w:val="22"/>
              </w:rPr>
            </w:pPr>
            <w:proofErr w:type="spellStart"/>
            <w:r w:rsidRPr="00014023">
              <w:rPr>
                <w:sz w:val="22"/>
                <w:szCs w:val="22"/>
              </w:rPr>
              <w:t>ინსტრუქტორი</w:t>
            </w:r>
            <w:proofErr w:type="spellEnd"/>
            <w:r w:rsidRPr="00014023">
              <w:rPr>
                <w:sz w:val="22"/>
                <w:szCs w:val="22"/>
              </w:rPr>
              <w:t xml:space="preserve"> </w:t>
            </w:r>
            <w:proofErr w:type="spellStart"/>
            <w:r w:rsidRPr="00014023">
              <w:rPr>
                <w:sz w:val="22"/>
                <w:szCs w:val="22"/>
              </w:rPr>
              <w:t>აკვირდება</w:t>
            </w:r>
            <w:proofErr w:type="spellEnd"/>
            <w:r w:rsidRPr="00014023">
              <w:rPr>
                <w:sz w:val="22"/>
                <w:szCs w:val="22"/>
              </w:rPr>
              <w:t xml:space="preserve"> </w:t>
            </w:r>
            <w:proofErr w:type="spellStart"/>
            <w:r w:rsidRPr="00014023">
              <w:rPr>
                <w:sz w:val="22"/>
                <w:szCs w:val="22"/>
              </w:rPr>
              <w:t>პროცესს</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ასრულებს</w:t>
            </w:r>
            <w:proofErr w:type="spellEnd"/>
            <w:r w:rsidRPr="00014023">
              <w:rPr>
                <w:sz w:val="22"/>
                <w:szCs w:val="22"/>
              </w:rPr>
              <w:t xml:space="preserve"> </w:t>
            </w:r>
            <w:proofErr w:type="spellStart"/>
            <w:r w:rsidRPr="00014023">
              <w:rPr>
                <w:sz w:val="22"/>
                <w:szCs w:val="22"/>
              </w:rPr>
              <w:t>პროფესიული</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აძლევს</w:t>
            </w:r>
            <w:proofErr w:type="spellEnd"/>
            <w:r w:rsidRPr="00014023">
              <w:rPr>
                <w:sz w:val="22"/>
                <w:szCs w:val="22"/>
              </w:rPr>
              <w:t xml:space="preserve"> </w:t>
            </w:r>
            <w:proofErr w:type="spellStart"/>
            <w:r w:rsidRPr="00014023">
              <w:rPr>
                <w:sz w:val="22"/>
                <w:szCs w:val="22"/>
              </w:rPr>
              <w:t>მას</w:t>
            </w:r>
            <w:proofErr w:type="spellEnd"/>
            <w:r w:rsidRPr="00014023">
              <w:rPr>
                <w:sz w:val="22"/>
                <w:szCs w:val="22"/>
              </w:rPr>
              <w:t xml:space="preserve"> </w:t>
            </w:r>
            <w:proofErr w:type="spellStart"/>
            <w:r w:rsidRPr="00014023">
              <w:rPr>
                <w:sz w:val="22"/>
                <w:szCs w:val="22"/>
              </w:rPr>
              <w:t>განმავითარებელ</w:t>
            </w:r>
            <w:proofErr w:type="spellEnd"/>
            <w:r w:rsidRPr="00014023">
              <w:rPr>
                <w:sz w:val="22"/>
                <w:szCs w:val="22"/>
              </w:rPr>
              <w:t>/</w:t>
            </w:r>
            <w:proofErr w:type="spellStart"/>
            <w:r w:rsidRPr="00014023">
              <w:rPr>
                <w:sz w:val="22"/>
                <w:szCs w:val="22"/>
              </w:rPr>
              <w:t>განმსაზღვრელ</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lang w:val="ka-GE"/>
              </w:rPr>
              <w:t>.</w:t>
            </w:r>
            <w:r w:rsidRPr="00014023">
              <w:rPr>
                <w:sz w:val="22"/>
                <w:szCs w:val="22"/>
              </w:rPr>
              <w:t xml:space="preserve"> </w:t>
            </w:r>
          </w:p>
          <w:p w14:paraId="55EB30F2" w14:textId="1165E6EF" w:rsidR="00F0636C" w:rsidRPr="00690D8A" w:rsidRDefault="00F0636C" w:rsidP="000D1CB6">
            <w:pPr>
              <w:jc w:val="both"/>
              <w:rPr>
                <w:rFonts w:ascii="Sylfaen" w:hAnsi="Sylfaen"/>
                <w:b/>
                <w:lang w:val="ka-GE"/>
              </w:rPr>
            </w:pPr>
          </w:p>
        </w:tc>
        <w:tc>
          <w:tcPr>
            <w:tcW w:w="4125" w:type="dxa"/>
          </w:tcPr>
          <w:p w14:paraId="137DB4C6" w14:textId="77777777" w:rsidR="00E107DD" w:rsidRDefault="00E107DD" w:rsidP="003C3543">
            <w:pPr>
              <w:jc w:val="both"/>
              <w:rPr>
                <w:rFonts w:ascii="Sylfaen" w:hAnsi="Sylfaen"/>
                <w:b/>
                <w:lang w:val="ka-GE"/>
              </w:rPr>
            </w:pPr>
          </w:p>
          <w:p w14:paraId="661C85B4" w14:textId="77777777" w:rsidR="00F0636C" w:rsidRPr="002E778D" w:rsidRDefault="00F0636C" w:rsidP="00F0636C">
            <w:pPr>
              <w:jc w:val="both"/>
              <w:rPr>
                <w:rFonts w:ascii="Sylfaen" w:hAnsi="Sylfaen"/>
                <w:b/>
                <w:bCs/>
                <w:lang w:val="en-US"/>
              </w:rPr>
            </w:pPr>
            <w:proofErr w:type="spellStart"/>
            <w:r w:rsidRPr="002E778D">
              <w:rPr>
                <w:rFonts w:ascii="Sylfaen" w:hAnsi="Sylfaen"/>
                <w:b/>
                <w:bCs/>
                <w:lang w:val="en-US"/>
              </w:rPr>
              <w:t>პრაქტიკული</w:t>
            </w:r>
            <w:proofErr w:type="spellEnd"/>
            <w:r w:rsidRPr="002E778D">
              <w:rPr>
                <w:rFonts w:ascii="Sylfaen" w:hAnsi="Sylfaen"/>
                <w:b/>
                <w:bCs/>
                <w:lang w:val="ka-GE"/>
              </w:rPr>
              <w:t xml:space="preserve"> </w:t>
            </w:r>
            <w:proofErr w:type="spellStart"/>
            <w:r w:rsidRPr="002E778D">
              <w:rPr>
                <w:rFonts w:ascii="Sylfaen" w:hAnsi="Sylfaen"/>
                <w:b/>
                <w:bCs/>
                <w:lang w:val="en-US"/>
              </w:rPr>
              <w:t>დავალება</w:t>
            </w:r>
            <w:proofErr w:type="spellEnd"/>
            <w:r w:rsidRPr="002E778D">
              <w:rPr>
                <w:rFonts w:ascii="Sylfaen" w:hAnsi="Sylfaen"/>
                <w:b/>
                <w:bCs/>
                <w:lang w:val="ka-GE"/>
              </w:rPr>
              <w:t xml:space="preserve"> </w:t>
            </w:r>
            <w:proofErr w:type="spellStart"/>
            <w:r w:rsidRPr="002E778D">
              <w:rPr>
                <w:rFonts w:ascii="Sylfaen" w:hAnsi="Sylfaen"/>
                <w:b/>
                <w:bCs/>
                <w:lang w:val="en-US"/>
              </w:rPr>
              <w:t>დაკვირვებით</w:t>
            </w:r>
            <w:proofErr w:type="spellEnd"/>
            <w:r w:rsidRPr="002E778D">
              <w:rPr>
                <w:rFonts w:ascii="Sylfaen" w:hAnsi="Sylfaen"/>
                <w:b/>
                <w:bCs/>
                <w:lang w:val="en-US"/>
              </w:rPr>
              <w:t xml:space="preserve"> - </w:t>
            </w:r>
            <w:proofErr w:type="spellStart"/>
            <w:r w:rsidRPr="002E778D">
              <w:rPr>
                <w:rFonts w:ascii="Sylfaen" w:hAnsi="Sylfaen"/>
                <w:b/>
                <w:bCs/>
                <w:lang w:val="en-US"/>
              </w:rPr>
              <w:t>შესრულების</w:t>
            </w:r>
            <w:proofErr w:type="spellEnd"/>
            <w:r w:rsidRPr="002E778D">
              <w:rPr>
                <w:rFonts w:ascii="Sylfaen" w:hAnsi="Sylfaen"/>
                <w:b/>
                <w:bCs/>
                <w:lang w:val="ka-GE"/>
              </w:rPr>
              <w:t xml:space="preserve"> </w:t>
            </w:r>
            <w:proofErr w:type="spellStart"/>
            <w:r w:rsidRPr="002E778D">
              <w:rPr>
                <w:rFonts w:ascii="Sylfaen" w:hAnsi="Sylfaen"/>
                <w:b/>
                <w:bCs/>
                <w:lang w:val="en-US"/>
              </w:rPr>
              <w:t>მტკიცებულება</w:t>
            </w:r>
            <w:proofErr w:type="spellEnd"/>
            <w:r w:rsidRPr="002E778D">
              <w:rPr>
                <w:rFonts w:ascii="Sylfaen" w:hAnsi="Sylfaen"/>
                <w:b/>
                <w:bCs/>
                <w:lang w:val="en-US"/>
              </w:rPr>
              <w:t>:</w:t>
            </w:r>
          </w:p>
          <w:p w14:paraId="6F4232D7" w14:textId="452B695A" w:rsidR="00F0636C" w:rsidRDefault="00F0636C" w:rsidP="00F0636C">
            <w:pPr>
              <w:jc w:val="both"/>
              <w:rPr>
                <w:rFonts w:ascii="Sylfaen" w:hAnsi="Sylfaen"/>
                <w:lang w:val="ka-GE"/>
              </w:rPr>
            </w:pPr>
            <w:proofErr w:type="spellStart"/>
            <w:proofErr w:type="gramStart"/>
            <w:r w:rsidRPr="002E778D">
              <w:rPr>
                <w:rFonts w:ascii="Sylfaen" w:hAnsi="Sylfaen"/>
                <w:lang w:val="en-US"/>
              </w:rPr>
              <w:t>პროფესიული</w:t>
            </w:r>
            <w:proofErr w:type="spellEnd"/>
            <w:proofErr w:type="gramEnd"/>
            <w:r w:rsidRPr="002E778D">
              <w:rPr>
                <w:rFonts w:ascii="Sylfaen" w:hAnsi="Sylfaen"/>
                <w:lang w:val="ka-GE"/>
              </w:rPr>
              <w:t xml:space="preserve"> </w:t>
            </w:r>
            <w:proofErr w:type="spellStart"/>
            <w:r w:rsidRPr="002E778D">
              <w:rPr>
                <w:rFonts w:ascii="Sylfaen" w:hAnsi="Sylfaen"/>
                <w:lang w:val="en-US"/>
              </w:rPr>
              <w:t>მასწავლებლის</w:t>
            </w:r>
            <w:proofErr w:type="spellEnd"/>
            <w:r w:rsidRPr="002E778D">
              <w:rPr>
                <w:rFonts w:ascii="Sylfaen" w:hAnsi="Sylfaen"/>
                <w:lang w:val="ka-GE"/>
              </w:rPr>
              <w:t xml:space="preserve">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წერილობითი</w:t>
            </w:r>
            <w:proofErr w:type="spellEnd"/>
            <w:r w:rsidRPr="002E778D">
              <w:rPr>
                <w:rFonts w:ascii="Sylfaen" w:hAnsi="Sylfaen"/>
                <w:lang w:val="ka-GE"/>
              </w:rPr>
              <w:t xml:space="preserve"> </w:t>
            </w:r>
            <w:proofErr w:type="spellStart"/>
            <w:r w:rsidRPr="002E778D">
              <w:rPr>
                <w:rFonts w:ascii="Sylfaen" w:hAnsi="Sylfaen"/>
                <w:lang w:val="en-US"/>
              </w:rPr>
              <w:t>ჩანაწერი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კითხვარი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შეფასების</w:t>
            </w:r>
            <w:proofErr w:type="spellEnd"/>
            <w:r w:rsidRPr="002E778D">
              <w:rPr>
                <w:rFonts w:ascii="Sylfaen" w:hAnsi="Sylfaen"/>
                <w:lang w:val="ka-GE"/>
              </w:rPr>
              <w:t xml:space="preserve"> </w:t>
            </w:r>
            <w:proofErr w:type="spellStart"/>
            <w:r w:rsidRPr="002E778D">
              <w:rPr>
                <w:rFonts w:ascii="Sylfaen" w:hAnsi="Sylfaen"/>
                <w:lang w:val="en-US"/>
              </w:rPr>
              <w:t>ფურცელი</w:t>
            </w:r>
            <w:proofErr w:type="spellEnd"/>
            <w:r w:rsidRPr="002E778D">
              <w:rPr>
                <w:rFonts w:ascii="Sylfaen" w:hAnsi="Sylfaen"/>
                <w:lang w:val="ka-GE"/>
              </w:rPr>
              <w:t xml:space="preserve"> </w:t>
            </w:r>
            <w:r w:rsidRPr="002E778D">
              <w:rPr>
                <w:rFonts w:ascii="Sylfaen" w:hAnsi="Sylfaen"/>
                <w:lang w:val="en-US"/>
              </w:rPr>
              <w:t xml:space="preserve"> </w:t>
            </w:r>
            <w:proofErr w:type="spellStart"/>
            <w:r w:rsidRPr="002E778D">
              <w:rPr>
                <w:rFonts w:ascii="Sylfaen" w:hAnsi="Sylfaen"/>
                <w:lang w:val="en-US"/>
              </w:rPr>
              <w:t>რომელიც</w:t>
            </w:r>
            <w:proofErr w:type="spellEnd"/>
            <w:r w:rsidRPr="002E778D">
              <w:rPr>
                <w:rFonts w:ascii="Sylfaen" w:hAnsi="Sylfaen"/>
                <w:lang w:val="ka-GE"/>
              </w:rPr>
              <w:t xml:space="preserve"> </w:t>
            </w:r>
            <w:proofErr w:type="spellStart"/>
            <w:r w:rsidRPr="002E778D">
              <w:rPr>
                <w:rFonts w:ascii="Sylfaen" w:hAnsi="Sylfaen"/>
                <w:lang w:val="en-US"/>
              </w:rPr>
              <w:t>ასახავს</w:t>
            </w:r>
            <w:proofErr w:type="spellEnd"/>
            <w:r w:rsidRPr="002E778D">
              <w:rPr>
                <w:rFonts w:ascii="Sylfaen" w:hAnsi="Sylfaen"/>
                <w:lang w:val="ka-GE"/>
              </w:rPr>
              <w:t xml:space="preserve"> </w:t>
            </w:r>
            <w:proofErr w:type="spellStart"/>
            <w:r w:rsidRPr="002E778D">
              <w:rPr>
                <w:rFonts w:ascii="Sylfaen" w:hAnsi="Sylfaen"/>
                <w:lang w:val="en-US"/>
              </w:rPr>
              <w:t>პროფესიული</w:t>
            </w:r>
            <w:proofErr w:type="spellEnd"/>
            <w:r w:rsidRPr="002E778D">
              <w:rPr>
                <w:rFonts w:ascii="Sylfaen" w:hAnsi="Sylfaen"/>
                <w:lang w:val="ka-GE"/>
              </w:rPr>
              <w:t xml:space="preserve"> </w:t>
            </w:r>
            <w:proofErr w:type="spellStart"/>
            <w:r w:rsidRPr="002E778D">
              <w:rPr>
                <w:rFonts w:ascii="Sylfaen" w:hAnsi="Sylfaen"/>
                <w:lang w:val="en-US"/>
              </w:rPr>
              <w:t>სტუდენტი</w:t>
            </w:r>
            <w:proofErr w:type="spellEnd"/>
            <w:r w:rsidRPr="002E778D">
              <w:rPr>
                <w:rFonts w:ascii="Sylfaen" w:hAnsi="Sylfaen"/>
                <w:lang w:val="ka-GE"/>
              </w:rPr>
              <w:t xml:space="preserve">ს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დავალების</w:t>
            </w:r>
            <w:proofErr w:type="spellEnd"/>
            <w:r w:rsidRPr="002E778D">
              <w:rPr>
                <w:rFonts w:ascii="Sylfaen" w:hAnsi="Sylfaen"/>
                <w:lang w:val="ka-GE"/>
              </w:rPr>
              <w:t xml:space="preserve"> </w:t>
            </w:r>
            <w:proofErr w:type="spellStart"/>
            <w:r w:rsidRPr="002E778D">
              <w:rPr>
                <w:rFonts w:ascii="Sylfaen" w:hAnsi="Sylfaen"/>
                <w:lang w:val="en-US"/>
              </w:rPr>
              <w:t>შესრულების</w:t>
            </w:r>
            <w:proofErr w:type="spellEnd"/>
            <w:r w:rsidRPr="002E778D">
              <w:rPr>
                <w:rFonts w:ascii="Sylfaen" w:hAnsi="Sylfaen"/>
                <w:lang w:val="ka-GE"/>
              </w:rPr>
              <w:t xml:space="preserve"> </w:t>
            </w:r>
            <w:proofErr w:type="spellStart"/>
            <w:r w:rsidRPr="002E778D">
              <w:rPr>
                <w:rFonts w:ascii="Sylfaen" w:hAnsi="Sylfaen"/>
                <w:lang w:val="en-US"/>
              </w:rPr>
              <w:t>პროცესს</w:t>
            </w:r>
            <w:proofErr w:type="spellEnd"/>
            <w:r>
              <w:rPr>
                <w:rFonts w:ascii="Sylfaen" w:hAnsi="Sylfaen"/>
                <w:lang w:val="ka-GE"/>
              </w:rPr>
              <w:t>.</w:t>
            </w:r>
          </w:p>
          <w:p w14:paraId="59A543E3" w14:textId="77777777" w:rsidR="00F0636C" w:rsidRDefault="00F0636C" w:rsidP="00F0636C">
            <w:pPr>
              <w:jc w:val="both"/>
              <w:rPr>
                <w:rFonts w:ascii="Sylfaen" w:hAnsi="Sylfaen"/>
                <w:lang w:val="ka-GE"/>
              </w:rPr>
            </w:pPr>
          </w:p>
          <w:p w14:paraId="342A36F4" w14:textId="77777777" w:rsidR="00F0636C" w:rsidRPr="004E6EE8" w:rsidRDefault="00F0636C" w:rsidP="00F0636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528B0029" w14:textId="77777777" w:rsidR="00F0636C" w:rsidRPr="00EC23CF" w:rsidRDefault="00F0636C" w:rsidP="00F0636C">
            <w:pPr>
              <w:jc w:val="both"/>
              <w:rPr>
                <w:rFonts w:ascii="Sylfaen" w:hAnsi="Sylfaen"/>
                <w:lang w:val="ka-GE"/>
              </w:rPr>
            </w:pPr>
          </w:p>
          <w:p w14:paraId="399216B6" w14:textId="77777777" w:rsidR="00F0636C" w:rsidRDefault="00F0636C" w:rsidP="00F0636C">
            <w:pPr>
              <w:pStyle w:val="Default"/>
              <w:jc w:val="both"/>
              <w:rPr>
                <w:sz w:val="22"/>
                <w:szCs w:val="22"/>
                <w:lang w:val="ka-GE"/>
              </w:rPr>
            </w:pPr>
            <w:proofErr w:type="spellStart"/>
            <w:r w:rsidRPr="00B40398">
              <w:rPr>
                <w:b/>
                <w:sz w:val="22"/>
                <w:szCs w:val="22"/>
              </w:rPr>
              <w:t>შესრულების</w:t>
            </w:r>
            <w:proofErr w:type="spellEnd"/>
            <w:r w:rsidRPr="00B40398">
              <w:rPr>
                <w:b/>
                <w:sz w:val="22"/>
                <w:szCs w:val="22"/>
              </w:rPr>
              <w:t xml:space="preserve"> </w:t>
            </w:r>
            <w:proofErr w:type="spellStart"/>
            <w:r w:rsidRPr="00B40398">
              <w:rPr>
                <w:b/>
                <w:sz w:val="22"/>
                <w:szCs w:val="22"/>
              </w:rPr>
              <w:t>მტკიცებულება</w:t>
            </w:r>
            <w:proofErr w:type="spellEnd"/>
            <w:r w:rsidRPr="00B40398">
              <w:rPr>
                <w:b/>
                <w:sz w:val="22"/>
                <w:szCs w:val="22"/>
              </w:rPr>
              <w:t>:</w:t>
            </w:r>
            <w:r>
              <w:rPr>
                <w:b/>
                <w:sz w:val="22"/>
                <w:szCs w:val="22"/>
                <w:lang w:val="en-US"/>
              </w:rPr>
              <w:t xml:space="preserve"> </w:t>
            </w:r>
            <w:r w:rsidRPr="00B40398">
              <w:rPr>
                <w:sz w:val="22"/>
                <w:szCs w:val="22"/>
                <w:lang w:val="ka-GE"/>
              </w:rPr>
              <w:t>პროფესიული</w:t>
            </w:r>
            <w:r w:rsidRPr="00014023">
              <w:rPr>
                <w:sz w:val="22"/>
                <w:szCs w:val="22"/>
              </w:rPr>
              <w:t xml:space="preserve"> </w:t>
            </w:r>
            <w:proofErr w:type="spellStart"/>
            <w:r w:rsidRPr="00014023">
              <w:rPr>
                <w:sz w:val="22"/>
                <w:szCs w:val="22"/>
              </w:rPr>
              <w:t>სტუდენტის</w:t>
            </w:r>
            <w:proofErr w:type="spellEnd"/>
            <w:r w:rsidRPr="00014023">
              <w:rPr>
                <w:sz w:val="22"/>
                <w:szCs w:val="22"/>
              </w:rPr>
              <w:t xml:space="preserve"> </w:t>
            </w:r>
            <w:proofErr w:type="spellStart"/>
            <w:r w:rsidRPr="00014023">
              <w:rPr>
                <w:sz w:val="22"/>
                <w:szCs w:val="22"/>
              </w:rPr>
              <w:t>ჩანაწერების</w:t>
            </w:r>
            <w:proofErr w:type="spellEnd"/>
            <w:r w:rsidRPr="00014023">
              <w:rPr>
                <w:sz w:val="22"/>
                <w:szCs w:val="22"/>
              </w:rPr>
              <w:t xml:space="preserve"> </w:t>
            </w:r>
            <w:proofErr w:type="spellStart"/>
            <w:r w:rsidRPr="00014023">
              <w:rPr>
                <w:sz w:val="22"/>
                <w:szCs w:val="22"/>
              </w:rPr>
              <w:t>ჟურნალი</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აწარმოებს</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ადასტურებს</w:t>
            </w:r>
            <w:proofErr w:type="spellEnd"/>
            <w:r w:rsidRPr="00014023">
              <w:rPr>
                <w:sz w:val="22"/>
                <w:szCs w:val="22"/>
              </w:rPr>
              <w:t xml:space="preserve"> </w:t>
            </w:r>
            <w:proofErr w:type="spellStart"/>
            <w:r w:rsidRPr="00014023">
              <w:rPr>
                <w:sz w:val="22"/>
                <w:szCs w:val="22"/>
              </w:rPr>
              <w:t>ინსტრუქტორი</w:t>
            </w:r>
            <w:proofErr w:type="spellEnd"/>
            <w:r>
              <w:rPr>
                <w:sz w:val="22"/>
                <w:szCs w:val="22"/>
                <w:lang w:val="ka-GE"/>
              </w:rPr>
              <w:t>;</w:t>
            </w:r>
            <w:r w:rsidRPr="00014023">
              <w:rPr>
                <w:sz w:val="22"/>
                <w:szCs w:val="22"/>
              </w:rPr>
              <w:t xml:space="preserve"> </w:t>
            </w:r>
          </w:p>
          <w:p w14:paraId="347E1A96" w14:textId="77777777" w:rsidR="00F0636C" w:rsidRPr="00014023" w:rsidRDefault="00F0636C" w:rsidP="00F0636C">
            <w:pPr>
              <w:pStyle w:val="Default"/>
              <w:jc w:val="both"/>
              <w:rPr>
                <w:sz w:val="22"/>
                <w:szCs w:val="22"/>
              </w:rPr>
            </w:pPr>
            <w:proofErr w:type="spellStart"/>
            <w:r w:rsidRPr="00014023">
              <w:rPr>
                <w:sz w:val="22"/>
                <w:szCs w:val="22"/>
              </w:rPr>
              <w:t>შუალედური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საკვალიფიკაციო</w:t>
            </w:r>
            <w:proofErr w:type="spellEnd"/>
            <w:r w:rsidRPr="00014023">
              <w:rPr>
                <w:sz w:val="22"/>
                <w:szCs w:val="22"/>
              </w:rPr>
              <w:t xml:space="preserve"> </w:t>
            </w:r>
            <w:proofErr w:type="spellStart"/>
            <w:r w:rsidRPr="00014023">
              <w:rPr>
                <w:sz w:val="22"/>
                <w:szCs w:val="22"/>
              </w:rPr>
              <w:t>გამოცდის</w:t>
            </w:r>
            <w:proofErr w:type="spellEnd"/>
            <w:r w:rsidRPr="00014023">
              <w:rPr>
                <w:sz w:val="22"/>
                <w:szCs w:val="22"/>
              </w:rPr>
              <w:t xml:space="preserve"> </w:t>
            </w:r>
            <w:proofErr w:type="spellStart"/>
            <w:r w:rsidRPr="00014023">
              <w:rPr>
                <w:sz w:val="22"/>
                <w:szCs w:val="22"/>
              </w:rPr>
              <w:t>შედეგები</w:t>
            </w:r>
            <w:proofErr w:type="spellEnd"/>
            <w:r w:rsidRPr="00014023">
              <w:rPr>
                <w:sz w:val="22"/>
                <w:szCs w:val="22"/>
              </w:rPr>
              <w:t xml:space="preserve">. </w:t>
            </w:r>
          </w:p>
          <w:p w14:paraId="2F98A914" w14:textId="79E2F92A" w:rsidR="00F0636C" w:rsidRPr="00690D8A" w:rsidRDefault="00F0636C" w:rsidP="003C3543">
            <w:pPr>
              <w:jc w:val="both"/>
              <w:rPr>
                <w:rFonts w:ascii="Sylfaen" w:hAnsi="Sylfaen"/>
                <w:lang w:val="ka-GE"/>
              </w:rPr>
            </w:pPr>
          </w:p>
        </w:tc>
      </w:tr>
      <w:tr w:rsidR="00501B93" w:rsidRPr="00690D8A" w14:paraId="6C50427F" w14:textId="77777777" w:rsidTr="00764420">
        <w:tc>
          <w:tcPr>
            <w:tcW w:w="1526" w:type="dxa"/>
          </w:tcPr>
          <w:p w14:paraId="725FFDDC" w14:textId="77777777" w:rsidR="00501B93" w:rsidRPr="00690D8A" w:rsidRDefault="00501B93" w:rsidP="00501B93">
            <w:pPr>
              <w:jc w:val="center"/>
              <w:rPr>
                <w:rFonts w:ascii="Sylfaen" w:hAnsi="Sylfaen"/>
                <w:b/>
                <w:lang w:val="ka-GE"/>
              </w:rPr>
            </w:pPr>
            <w:r w:rsidRPr="00690D8A">
              <w:rPr>
                <w:rFonts w:ascii="Sylfaen" w:hAnsi="Sylfaen"/>
                <w:b/>
                <w:lang w:val="ka-GE"/>
              </w:rPr>
              <w:lastRenderedPageBreak/>
              <w:t>4</w:t>
            </w:r>
          </w:p>
        </w:tc>
        <w:tc>
          <w:tcPr>
            <w:tcW w:w="2779" w:type="dxa"/>
            <w:vAlign w:val="center"/>
          </w:tcPr>
          <w:p w14:paraId="679ADD60" w14:textId="4E5D0931" w:rsidR="00501B93" w:rsidRPr="00690D8A" w:rsidRDefault="00501B93" w:rsidP="000D1CB6">
            <w:pPr>
              <w:pStyle w:val="a3"/>
              <w:numPr>
                <w:ilvl w:val="0"/>
                <w:numId w:val="24"/>
              </w:numPr>
              <w:tabs>
                <w:tab w:val="left" w:pos="143"/>
                <w:tab w:val="left" w:pos="252"/>
              </w:tabs>
              <w:ind w:left="72" w:firstLine="0"/>
              <w:jc w:val="both"/>
              <w:rPr>
                <w:rFonts w:ascii="Sylfaen" w:hAnsi="Sylfaen"/>
                <w:lang w:val="ka-GE"/>
              </w:rPr>
            </w:pPr>
            <w:r w:rsidRPr="00690D8A">
              <w:rPr>
                <w:rFonts w:ascii="Sylfaen" w:hAnsi="Sylfaen" w:cs="Sylfaen"/>
                <w:lang w:val="ka-GE"/>
              </w:rPr>
              <w:t>საწყობიდან</w:t>
            </w:r>
            <w:r w:rsidR="006972C6" w:rsidRPr="00690D8A">
              <w:rPr>
                <w:rFonts w:ascii="Sylfaen" w:hAnsi="Sylfaen" w:cs="Sylfaen"/>
                <w:lang w:val="ka-GE"/>
              </w:rPr>
              <w:t xml:space="preserve"> </w:t>
            </w:r>
            <w:r w:rsidRPr="00690D8A">
              <w:rPr>
                <w:rFonts w:ascii="Sylfaen" w:hAnsi="Sylfaen"/>
                <w:lang w:val="ka-GE"/>
              </w:rPr>
              <w:t>პროდუქტისა და ნედლეულის მიღება-ჩაბარების პროცედურები</w:t>
            </w:r>
          </w:p>
          <w:p w14:paraId="3B2BA0D7" w14:textId="77777777" w:rsidR="00501B93" w:rsidRPr="00690D8A" w:rsidRDefault="00501B93" w:rsidP="000D1CB6">
            <w:pPr>
              <w:pStyle w:val="a3"/>
              <w:numPr>
                <w:ilvl w:val="0"/>
                <w:numId w:val="24"/>
              </w:numPr>
              <w:tabs>
                <w:tab w:val="left" w:pos="143"/>
                <w:tab w:val="left" w:pos="252"/>
              </w:tabs>
              <w:ind w:left="72" w:firstLine="0"/>
              <w:jc w:val="both"/>
              <w:rPr>
                <w:rFonts w:ascii="Sylfaen" w:hAnsi="Sylfaen"/>
                <w:lang w:val="ka-GE"/>
              </w:rPr>
            </w:pPr>
            <w:r w:rsidRPr="00690D8A">
              <w:rPr>
                <w:rFonts w:ascii="Sylfaen" w:hAnsi="Sylfaen"/>
                <w:lang w:val="ka-GE"/>
              </w:rPr>
              <w:t>პროდუქტის მიღება - ჩაბარებისათვის აუცილებელი დოკუმენტაციის წარმოება</w:t>
            </w:r>
          </w:p>
          <w:p w14:paraId="13C62057" w14:textId="77777777" w:rsidR="00501B93" w:rsidRPr="00690D8A" w:rsidRDefault="00501B93" w:rsidP="000D1CB6">
            <w:pPr>
              <w:pStyle w:val="a3"/>
              <w:numPr>
                <w:ilvl w:val="0"/>
                <w:numId w:val="24"/>
              </w:numPr>
              <w:tabs>
                <w:tab w:val="left" w:pos="143"/>
                <w:tab w:val="left" w:pos="252"/>
              </w:tabs>
              <w:ind w:left="72" w:firstLine="0"/>
              <w:jc w:val="both"/>
              <w:rPr>
                <w:rFonts w:ascii="Sylfaen" w:hAnsi="Sylfaen"/>
                <w:lang w:val="ka-GE"/>
              </w:rPr>
            </w:pPr>
            <w:r w:rsidRPr="00690D8A">
              <w:rPr>
                <w:rFonts w:ascii="Sylfaen" w:hAnsi="Sylfaen"/>
                <w:lang w:val="ka-GE"/>
              </w:rPr>
              <w:t>სხვადასხვა პროდუქტისა და ნედლეულის შეკვეთის პროცედურები</w:t>
            </w:r>
          </w:p>
          <w:p w14:paraId="32D360FB" w14:textId="77777777" w:rsidR="00501B93" w:rsidRPr="00690D8A" w:rsidRDefault="00501B93" w:rsidP="000D1CB6">
            <w:pPr>
              <w:pStyle w:val="a3"/>
              <w:numPr>
                <w:ilvl w:val="0"/>
                <w:numId w:val="24"/>
              </w:numPr>
              <w:tabs>
                <w:tab w:val="left" w:pos="143"/>
                <w:tab w:val="left" w:pos="252"/>
              </w:tabs>
              <w:ind w:left="72" w:firstLine="0"/>
              <w:jc w:val="both"/>
              <w:rPr>
                <w:rFonts w:ascii="Sylfaen" w:hAnsi="Sylfaen"/>
                <w:lang w:val="ka-GE"/>
              </w:rPr>
            </w:pPr>
            <w:r w:rsidRPr="00690D8A">
              <w:rPr>
                <w:rFonts w:ascii="Sylfaen" w:hAnsi="Sylfaen"/>
                <w:lang w:val="ka-GE"/>
              </w:rPr>
              <w:t>შეკვეთის მიცემის დოკუმენტაციის წარმოება;</w:t>
            </w:r>
          </w:p>
          <w:p w14:paraId="723C3993" w14:textId="77777777" w:rsidR="00501B93" w:rsidRPr="00690D8A" w:rsidRDefault="00501B93" w:rsidP="000D1CB6">
            <w:pPr>
              <w:pStyle w:val="a3"/>
              <w:numPr>
                <w:ilvl w:val="0"/>
                <w:numId w:val="24"/>
              </w:numPr>
              <w:tabs>
                <w:tab w:val="left" w:pos="143"/>
                <w:tab w:val="left" w:pos="252"/>
                <w:tab w:val="left" w:pos="2768"/>
              </w:tabs>
              <w:ind w:left="72" w:firstLine="0"/>
              <w:jc w:val="both"/>
              <w:rPr>
                <w:rFonts w:ascii="Sylfaen" w:hAnsi="Sylfaen"/>
                <w:lang w:val="ka-GE"/>
              </w:rPr>
            </w:pPr>
            <w:r w:rsidRPr="00690D8A">
              <w:rPr>
                <w:rFonts w:ascii="Sylfaen" w:hAnsi="Sylfaen"/>
                <w:lang w:val="ka-GE"/>
              </w:rPr>
              <w:t xml:space="preserve">მზა პროდუქციის აღრიცხვა და დოკუმენტალური გაფორმება, </w:t>
            </w:r>
            <w:r w:rsidRPr="00690D8A">
              <w:rPr>
                <w:rFonts w:ascii="Sylfaen" w:hAnsi="Sylfaen"/>
                <w:lang w:val="ka-GE"/>
              </w:rPr>
              <w:lastRenderedPageBreak/>
              <w:t>მომსახურებისა და ანგარიშსწორების ტიპების შესაბამისად</w:t>
            </w:r>
          </w:p>
          <w:p w14:paraId="0B79A5AE" w14:textId="77777777" w:rsidR="00501B93" w:rsidRPr="00690D8A" w:rsidRDefault="00501B93" w:rsidP="000D1CB6">
            <w:pPr>
              <w:pStyle w:val="a3"/>
              <w:numPr>
                <w:ilvl w:val="0"/>
                <w:numId w:val="24"/>
              </w:numPr>
              <w:tabs>
                <w:tab w:val="left" w:pos="252"/>
              </w:tabs>
              <w:ind w:left="72" w:firstLine="0"/>
              <w:jc w:val="both"/>
              <w:rPr>
                <w:rFonts w:ascii="Sylfaen" w:hAnsi="Sylfaen"/>
                <w:b/>
                <w:lang w:val="ka-GE"/>
              </w:rPr>
            </w:pPr>
            <w:r w:rsidRPr="00690D8A">
              <w:rPr>
                <w:rFonts w:ascii="Sylfaen" w:hAnsi="Sylfaen"/>
                <w:lang w:val="ka-GE"/>
              </w:rPr>
              <w:t>დღის კრებსითი (ჯამური) დოკუმენტის  ცნება, მისი შედგენის წესი და ვალდებულება</w:t>
            </w:r>
          </w:p>
        </w:tc>
        <w:tc>
          <w:tcPr>
            <w:tcW w:w="1811" w:type="dxa"/>
          </w:tcPr>
          <w:p w14:paraId="0EA470D5" w14:textId="1E32853C" w:rsidR="00501B93" w:rsidRDefault="00234106" w:rsidP="00764420">
            <w:pPr>
              <w:rPr>
                <w:rFonts w:ascii="Sylfaen" w:hAnsi="Sylfaen"/>
                <w:lang w:val="ka-GE"/>
              </w:rPr>
            </w:pPr>
            <w:r w:rsidRPr="00690D8A">
              <w:rPr>
                <w:rFonts w:ascii="Sylfaen" w:hAnsi="Sylfaen"/>
                <w:lang w:val="ka-GE"/>
              </w:rPr>
              <w:lastRenderedPageBreak/>
              <w:t>მინი</w:t>
            </w:r>
            <w:r w:rsidR="00B07C4B">
              <w:rPr>
                <w:rFonts w:ascii="Sylfaen" w:hAnsi="Sylfaen"/>
                <w:lang w:val="ka-GE"/>
              </w:rPr>
              <w:t xml:space="preserve"> </w:t>
            </w:r>
            <w:r w:rsidR="00501B93" w:rsidRPr="00690D8A">
              <w:rPr>
                <w:rFonts w:ascii="Sylfaen" w:hAnsi="Sylfaen"/>
                <w:lang w:val="ka-GE"/>
              </w:rPr>
              <w:t xml:space="preserve">ლექცია, </w:t>
            </w:r>
          </w:p>
          <w:p w14:paraId="55894E41" w14:textId="77777777" w:rsidR="00764420" w:rsidRDefault="00764420" w:rsidP="00764420">
            <w:pPr>
              <w:rPr>
                <w:rFonts w:ascii="Sylfaen" w:hAnsi="Sylfaen"/>
                <w:lang w:val="ka-GE"/>
              </w:rPr>
            </w:pPr>
            <w:r>
              <w:rPr>
                <w:rFonts w:ascii="Sylfaen" w:hAnsi="Sylfaen"/>
                <w:lang w:val="ka-GE"/>
              </w:rPr>
              <w:t>დემონსტრირება,</w:t>
            </w:r>
          </w:p>
          <w:p w14:paraId="5CECD082" w14:textId="28522849" w:rsidR="00764420" w:rsidRDefault="00B07C4B" w:rsidP="00764420">
            <w:pPr>
              <w:rPr>
                <w:rFonts w:ascii="Sylfaen" w:hAnsi="Sylfaen"/>
                <w:lang w:val="ka-GE"/>
              </w:rPr>
            </w:pPr>
            <w:r>
              <w:rPr>
                <w:rFonts w:ascii="Sylfaen" w:hAnsi="Sylfaen"/>
                <w:lang w:val="ka-GE"/>
              </w:rPr>
              <w:t>კეთება ინსტრუქტაჟი;</w:t>
            </w:r>
          </w:p>
          <w:p w14:paraId="64C0AB81" w14:textId="2E4E003E" w:rsidR="00B07C4B" w:rsidRDefault="00B07C4B" w:rsidP="00764420">
            <w:pPr>
              <w:rPr>
                <w:rFonts w:ascii="Sylfaen" w:hAnsi="Sylfaen"/>
                <w:lang w:val="ka-GE"/>
              </w:rPr>
            </w:pPr>
            <w:r>
              <w:rPr>
                <w:rFonts w:ascii="Sylfaen" w:hAnsi="Sylfaen"/>
                <w:lang w:val="ka-GE"/>
              </w:rPr>
              <w:t>სიმულაცია</w:t>
            </w:r>
          </w:p>
          <w:p w14:paraId="0407E55F" w14:textId="77777777" w:rsidR="00764420" w:rsidRDefault="00764420" w:rsidP="00764420">
            <w:pPr>
              <w:rPr>
                <w:rFonts w:ascii="Sylfaen" w:hAnsi="Sylfaen"/>
                <w:lang w:val="ka-GE"/>
              </w:rPr>
            </w:pPr>
          </w:p>
          <w:p w14:paraId="3DF70E55" w14:textId="77777777" w:rsidR="00764420" w:rsidRPr="00771B5C" w:rsidRDefault="00764420" w:rsidP="00764420">
            <w:pPr>
              <w:jc w:val="both"/>
              <w:rPr>
                <w:rFonts w:ascii="Sylfaen" w:eastAsia="Calibri" w:hAnsi="Sylfaen"/>
                <w:b/>
                <w:lang w:val="ka-GE"/>
              </w:rPr>
            </w:pPr>
            <w:r w:rsidRPr="00771B5C">
              <w:rPr>
                <w:rFonts w:ascii="Sylfaen" w:eastAsia="Calibri" w:hAnsi="Sylfaen"/>
                <w:b/>
                <w:lang w:val="ka-GE"/>
              </w:rPr>
              <w:t xml:space="preserve">დუალური პროგრამის შემთხვევაში: </w:t>
            </w:r>
          </w:p>
          <w:p w14:paraId="49ED9BC9" w14:textId="77777777" w:rsidR="00764420" w:rsidRPr="00771B5C" w:rsidRDefault="00764420" w:rsidP="00764420">
            <w:pPr>
              <w:pStyle w:val="ab"/>
              <w:jc w:val="both"/>
              <w:rPr>
                <w:rFonts w:ascii="Sylfaen" w:eastAsia="Sylfaen" w:hAnsi="Sylfaen" w:cs="Sylfaen"/>
                <w:sz w:val="22"/>
                <w:szCs w:val="22"/>
                <w:lang w:val="ka-GE"/>
              </w:rPr>
            </w:pPr>
          </w:p>
          <w:p w14:paraId="3B7E3DBE" w14:textId="77777777" w:rsidR="00764420" w:rsidRPr="00771B5C" w:rsidRDefault="00764420" w:rsidP="00764420">
            <w:pPr>
              <w:pStyle w:val="Default"/>
              <w:jc w:val="both"/>
              <w:rPr>
                <w:sz w:val="22"/>
                <w:szCs w:val="22"/>
              </w:rPr>
            </w:pPr>
            <w:proofErr w:type="spellStart"/>
            <w:r w:rsidRPr="00771B5C">
              <w:rPr>
                <w:sz w:val="22"/>
                <w:szCs w:val="22"/>
              </w:rPr>
              <w:t>რეალურ</w:t>
            </w:r>
            <w:proofErr w:type="spellEnd"/>
            <w:r w:rsidRPr="00771B5C">
              <w:rPr>
                <w:sz w:val="22"/>
                <w:szCs w:val="22"/>
              </w:rPr>
              <w:t xml:space="preserve"> </w:t>
            </w:r>
            <w:proofErr w:type="spellStart"/>
            <w:r w:rsidRPr="00771B5C">
              <w:rPr>
                <w:sz w:val="22"/>
                <w:szCs w:val="22"/>
              </w:rPr>
              <w:t>სამუშაო</w:t>
            </w:r>
            <w:proofErr w:type="spellEnd"/>
            <w:r w:rsidRPr="00771B5C">
              <w:rPr>
                <w:sz w:val="22"/>
                <w:szCs w:val="22"/>
              </w:rPr>
              <w:t xml:space="preserve"> </w:t>
            </w:r>
            <w:proofErr w:type="spellStart"/>
            <w:r w:rsidRPr="00771B5C">
              <w:rPr>
                <w:sz w:val="22"/>
                <w:szCs w:val="22"/>
              </w:rPr>
              <w:t>გამოცდილებაზე</w:t>
            </w:r>
            <w:proofErr w:type="spellEnd"/>
            <w:r w:rsidRPr="00771B5C">
              <w:rPr>
                <w:sz w:val="22"/>
                <w:szCs w:val="22"/>
              </w:rPr>
              <w:t xml:space="preserve"> </w:t>
            </w:r>
            <w:proofErr w:type="spellStart"/>
            <w:r w:rsidRPr="00771B5C">
              <w:rPr>
                <w:sz w:val="22"/>
                <w:szCs w:val="22"/>
              </w:rPr>
              <w:t>დაფუძნებული</w:t>
            </w:r>
            <w:proofErr w:type="spellEnd"/>
            <w:r w:rsidRPr="00771B5C">
              <w:rPr>
                <w:sz w:val="22"/>
                <w:szCs w:val="22"/>
              </w:rPr>
              <w:t xml:space="preserve"> </w:t>
            </w:r>
            <w:proofErr w:type="spellStart"/>
            <w:r w:rsidRPr="00771B5C">
              <w:rPr>
                <w:sz w:val="22"/>
                <w:szCs w:val="22"/>
              </w:rPr>
              <w:t>სწავლება</w:t>
            </w:r>
            <w:proofErr w:type="spellEnd"/>
            <w:r w:rsidRPr="00771B5C">
              <w:rPr>
                <w:sz w:val="22"/>
                <w:szCs w:val="22"/>
              </w:rPr>
              <w:t xml:space="preserve">; </w:t>
            </w:r>
            <w:proofErr w:type="spellStart"/>
            <w:r w:rsidRPr="00771B5C">
              <w:rPr>
                <w:sz w:val="22"/>
                <w:szCs w:val="22"/>
              </w:rPr>
              <w:t>პრაქტიკული</w:t>
            </w:r>
            <w:proofErr w:type="spellEnd"/>
            <w:r w:rsidRPr="00771B5C">
              <w:rPr>
                <w:sz w:val="22"/>
                <w:szCs w:val="22"/>
              </w:rPr>
              <w:t xml:space="preserve"> </w:t>
            </w:r>
            <w:proofErr w:type="spellStart"/>
            <w:r w:rsidRPr="00771B5C">
              <w:rPr>
                <w:sz w:val="22"/>
                <w:szCs w:val="22"/>
              </w:rPr>
              <w:t>მუშაობა</w:t>
            </w:r>
            <w:proofErr w:type="spellEnd"/>
            <w:r w:rsidRPr="00771B5C">
              <w:rPr>
                <w:sz w:val="22"/>
                <w:szCs w:val="22"/>
              </w:rPr>
              <w:t xml:space="preserve"> </w:t>
            </w:r>
            <w:proofErr w:type="spellStart"/>
            <w:r w:rsidRPr="00771B5C">
              <w:rPr>
                <w:sz w:val="22"/>
                <w:szCs w:val="22"/>
              </w:rPr>
              <w:t>ინსტრუქტაჟით</w:t>
            </w:r>
            <w:proofErr w:type="spellEnd"/>
            <w:r w:rsidRPr="00771B5C">
              <w:rPr>
                <w:sz w:val="22"/>
                <w:szCs w:val="22"/>
              </w:rPr>
              <w:t xml:space="preserve"> </w:t>
            </w:r>
          </w:p>
          <w:p w14:paraId="7513860D" w14:textId="77777777" w:rsidR="00764420" w:rsidRPr="00771B5C" w:rsidRDefault="00764420" w:rsidP="00764420">
            <w:pPr>
              <w:pStyle w:val="ab"/>
              <w:jc w:val="both"/>
              <w:rPr>
                <w:rFonts w:ascii="Sylfaen" w:eastAsia="Sylfaen" w:hAnsi="Sylfaen" w:cs="Sylfaen"/>
                <w:sz w:val="22"/>
                <w:szCs w:val="22"/>
                <w:lang w:val="ka-GE"/>
              </w:rPr>
            </w:pPr>
          </w:p>
          <w:p w14:paraId="090A8D5F" w14:textId="77777777" w:rsidR="00764420" w:rsidRDefault="00764420" w:rsidP="00764420">
            <w:pPr>
              <w:rPr>
                <w:rFonts w:ascii="Sylfaen" w:hAnsi="Sylfaen"/>
                <w:lang w:val="ka-GE"/>
              </w:rPr>
            </w:pPr>
          </w:p>
          <w:p w14:paraId="3A2DDCB1" w14:textId="77777777" w:rsidR="00764420" w:rsidRDefault="00764420" w:rsidP="00764420">
            <w:pPr>
              <w:rPr>
                <w:rFonts w:ascii="Sylfaen" w:hAnsi="Sylfaen"/>
                <w:b/>
                <w:lang w:val="ka-GE"/>
              </w:rPr>
            </w:pPr>
          </w:p>
          <w:p w14:paraId="0C783524" w14:textId="77777777" w:rsidR="00F0636C" w:rsidRDefault="00F0636C" w:rsidP="00764420">
            <w:pPr>
              <w:rPr>
                <w:rFonts w:ascii="Sylfaen" w:hAnsi="Sylfaen"/>
                <w:b/>
                <w:lang w:val="ka-GE"/>
              </w:rPr>
            </w:pPr>
          </w:p>
          <w:p w14:paraId="7A9B5A73" w14:textId="77777777" w:rsidR="00F0636C" w:rsidRDefault="00F0636C" w:rsidP="00764420">
            <w:pPr>
              <w:rPr>
                <w:rFonts w:ascii="Sylfaen" w:hAnsi="Sylfaen"/>
                <w:b/>
                <w:lang w:val="ka-GE"/>
              </w:rPr>
            </w:pPr>
          </w:p>
          <w:p w14:paraId="34E9ECB5" w14:textId="77777777" w:rsidR="00F0636C" w:rsidRDefault="00F0636C" w:rsidP="00764420">
            <w:pPr>
              <w:rPr>
                <w:rFonts w:ascii="Sylfaen" w:hAnsi="Sylfaen"/>
                <w:b/>
                <w:lang w:val="ka-GE"/>
              </w:rPr>
            </w:pPr>
          </w:p>
          <w:p w14:paraId="0D2AAA35" w14:textId="77777777" w:rsidR="00F0636C" w:rsidRDefault="00F0636C" w:rsidP="00764420">
            <w:pPr>
              <w:rPr>
                <w:rFonts w:ascii="Sylfaen" w:hAnsi="Sylfaen"/>
                <w:b/>
                <w:lang w:val="ka-GE"/>
              </w:rPr>
            </w:pPr>
          </w:p>
          <w:p w14:paraId="38D06D8D" w14:textId="77777777" w:rsidR="00F0636C" w:rsidRDefault="00F0636C" w:rsidP="00764420">
            <w:pPr>
              <w:rPr>
                <w:rFonts w:ascii="Sylfaen" w:hAnsi="Sylfaen"/>
                <w:b/>
                <w:lang w:val="ka-GE"/>
              </w:rPr>
            </w:pPr>
          </w:p>
          <w:p w14:paraId="2F0779D7" w14:textId="77777777" w:rsidR="00F0636C" w:rsidRDefault="00F0636C" w:rsidP="00764420">
            <w:pPr>
              <w:rPr>
                <w:rFonts w:ascii="Sylfaen" w:hAnsi="Sylfaen"/>
                <w:b/>
                <w:lang w:val="ka-GE"/>
              </w:rPr>
            </w:pPr>
          </w:p>
          <w:p w14:paraId="4CD9E8BF" w14:textId="77777777" w:rsidR="00F0636C" w:rsidRDefault="00F0636C" w:rsidP="00764420">
            <w:pPr>
              <w:rPr>
                <w:rFonts w:ascii="Sylfaen" w:hAnsi="Sylfaen"/>
                <w:b/>
                <w:lang w:val="ka-GE"/>
              </w:rPr>
            </w:pPr>
          </w:p>
          <w:p w14:paraId="5EC2D7B4" w14:textId="77777777" w:rsidR="00F0636C" w:rsidRDefault="00F0636C" w:rsidP="00764420">
            <w:pPr>
              <w:rPr>
                <w:rFonts w:ascii="Sylfaen" w:hAnsi="Sylfaen"/>
                <w:b/>
                <w:lang w:val="ka-GE"/>
              </w:rPr>
            </w:pPr>
          </w:p>
          <w:p w14:paraId="54D5BFA1" w14:textId="0F8BFA45" w:rsidR="00F0636C" w:rsidRPr="00690D8A" w:rsidRDefault="00F0636C" w:rsidP="00764420">
            <w:pPr>
              <w:rPr>
                <w:rFonts w:ascii="Sylfaen" w:hAnsi="Sylfaen"/>
                <w:b/>
                <w:lang w:val="ka-GE"/>
              </w:rPr>
            </w:pPr>
          </w:p>
        </w:tc>
        <w:tc>
          <w:tcPr>
            <w:tcW w:w="4468" w:type="dxa"/>
          </w:tcPr>
          <w:p w14:paraId="7869C5CE" w14:textId="77777777" w:rsidR="00501B93" w:rsidRDefault="00501B93" w:rsidP="000D1CB6">
            <w:pPr>
              <w:jc w:val="both"/>
              <w:rPr>
                <w:rFonts w:ascii="Sylfaen" w:hAnsi="Sylfaen"/>
                <w:lang w:val="ka-GE"/>
              </w:rPr>
            </w:pPr>
          </w:p>
          <w:p w14:paraId="0CD67570" w14:textId="77777777" w:rsidR="00F0636C" w:rsidRDefault="00F0636C" w:rsidP="00F0636C">
            <w:pPr>
              <w:jc w:val="both"/>
              <w:rPr>
                <w:rFonts w:ascii="Sylfaen" w:hAnsi="Sylfaen"/>
                <w:lang w:val="ka-GE"/>
              </w:rPr>
            </w:pPr>
          </w:p>
          <w:p w14:paraId="1A63F812" w14:textId="77777777" w:rsidR="00F0636C" w:rsidRDefault="00F0636C" w:rsidP="00F0636C">
            <w:pPr>
              <w:jc w:val="both"/>
              <w:rPr>
                <w:rFonts w:ascii="Sylfaen" w:hAnsi="Sylfaen"/>
                <w:lang w:val="ka-GE"/>
              </w:rPr>
            </w:pPr>
            <w:r w:rsidRPr="002E778D">
              <w:rPr>
                <w:rFonts w:ascii="Sylfaen" w:hAnsi="Sylfaen"/>
                <w:lang w:val="ka-GE"/>
              </w:rPr>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r>
              <w:rPr>
                <w:rFonts w:ascii="Sylfaen" w:hAnsi="Sylfaen"/>
                <w:lang w:val="ka-GE"/>
              </w:rPr>
              <w:t xml:space="preserve"> პროცესში </w:t>
            </w:r>
          </w:p>
          <w:p w14:paraId="08308EBA" w14:textId="77777777" w:rsidR="00F0636C" w:rsidRDefault="00F0636C" w:rsidP="00F0636C">
            <w:pPr>
              <w:jc w:val="both"/>
              <w:rPr>
                <w:rFonts w:ascii="Sylfaen" w:hAnsi="Sylfaen"/>
                <w:lang w:val="ka-GE"/>
              </w:rPr>
            </w:pPr>
          </w:p>
          <w:p w14:paraId="49E03449" w14:textId="77777777" w:rsidR="00F0636C" w:rsidRDefault="00F0636C" w:rsidP="00F0636C">
            <w:pPr>
              <w:jc w:val="both"/>
              <w:rPr>
                <w:rFonts w:ascii="Sylfaen" w:hAnsi="Sylfaen"/>
                <w:lang w:val="ka-GE"/>
              </w:rPr>
            </w:pPr>
          </w:p>
          <w:p w14:paraId="3942AFA2" w14:textId="77777777" w:rsidR="00F0636C" w:rsidRPr="004E6EE8" w:rsidRDefault="00F0636C" w:rsidP="00F0636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4E58AEE5" w14:textId="77777777" w:rsidR="00F0636C" w:rsidRPr="00014023" w:rsidRDefault="00F0636C" w:rsidP="00F0636C">
            <w:pPr>
              <w:pStyle w:val="Default"/>
              <w:jc w:val="both"/>
              <w:rPr>
                <w:sz w:val="22"/>
                <w:szCs w:val="22"/>
              </w:rPr>
            </w:pPr>
            <w:proofErr w:type="spellStart"/>
            <w:r w:rsidRPr="00014023">
              <w:rPr>
                <w:sz w:val="22"/>
                <w:szCs w:val="22"/>
              </w:rPr>
              <w:t>ინსტრუქტორი</w:t>
            </w:r>
            <w:proofErr w:type="spellEnd"/>
            <w:r w:rsidRPr="00014023">
              <w:rPr>
                <w:sz w:val="22"/>
                <w:szCs w:val="22"/>
              </w:rPr>
              <w:t xml:space="preserve"> </w:t>
            </w:r>
            <w:proofErr w:type="spellStart"/>
            <w:r w:rsidRPr="00014023">
              <w:rPr>
                <w:sz w:val="22"/>
                <w:szCs w:val="22"/>
              </w:rPr>
              <w:t>აკვირდება</w:t>
            </w:r>
            <w:proofErr w:type="spellEnd"/>
            <w:r w:rsidRPr="00014023">
              <w:rPr>
                <w:sz w:val="22"/>
                <w:szCs w:val="22"/>
              </w:rPr>
              <w:t xml:space="preserve"> </w:t>
            </w:r>
            <w:proofErr w:type="spellStart"/>
            <w:r w:rsidRPr="00014023">
              <w:rPr>
                <w:sz w:val="22"/>
                <w:szCs w:val="22"/>
              </w:rPr>
              <w:t>პროცესს</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ასრულებს</w:t>
            </w:r>
            <w:proofErr w:type="spellEnd"/>
            <w:r w:rsidRPr="00014023">
              <w:rPr>
                <w:sz w:val="22"/>
                <w:szCs w:val="22"/>
              </w:rPr>
              <w:t xml:space="preserve"> </w:t>
            </w:r>
            <w:proofErr w:type="spellStart"/>
            <w:r w:rsidRPr="00014023">
              <w:rPr>
                <w:sz w:val="22"/>
                <w:szCs w:val="22"/>
              </w:rPr>
              <w:t>პროფესიული</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აძლევს</w:t>
            </w:r>
            <w:proofErr w:type="spellEnd"/>
            <w:r w:rsidRPr="00014023">
              <w:rPr>
                <w:sz w:val="22"/>
                <w:szCs w:val="22"/>
              </w:rPr>
              <w:t xml:space="preserve"> </w:t>
            </w:r>
            <w:proofErr w:type="spellStart"/>
            <w:r w:rsidRPr="00014023">
              <w:rPr>
                <w:sz w:val="22"/>
                <w:szCs w:val="22"/>
              </w:rPr>
              <w:t>მას</w:t>
            </w:r>
            <w:proofErr w:type="spellEnd"/>
            <w:r w:rsidRPr="00014023">
              <w:rPr>
                <w:sz w:val="22"/>
                <w:szCs w:val="22"/>
              </w:rPr>
              <w:t xml:space="preserve"> </w:t>
            </w:r>
            <w:proofErr w:type="spellStart"/>
            <w:r w:rsidRPr="00014023">
              <w:rPr>
                <w:sz w:val="22"/>
                <w:szCs w:val="22"/>
              </w:rPr>
              <w:t>განმავითარებელ</w:t>
            </w:r>
            <w:proofErr w:type="spellEnd"/>
            <w:r w:rsidRPr="00014023">
              <w:rPr>
                <w:sz w:val="22"/>
                <w:szCs w:val="22"/>
              </w:rPr>
              <w:t>/</w:t>
            </w:r>
            <w:proofErr w:type="spellStart"/>
            <w:r w:rsidRPr="00014023">
              <w:rPr>
                <w:sz w:val="22"/>
                <w:szCs w:val="22"/>
              </w:rPr>
              <w:t>განმსაზღვრელ</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lang w:val="ka-GE"/>
              </w:rPr>
              <w:t>.</w:t>
            </w:r>
            <w:r w:rsidRPr="00014023">
              <w:rPr>
                <w:sz w:val="22"/>
                <w:szCs w:val="22"/>
              </w:rPr>
              <w:t xml:space="preserve"> </w:t>
            </w:r>
          </w:p>
          <w:p w14:paraId="27255EE7" w14:textId="3B42454F" w:rsidR="00F0636C" w:rsidRPr="00690D8A" w:rsidRDefault="00F0636C" w:rsidP="000D1CB6">
            <w:pPr>
              <w:jc w:val="both"/>
              <w:rPr>
                <w:rFonts w:ascii="Sylfaen" w:hAnsi="Sylfaen"/>
                <w:b/>
                <w:lang w:val="ka-GE"/>
              </w:rPr>
            </w:pPr>
          </w:p>
        </w:tc>
        <w:tc>
          <w:tcPr>
            <w:tcW w:w="4125" w:type="dxa"/>
          </w:tcPr>
          <w:p w14:paraId="473793CC" w14:textId="77777777" w:rsidR="00F0636C" w:rsidRDefault="00F0636C" w:rsidP="003C3543">
            <w:pPr>
              <w:jc w:val="both"/>
              <w:rPr>
                <w:rFonts w:ascii="Sylfaen" w:hAnsi="Sylfaen"/>
                <w:b/>
                <w:lang w:val="ka-GE"/>
              </w:rPr>
            </w:pPr>
          </w:p>
          <w:p w14:paraId="620287E5" w14:textId="77777777" w:rsidR="00F0636C" w:rsidRPr="002E778D" w:rsidRDefault="00F0636C" w:rsidP="00F0636C">
            <w:pPr>
              <w:jc w:val="both"/>
              <w:rPr>
                <w:rFonts w:ascii="Sylfaen" w:hAnsi="Sylfaen"/>
                <w:b/>
                <w:bCs/>
                <w:lang w:val="en-US"/>
              </w:rPr>
            </w:pPr>
            <w:proofErr w:type="spellStart"/>
            <w:r w:rsidRPr="002E778D">
              <w:rPr>
                <w:rFonts w:ascii="Sylfaen" w:hAnsi="Sylfaen"/>
                <w:b/>
                <w:bCs/>
                <w:lang w:val="en-US"/>
              </w:rPr>
              <w:t>პრაქტიკული</w:t>
            </w:r>
            <w:proofErr w:type="spellEnd"/>
            <w:r w:rsidRPr="002E778D">
              <w:rPr>
                <w:rFonts w:ascii="Sylfaen" w:hAnsi="Sylfaen"/>
                <w:b/>
                <w:bCs/>
                <w:lang w:val="ka-GE"/>
              </w:rPr>
              <w:t xml:space="preserve"> </w:t>
            </w:r>
            <w:proofErr w:type="spellStart"/>
            <w:r w:rsidRPr="002E778D">
              <w:rPr>
                <w:rFonts w:ascii="Sylfaen" w:hAnsi="Sylfaen"/>
                <w:b/>
                <w:bCs/>
                <w:lang w:val="en-US"/>
              </w:rPr>
              <w:t>დავალება</w:t>
            </w:r>
            <w:proofErr w:type="spellEnd"/>
            <w:r w:rsidRPr="002E778D">
              <w:rPr>
                <w:rFonts w:ascii="Sylfaen" w:hAnsi="Sylfaen"/>
                <w:b/>
                <w:bCs/>
                <w:lang w:val="ka-GE"/>
              </w:rPr>
              <w:t xml:space="preserve"> </w:t>
            </w:r>
            <w:proofErr w:type="spellStart"/>
            <w:r w:rsidRPr="002E778D">
              <w:rPr>
                <w:rFonts w:ascii="Sylfaen" w:hAnsi="Sylfaen"/>
                <w:b/>
                <w:bCs/>
                <w:lang w:val="en-US"/>
              </w:rPr>
              <w:t>დაკვირვებით</w:t>
            </w:r>
            <w:proofErr w:type="spellEnd"/>
            <w:r w:rsidRPr="002E778D">
              <w:rPr>
                <w:rFonts w:ascii="Sylfaen" w:hAnsi="Sylfaen"/>
                <w:b/>
                <w:bCs/>
                <w:lang w:val="en-US"/>
              </w:rPr>
              <w:t xml:space="preserve"> - </w:t>
            </w:r>
            <w:proofErr w:type="spellStart"/>
            <w:r w:rsidRPr="002E778D">
              <w:rPr>
                <w:rFonts w:ascii="Sylfaen" w:hAnsi="Sylfaen"/>
                <w:b/>
                <w:bCs/>
                <w:lang w:val="en-US"/>
              </w:rPr>
              <w:t>შესრულების</w:t>
            </w:r>
            <w:proofErr w:type="spellEnd"/>
            <w:r w:rsidRPr="002E778D">
              <w:rPr>
                <w:rFonts w:ascii="Sylfaen" w:hAnsi="Sylfaen"/>
                <w:b/>
                <w:bCs/>
                <w:lang w:val="ka-GE"/>
              </w:rPr>
              <w:t xml:space="preserve"> </w:t>
            </w:r>
            <w:proofErr w:type="spellStart"/>
            <w:r w:rsidRPr="002E778D">
              <w:rPr>
                <w:rFonts w:ascii="Sylfaen" w:hAnsi="Sylfaen"/>
                <w:b/>
                <w:bCs/>
                <w:lang w:val="en-US"/>
              </w:rPr>
              <w:t>მტკიცებულება</w:t>
            </w:r>
            <w:proofErr w:type="spellEnd"/>
            <w:r w:rsidRPr="002E778D">
              <w:rPr>
                <w:rFonts w:ascii="Sylfaen" w:hAnsi="Sylfaen"/>
                <w:b/>
                <w:bCs/>
                <w:lang w:val="en-US"/>
              </w:rPr>
              <w:t>:</w:t>
            </w:r>
          </w:p>
          <w:p w14:paraId="1624508F" w14:textId="2D758C18" w:rsidR="00F0636C" w:rsidRDefault="00F0636C" w:rsidP="00F0636C">
            <w:pPr>
              <w:jc w:val="both"/>
              <w:rPr>
                <w:rFonts w:ascii="Sylfaen" w:hAnsi="Sylfaen"/>
                <w:lang w:val="ka-GE"/>
              </w:rPr>
            </w:pPr>
            <w:proofErr w:type="spellStart"/>
            <w:proofErr w:type="gramStart"/>
            <w:r w:rsidRPr="002E778D">
              <w:rPr>
                <w:rFonts w:ascii="Sylfaen" w:hAnsi="Sylfaen"/>
                <w:lang w:val="en-US"/>
              </w:rPr>
              <w:t>პროფესიული</w:t>
            </w:r>
            <w:proofErr w:type="spellEnd"/>
            <w:proofErr w:type="gramEnd"/>
            <w:r w:rsidRPr="002E778D">
              <w:rPr>
                <w:rFonts w:ascii="Sylfaen" w:hAnsi="Sylfaen"/>
                <w:lang w:val="ka-GE"/>
              </w:rPr>
              <w:t xml:space="preserve"> </w:t>
            </w:r>
            <w:proofErr w:type="spellStart"/>
            <w:r w:rsidRPr="002E778D">
              <w:rPr>
                <w:rFonts w:ascii="Sylfaen" w:hAnsi="Sylfaen"/>
                <w:lang w:val="en-US"/>
              </w:rPr>
              <w:t>მასწავლებლის</w:t>
            </w:r>
            <w:proofErr w:type="spellEnd"/>
            <w:r w:rsidRPr="002E778D">
              <w:rPr>
                <w:rFonts w:ascii="Sylfaen" w:hAnsi="Sylfaen"/>
                <w:lang w:val="ka-GE"/>
              </w:rPr>
              <w:t xml:space="preserve">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წერილობითი</w:t>
            </w:r>
            <w:proofErr w:type="spellEnd"/>
            <w:r w:rsidRPr="002E778D">
              <w:rPr>
                <w:rFonts w:ascii="Sylfaen" w:hAnsi="Sylfaen"/>
                <w:lang w:val="ka-GE"/>
              </w:rPr>
              <w:t xml:space="preserve"> </w:t>
            </w:r>
            <w:proofErr w:type="spellStart"/>
            <w:r w:rsidRPr="002E778D">
              <w:rPr>
                <w:rFonts w:ascii="Sylfaen" w:hAnsi="Sylfaen"/>
                <w:lang w:val="en-US"/>
              </w:rPr>
              <w:t>ჩანაწერი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კითხვარი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შეფასების</w:t>
            </w:r>
            <w:proofErr w:type="spellEnd"/>
            <w:r w:rsidRPr="002E778D">
              <w:rPr>
                <w:rFonts w:ascii="Sylfaen" w:hAnsi="Sylfaen"/>
                <w:lang w:val="ka-GE"/>
              </w:rPr>
              <w:t xml:space="preserve"> </w:t>
            </w:r>
            <w:proofErr w:type="spellStart"/>
            <w:r w:rsidRPr="002E778D">
              <w:rPr>
                <w:rFonts w:ascii="Sylfaen" w:hAnsi="Sylfaen"/>
                <w:lang w:val="en-US"/>
              </w:rPr>
              <w:t>ფურცელი</w:t>
            </w:r>
            <w:proofErr w:type="spellEnd"/>
            <w:r w:rsidRPr="002E778D">
              <w:rPr>
                <w:rFonts w:ascii="Sylfaen" w:hAnsi="Sylfaen"/>
                <w:lang w:val="ka-GE"/>
              </w:rPr>
              <w:t xml:space="preserve"> </w:t>
            </w:r>
            <w:r w:rsidRPr="002E778D">
              <w:rPr>
                <w:rFonts w:ascii="Sylfaen" w:hAnsi="Sylfaen"/>
                <w:lang w:val="en-US"/>
              </w:rPr>
              <w:t xml:space="preserve"> </w:t>
            </w:r>
            <w:proofErr w:type="spellStart"/>
            <w:r w:rsidRPr="002E778D">
              <w:rPr>
                <w:rFonts w:ascii="Sylfaen" w:hAnsi="Sylfaen"/>
                <w:lang w:val="en-US"/>
              </w:rPr>
              <w:t>რომელიც</w:t>
            </w:r>
            <w:proofErr w:type="spellEnd"/>
            <w:r w:rsidRPr="002E778D">
              <w:rPr>
                <w:rFonts w:ascii="Sylfaen" w:hAnsi="Sylfaen"/>
                <w:lang w:val="ka-GE"/>
              </w:rPr>
              <w:t xml:space="preserve"> </w:t>
            </w:r>
            <w:proofErr w:type="spellStart"/>
            <w:r w:rsidRPr="002E778D">
              <w:rPr>
                <w:rFonts w:ascii="Sylfaen" w:hAnsi="Sylfaen"/>
                <w:lang w:val="en-US"/>
              </w:rPr>
              <w:t>ასახავს</w:t>
            </w:r>
            <w:proofErr w:type="spellEnd"/>
            <w:r w:rsidRPr="002E778D">
              <w:rPr>
                <w:rFonts w:ascii="Sylfaen" w:hAnsi="Sylfaen"/>
                <w:lang w:val="ka-GE"/>
              </w:rPr>
              <w:t xml:space="preserve"> </w:t>
            </w:r>
            <w:proofErr w:type="spellStart"/>
            <w:r w:rsidRPr="002E778D">
              <w:rPr>
                <w:rFonts w:ascii="Sylfaen" w:hAnsi="Sylfaen"/>
                <w:lang w:val="en-US"/>
              </w:rPr>
              <w:t>პროფესიული</w:t>
            </w:r>
            <w:proofErr w:type="spellEnd"/>
            <w:r w:rsidRPr="002E778D">
              <w:rPr>
                <w:rFonts w:ascii="Sylfaen" w:hAnsi="Sylfaen"/>
                <w:lang w:val="ka-GE"/>
              </w:rPr>
              <w:t xml:space="preserve"> </w:t>
            </w:r>
            <w:proofErr w:type="spellStart"/>
            <w:r w:rsidRPr="002E778D">
              <w:rPr>
                <w:rFonts w:ascii="Sylfaen" w:hAnsi="Sylfaen"/>
                <w:lang w:val="en-US"/>
              </w:rPr>
              <w:t>სტუდენტი</w:t>
            </w:r>
            <w:proofErr w:type="spellEnd"/>
            <w:r w:rsidRPr="002E778D">
              <w:rPr>
                <w:rFonts w:ascii="Sylfaen" w:hAnsi="Sylfaen"/>
                <w:lang w:val="ka-GE"/>
              </w:rPr>
              <w:t xml:space="preserve">ს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დავალების</w:t>
            </w:r>
            <w:proofErr w:type="spellEnd"/>
            <w:r w:rsidRPr="002E778D">
              <w:rPr>
                <w:rFonts w:ascii="Sylfaen" w:hAnsi="Sylfaen"/>
                <w:lang w:val="ka-GE"/>
              </w:rPr>
              <w:t xml:space="preserve"> </w:t>
            </w:r>
            <w:proofErr w:type="spellStart"/>
            <w:r w:rsidRPr="002E778D">
              <w:rPr>
                <w:rFonts w:ascii="Sylfaen" w:hAnsi="Sylfaen"/>
                <w:lang w:val="en-US"/>
              </w:rPr>
              <w:t>შესრულების</w:t>
            </w:r>
            <w:proofErr w:type="spellEnd"/>
            <w:r w:rsidRPr="002E778D">
              <w:rPr>
                <w:rFonts w:ascii="Sylfaen" w:hAnsi="Sylfaen"/>
                <w:lang w:val="ka-GE"/>
              </w:rPr>
              <w:t xml:space="preserve"> </w:t>
            </w:r>
            <w:proofErr w:type="spellStart"/>
            <w:r w:rsidRPr="002E778D">
              <w:rPr>
                <w:rFonts w:ascii="Sylfaen" w:hAnsi="Sylfaen"/>
                <w:lang w:val="en-US"/>
              </w:rPr>
              <w:t>პროცესს</w:t>
            </w:r>
            <w:proofErr w:type="spellEnd"/>
            <w:r>
              <w:rPr>
                <w:rFonts w:ascii="Sylfaen" w:hAnsi="Sylfaen"/>
                <w:lang w:val="ka-GE"/>
              </w:rPr>
              <w:t>.</w:t>
            </w:r>
          </w:p>
          <w:p w14:paraId="0A3334CD" w14:textId="77777777" w:rsidR="00F0636C" w:rsidRDefault="00F0636C" w:rsidP="00F0636C">
            <w:pPr>
              <w:jc w:val="both"/>
              <w:rPr>
                <w:rFonts w:ascii="Sylfaen" w:hAnsi="Sylfaen"/>
                <w:lang w:val="ka-GE"/>
              </w:rPr>
            </w:pPr>
          </w:p>
          <w:p w14:paraId="697D4E73" w14:textId="77777777" w:rsidR="00F0636C" w:rsidRPr="004E6EE8" w:rsidRDefault="00F0636C" w:rsidP="00F0636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0737718A" w14:textId="77777777" w:rsidR="00F0636C" w:rsidRPr="00EC23CF" w:rsidRDefault="00F0636C" w:rsidP="00F0636C">
            <w:pPr>
              <w:jc w:val="both"/>
              <w:rPr>
                <w:rFonts w:ascii="Sylfaen" w:hAnsi="Sylfaen"/>
                <w:lang w:val="ka-GE"/>
              </w:rPr>
            </w:pPr>
          </w:p>
          <w:p w14:paraId="750B73DA" w14:textId="77777777" w:rsidR="00F0636C" w:rsidRDefault="00F0636C" w:rsidP="00F0636C">
            <w:pPr>
              <w:pStyle w:val="Default"/>
              <w:jc w:val="both"/>
              <w:rPr>
                <w:sz w:val="22"/>
                <w:szCs w:val="22"/>
                <w:lang w:val="ka-GE"/>
              </w:rPr>
            </w:pPr>
            <w:proofErr w:type="spellStart"/>
            <w:r w:rsidRPr="00B40398">
              <w:rPr>
                <w:b/>
                <w:sz w:val="22"/>
                <w:szCs w:val="22"/>
              </w:rPr>
              <w:t>შესრულების</w:t>
            </w:r>
            <w:proofErr w:type="spellEnd"/>
            <w:r w:rsidRPr="00B40398">
              <w:rPr>
                <w:b/>
                <w:sz w:val="22"/>
                <w:szCs w:val="22"/>
              </w:rPr>
              <w:t xml:space="preserve"> </w:t>
            </w:r>
            <w:proofErr w:type="spellStart"/>
            <w:r w:rsidRPr="00B40398">
              <w:rPr>
                <w:b/>
                <w:sz w:val="22"/>
                <w:szCs w:val="22"/>
              </w:rPr>
              <w:t>მტკიცებულება</w:t>
            </w:r>
            <w:proofErr w:type="spellEnd"/>
            <w:r w:rsidRPr="00B40398">
              <w:rPr>
                <w:b/>
                <w:sz w:val="22"/>
                <w:szCs w:val="22"/>
              </w:rPr>
              <w:t>:</w:t>
            </w:r>
            <w:r>
              <w:rPr>
                <w:b/>
                <w:sz w:val="22"/>
                <w:szCs w:val="22"/>
                <w:lang w:val="en-US"/>
              </w:rPr>
              <w:t xml:space="preserve"> </w:t>
            </w:r>
            <w:r w:rsidRPr="00B40398">
              <w:rPr>
                <w:sz w:val="22"/>
                <w:szCs w:val="22"/>
                <w:lang w:val="ka-GE"/>
              </w:rPr>
              <w:t>პროფესიული</w:t>
            </w:r>
            <w:r w:rsidRPr="00014023">
              <w:rPr>
                <w:sz w:val="22"/>
                <w:szCs w:val="22"/>
              </w:rPr>
              <w:t xml:space="preserve"> </w:t>
            </w:r>
            <w:proofErr w:type="spellStart"/>
            <w:r w:rsidRPr="00014023">
              <w:rPr>
                <w:sz w:val="22"/>
                <w:szCs w:val="22"/>
              </w:rPr>
              <w:t>სტუდენტის</w:t>
            </w:r>
            <w:proofErr w:type="spellEnd"/>
            <w:r w:rsidRPr="00014023">
              <w:rPr>
                <w:sz w:val="22"/>
                <w:szCs w:val="22"/>
              </w:rPr>
              <w:t xml:space="preserve"> </w:t>
            </w:r>
            <w:proofErr w:type="spellStart"/>
            <w:r w:rsidRPr="00014023">
              <w:rPr>
                <w:sz w:val="22"/>
                <w:szCs w:val="22"/>
              </w:rPr>
              <w:t>ჩანაწერების</w:t>
            </w:r>
            <w:proofErr w:type="spellEnd"/>
            <w:r w:rsidRPr="00014023">
              <w:rPr>
                <w:sz w:val="22"/>
                <w:szCs w:val="22"/>
              </w:rPr>
              <w:t xml:space="preserve"> </w:t>
            </w:r>
            <w:proofErr w:type="spellStart"/>
            <w:r w:rsidRPr="00014023">
              <w:rPr>
                <w:sz w:val="22"/>
                <w:szCs w:val="22"/>
              </w:rPr>
              <w:t>ჟურნალი</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აწარმოებს</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ადასტურებს</w:t>
            </w:r>
            <w:proofErr w:type="spellEnd"/>
            <w:r w:rsidRPr="00014023">
              <w:rPr>
                <w:sz w:val="22"/>
                <w:szCs w:val="22"/>
              </w:rPr>
              <w:t xml:space="preserve"> </w:t>
            </w:r>
            <w:proofErr w:type="spellStart"/>
            <w:r w:rsidRPr="00014023">
              <w:rPr>
                <w:sz w:val="22"/>
                <w:szCs w:val="22"/>
              </w:rPr>
              <w:t>ინსტრუქტორი</w:t>
            </w:r>
            <w:proofErr w:type="spellEnd"/>
            <w:r>
              <w:rPr>
                <w:sz w:val="22"/>
                <w:szCs w:val="22"/>
                <w:lang w:val="ka-GE"/>
              </w:rPr>
              <w:t>;</w:t>
            </w:r>
            <w:r w:rsidRPr="00014023">
              <w:rPr>
                <w:sz w:val="22"/>
                <w:szCs w:val="22"/>
              </w:rPr>
              <w:t xml:space="preserve"> </w:t>
            </w:r>
          </w:p>
          <w:p w14:paraId="53685F4A" w14:textId="77777777" w:rsidR="00F0636C" w:rsidRPr="00014023" w:rsidRDefault="00F0636C" w:rsidP="00F0636C">
            <w:pPr>
              <w:pStyle w:val="Default"/>
              <w:jc w:val="both"/>
              <w:rPr>
                <w:sz w:val="22"/>
                <w:szCs w:val="22"/>
              </w:rPr>
            </w:pPr>
            <w:proofErr w:type="spellStart"/>
            <w:r w:rsidRPr="00014023">
              <w:rPr>
                <w:sz w:val="22"/>
                <w:szCs w:val="22"/>
              </w:rPr>
              <w:t>შუალედური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საკვალიფიკაციო</w:t>
            </w:r>
            <w:proofErr w:type="spellEnd"/>
            <w:r w:rsidRPr="00014023">
              <w:rPr>
                <w:sz w:val="22"/>
                <w:szCs w:val="22"/>
              </w:rPr>
              <w:t xml:space="preserve"> </w:t>
            </w:r>
            <w:proofErr w:type="spellStart"/>
            <w:r w:rsidRPr="00014023">
              <w:rPr>
                <w:sz w:val="22"/>
                <w:szCs w:val="22"/>
              </w:rPr>
              <w:t>გამოცდის</w:t>
            </w:r>
            <w:proofErr w:type="spellEnd"/>
            <w:r w:rsidRPr="00014023">
              <w:rPr>
                <w:sz w:val="22"/>
                <w:szCs w:val="22"/>
              </w:rPr>
              <w:t xml:space="preserve"> </w:t>
            </w:r>
            <w:proofErr w:type="spellStart"/>
            <w:r w:rsidRPr="00014023">
              <w:rPr>
                <w:sz w:val="22"/>
                <w:szCs w:val="22"/>
              </w:rPr>
              <w:t>შედეგები</w:t>
            </w:r>
            <w:proofErr w:type="spellEnd"/>
            <w:r w:rsidRPr="00014023">
              <w:rPr>
                <w:sz w:val="22"/>
                <w:szCs w:val="22"/>
              </w:rPr>
              <w:t xml:space="preserve">. </w:t>
            </w:r>
          </w:p>
          <w:p w14:paraId="79848787" w14:textId="588CD4CA" w:rsidR="00F0636C" w:rsidRPr="00690D8A" w:rsidRDefault="00F0636C" w:rsidP="003C3543">
            <w:pPr>
              <w:jc w:val="both"/>
              <w:rPr>
                <w:rFonts w:ascii="Sylfaen" w:hAnsi="Sylfaen"/>
                <w:b/>
                <w:lang w:val="ka-GE"/>
              </w:rPr>
            </w:pPr>
          </w:p>
        </w:tc>
      </w:tr>
      <w:tr w:rsidR="00501B93" w:rsidRPr="00690D8A" w14:paraId="58B2A53B" w14:textId="77777777" w:rsidTr="00764420">
        <w:tc>
          <w:tcPr>
            <w:tcW w:w="1526" w:type="dxa"/>
          </w:tcPr>
          <w:p w14:paraId="5E13F719" w14:textId="4E806275" w:rsidR="00501B93" w:rsidRPr="00690D8A" w:rsidRDefault="00501B93" w:rsidP="00501B93">
            <w:pPr>
              <w:jc w:val="center"/>
              <w:rPr>
                <w:rFonts w:ascii="Sylfaen" w:hAnsi="Sylfaen"/>
                <w:b/>
                <w:lang w:val="ka-GE"/>
              </w:rPr>
            </w:pPr>
            <w:r w:rsidRPr="00690D8A">
              <w:rPr>
                <w:rFonts w:ascii="Sylfaen" w:hAnsi="Sylfaen"/>
                <w:b/>
                <w:lang w:val="ka-GE"/>
              </w:rPr>
              <w:lastRenderedPageBreak/>
              <w:t>5</w:t>
            </w:r>
          </w:p>
        </w:tc>
        <w:tc>
          <w:tcPr>
            <w:tcW w:w="2779" w:type="dxa"/>
            <w:vAlign w:val="center"/>
          </w:tcPr>
          <w:p w14:paraId="3EFB68C0" w14:textId="1D8A699E" w:rsidR="00501B93" w:rsidRPr="00690D8A" w:rsidRDefault="00F0636C" w:rsidP="000D1CB6">
            <w:pPr>
              <w:pStyle w:val="a3"/>
              <w:numPr>
                <w:ilvl w:val="0"/>
                <w:numId w:val="24"/>
              </w:numPr>
              <w:tabs>
                <w:tab w:val="left" w:pos="143"/>
                <w:tab w:val="left" w:pos="252"/>
              </w:tabs>
              <w:ind w:left="72" w:firstLine="0"/>
              <w:jc w:val="both"/>
              <w:rPr>
                <w:rFonts w:ascii="Sylfaen" w:hAnsi="Sylfaen"/>
                <w:lang w:val="ka-GE"/>
              </w:rPr>
            </w:pPr>
            <w:r>
              <w:rPr>
                <w:rFonts w:ascii="Sylfaen" w:hAnsi="Sylfaen"/>
                <w:lang w:val="ka-GE"/>
              </w:rPr>
              <w:t>წუნდებული, ვადაგასული,</w:t>
            </w:r>
            <w:r w:rsidR="00501B93" w:rsidRPr="00690D8A">
              <w:rPr>
                <w:rFonts w:ascii="Sylfaen" w:hAnsi="Sylfaen"/>
                <w:lang w:val="ka-GE"/>
              </w:rPr>
              <w:t xml:space="preserve"> გაფუჭებული ნედლეულისა და მზა კერძის აღრიცხვა ორგანიზაციის შიდა განაწესის შესაბამისად, სათანადო დოკუმენტაციის წარმოებით</w:t>
            </w:r>
          </w:p>
          <w:p w14:paraId="4DEE7274" w14:textId="77777777" w:rsidR="00501B93" w:rsidRPr="00690D8A" w:rsidRDefault="00501B93" w:rsidP="000D1CB6">
            <w:pPr>
              <w:pStyle w:val="a3"/>
              <w:numPr>
                <w:ilvl w:val="0"/>
                <w:numId w:val="24"/>
              </w:numPr>
              <w:tabs>
                <w:tab w:val="left" w:pos="252"/>
              </w:tabs>
              <w:ind w:left="72" w:firstLine="0"/>
              <w:jc w:val="both"/>
              <w:rPr>
                <w:rFonts w:ascii="Sylfaen" w:hAnsi="Sylfaen"/>
                <w:b/>
                <w:lang w:val="ka-GE"/>
              </w:rPr>
            </w:pPr>
            <w:r w:rsidRPr="00690D8A">
              <w:rPr>
                <w:rFonts w:ascii="Sylfaen" w:hAnsi="Sylfaen"/>
                <w:lang w:val="ka-GE"/>
              </w:rPr>
              <w:t>წუნდებული, ვადაგასული , გაფუჭებული ნედლეულისა და მზა კერძის ჩამოწერის პროცედურები ორგანიზაციის შიდა განაწესის და მოქმედი კანონმდებლობის თანახმად, სათანადო დოკუმენტაციის წარმოება</w:t>
            </w:r>
          </w:p>
        </w:tc>
        <w:tc>
          <w:tcPr>
            <w:tcW w:w="1811" w:type="dxa"/>
          </w:tcPr>
          <w:p w14:paraId="05B6B590" w14:textId="77777777" w:rsidR="00B07C4B" w:rsidRDefault="00B07C4B" w:rsidP="00B07C4B">
            <w:pPr>
              <w:rPr>
                <w:rFonts w:ascii="Sylfaen" w:hAnsi="Sylfaen"/>
                <w:lang w:val="ka-GE"/>
              </w:rPr>
            </w:pPr>
            <w:r w:rsidRPr="00690D8A">
              <w:rPr>
                <w:rFonts w:ascii="Sylfaen" w:hAnsi="Sylfaen"/>
                <w:lang w:val="ka-GE"/>
              </w:rPr>
              <w:t>მინი</w:t>
            </w:r>
            <w:r>
              <w:rPr>
                <w:rFonts w:ascii="Sylfaen" w:hAnsi="Sylfaen"/>
                <w:lang w:val="ka-GE"/>
              </w:rPr>
              <w:t xml:space="preserve"> </w:t>
            </w:r>
            <w:r w:rsidRPr="00690D8A">
              <w:rPr>
                <w:rFonts w:ascii="Sylfaen" w:hAnsi="Sylfaen"/>
                <w:lang w:val="ka-GE"/>
              </w:rPr>
              <w:t xml:space="preserve">ლექცია, </w:t>
            </w:r>
          </w:p>
          <w:p w14:paraId="4D600365" w14:textId="77777777" w:rsidR="00B07C4B" w:rsidRDefault="00B07C4B" w:rsidP="00B07C4B">
            <w:pPr>
              <w:rPr>
                <w:rFonts w:ascii="Sylfaen" w:hAnsi="Sylfaen"/>
                <w:lang w:val="ka-GE"/>
              </w:rPr>
            </w:pPr>
            <w:r>
              <w:rPr>
                <w:rFonts w:ascii="Sylfaen" w:hAnsi="Sylfaen"/>
                <w:lang w:val="ka-GE"/>
              </w:rPr>
              <w:t>დემონსტრირება,</w:t>
            </w:r>
          </w:p>
          <w:p w14:paraId="776F085D" w14:textId="77777777" w:rsidR="00B07C4B" w:rsidRDefault="00B07C4B" w:rsidP="00B07C4B">
            <w:pPr>
              <w:rPr>
                <w:rFonts w:ascii="Sylfaen" w:hAnsi="Sylfaen"/>
                <w:lang w:val="ka-GE"/>
              </w:rPr>
            </w:pPr>
            <w:r>
              <w:rPr>
                <w:rFonts w:ascii="Sylfaen" w:hAnsi="Sylfaen"/>
                <w:lang w:val="ka-GE"/>
              </w:rPr>
              <w:t>კეთება ინსტრუქტაჟი;</w:t>
            </w:r>
          </w:p>
          <w:p w14:paraId="79A0CD58" w14:textId="77777777" w:rsidR="00B07C4B" w:rsidRDefault="00B07C4B" w:rsidP="00B07C4B">
            <w:pPr>
              <w:rPr>
                <w:rFonts w:ascii="Sylfaen" w:hAnsi="Sylfaen"/>
                <w:lang w:val="ka-GE"/>
              </w:rPr>
            </w:pPr>
            <w:r>
              <w:rPr>
                <w:rFonts w:ascii="Sylfaen" w:hAnsi="Sylfaen"/>
                <w:lang w:val="ka-GE"/>
              </w:rPr>
              <w:t>სიმულაცია</w:t>
            </w:r>
          </w:p>
          <w:p w14:paraId="020BCF7A" w14:textId="77777777" w:rsidR="00501B93" w:rsidRDefault="00501B93" w:rsidP="00501B93">
            <w:pPr>
              <w:rPr>
                <w:rFonts w:ascii="Sylfaen" w:hAnsi="Sylfaen"/>
                <w:b/>
                <w:lang w:val="ka-GE"/>
              </w:rPr>
            </w:pPr>
          </w:p>
          <w:p w14:paraId="1A231B78" w14:textId="77777777" w:rsidR="00B07C4B" w:rsidRPr="00771B5C" w:rsidRDefault="00B07C4B" w:rsidP="00B07C4B">
            <w:pPr>
              <w:jc w:val="both"/>
              <w:rPr>
                <w:rFonts w:ascii="Sylfaen" w:eastAsia="Calibri" w:hAnsi="Sylfaen"/>
                <w:b/>
                <w:lang w:val="ka-GE"/>
              </w:rPr>
            </w:pPr>
            <w:r w:rsidRPr="00771B5C">
              <w:rPr>
                <w:rFonts w:ascii="Sylfaen" w:eastAsia="Calibri" w:hAnsi="Sylfaen"/>
                <w:b/>
                <w:lang w:val="ka-GE"/>
              </w:rPr>
              <w:t xml:space="preserve">დუალური პროგრამის შემთხვევაში: </w:t>
            </w:r>
          </w:p>
          <w:p w14:paraId="4FE17B26" w14:textId="77777777" w:rsidR="00B07C4B" w:rsidRPr="00771B5C" w:rsidRDefault="00B07C4B" w:rsidP="00B07C4B">
            <w:pPr>
              <w:pStyle w:val="ab"/>
              <w:jc w:val="both"/>
              <w:rPr>
                <w:rFonts w:ascii="Sylfaen" w:eastAsia="Sylfaen" w:hAnsi="Sylfaen" w:cs="Sylfaen"/>
                <w:sz w:val="22"/>
                <w:szCs w:val="22"/>
                <w:lang w:val="ka-GE"/>
              </w:rPr>
            </w:pPr>
          </w:p>
          <w:p w14:paraId="183E4643" w14:textId="77777777" w:rsidR="00B07C4B" w:rsidRPr="00771B5C" w:rsidRDefault="00B07C4B" w:rsidP="00B07C4B">
            <w:pPr>
              <w:pStyle w:val="Default"/>
              <w:jc w:val="both"/>
              <w:rPr>
                <w:sz w:val="22"/>
                <w:szCs w:val="22"/>
              </w:rPr>
            </w:pPr>
            <w:proofErr w:type="spellStart"/>
            <w:r w:rsidRPr="00771B5C">
              <w:rPr>
                <w:sz w:val="22"/>
                <w:szCs w:val="22"/>
              </w:rPr>
              <w:t>რეალურ</w:t>
            </w:r>
            <w:proofErr w:type="spellEnd"/>
            <w:r w:rsidRPr="00771B5C">
              <w:rPr>
                <w:sz w:val="22"/>
                <w:szCs w:val="22"/>
              </w:rPr>
              <w:t xml:space="preserve"> </w:t>
            </w:r>
            <w:proofErr w:type="spellStart"/>
            <w:r w:rsidRPr="00771B5C">
              <w:rPr>
                <w:sz w:val="22"/>
                <w:szCs w:val="22"/>
              </w:rPr>
              <w:t>სამუშაო</w:t>
            </w:r>
            <w:proofErr w:type="spellEnd"/>
            <w:r w:rsidRPr="00771B5C">
              <w:rPr>
                <w:sz w:val="22"/>
                <w:szCs w:val="22"/>
              </w:rPr>
              <w:t xml:space="preserve"> </w:t>
            </w:r>
            <w:proofErr w:type="spellStart"/>
            <w:r w:rsidRPr="00771B5C">
              <w:rPr>
                <w:sz w:val="22"/>
                <w:szCs w:val="22"/>
              </w:rPr>
              <w:t>გამოცდილებაზე</w:t>
            </w:r>
            <w:proofErr w:type="spellEnd"/>
            <w:r w:rsidRPr="00771B5C">
              <w:rPr>
                <w:sz w:val="22"/>
                <w:szCs w:val="22"/>
              </w:rPr>
              <w:t xml:space="preserve"> </w:t>
            </w:r>
            <w:proofErr w:type="spellStart"/>
            <w:r w:rsidRPr="00771B5C">
              <w:rPr>
                <w:sz w:val="22"/>
                <w:szCs w:val="22"/>
              </w:rPr>
              <w:t>დაფუძნებული</w:t>
            </w:r>
            <w:proofErr w:type="spellEnd"/>
            <w:r w:rsidRPr="00771B5C">
              <w:rPr>
                <w:sz w:val="22"/>
                <w:szCs w:val="22"/>
              </w:rPr>
              <w:t xml:space="preserve"> </w:t>
            </w:r>
            <w:proofErr w:type="spellStart"/>
            <w:r w:rsidRPr="00771B5C">
              <w:rPr>
                <w:sz w:val="22"/>
                <w:szCs w:val="22"/>
              </w:rPr>
              <w:t>სწავლება</w:t>
            </w:r>
            <w:proofErr w:type="spellEnd"/>
            <w:r w:rsidRPr="00771B5C">
              <w:rPr>
                <w:sz w:val="22"/>
                <w:szCs w:val="22"/>
              </w:rPr>
              <w:t xml:space="preserve">; </w:t>
            </w:r>
            <w:proofErr w:type="spellStart"/>
            <w:r w:rsidRPr="00771B5C">
              <w:rPr>
                <w:sz w:val="22"/>
                <w:szCs w:val="22"/>
              </w:rPr>
              <w:t>პრაქტიკული</w:t>
            </w:r>
            <w:proofErr w:type="spellEnd"/>
            <w:r w:rsidRPr="00771B5C">
              <w:rPr>
                <w:sz w:val="22"/>
                <w:szCs w:val="22"/>
              </w:rPr>
              <w:t xml:space="preserve"> </w:t>
            </w:r>
            <w:proofErr w:type="spellStart"/>
            <w:r w:rsidRPr="00771B5C">
              <w:rPr>
                <w:sz w:val="22"/>
                <w:szCs w:val="22"/>
              </w:rPr>
              <w:t>მუშაობა</w:t>
            </w:r>
            <w:proofErr w:type="spellEnd"/>
            <w:r w:rsidRPr="00771B5C">
              <w:rPr>
                <w:sz w:val="22"/>
                <w:szCs w:val="22"/>
              </w:rPr>
              <w:t xml:space="preserve"> </w:t>
            </w:r>
            <w:proofErr w:type="spellStart"/>
            <w:r w:rsidRPr="00771B5C">
              <w:rPr>
                <w:sz w:val="22"/>
                <w:szCs w:val="22"/>
              </w:rPr>
              <w:t>ინსტრუქტაჟით</w:t>
            </w:r>
            <w:proofErr w:type="spellEnd"/>
            <w:r w:rsidRPr="00771B5C">
              <w:rPr>
                <w:sz w:val="22"/>
                <w:szCs w:val="22"/>
              </w:rPr>
              <w:t xml:space="preserve"> </w:t>
            </w:r>
          </w:p>
          <w:p w14:paraId="281A2992" w14:textId="77777777" w:rsidR="00B07C4B" w:rsidRPr="00771B5C" w:rsidRDefault="00B07C4B" w:rsidP="00B07C4B">
            <w:pPr>
              <w:pStyle w:val="ab"/>
              <w:jc w:val="both"/>
              <w:rPr>
                <w:rFonts w:ascii="Sylfaen" w:eastAsia="Sylfaen" w:hAnsi="Sylfaen" w:cs="Sylfaen"/>
                <w:sz w:val="22"/>
                <w:szCs w:val="22"/>
                <w:lang w:val="ka-GE"/>
              </w:rPr>
            </w:pPr>
          </w:p>
          <w:p w14:paraId="4FA9AAC6" w14:textId="72E033DC" w:rsidR="00B07C4B" w:rsidRPr="00690D8A" w:rsidRDefault="00B07C4B" w:rsidP="00501B93">
            <w:pPr>
              <w:rPr>
                <w:rFonts w:ascii="Sylfaen" w:hAnsi="Sylfaen"/>
                <w:b/>
                <w:lang w:val="ka-GE"/>
              </w:rPr>
            </w:pPr>
          </w:p>
        </w:tc>
        <w:tc>
          <w:tcPr>
            <w:tcW w:w="4468" w:type="dxa"/>
          </w:tcPr>
          <w:p w14:paraId="4A97D6D8" w14:textId="77777777" w:rsidR="00F0636C" w:rsidRDefault="00F0636C" w:rsidP="000D1CB6">
            <w:pPr>
              <w:jc w:val="both"/>
              <w:rPr>
                <w:rFonts w:ascii="Sylfaen" w:hAnsi="Sylfaen"/>
                <w:lang w:val="ka-GE"/>
              </w:rPr>
            </w:pPr>
          </w:p>
          <w:p w14:paraId="05756197" w14:textId="77777777" w:rsidR="00501B93" w:rsidRDefault="00501B93" w:rsidP="000D1CB6">
            <w:pPr>
              <w:jc w:val="both"/>
              <w:rPr>
                <w:rFonts w:ascii="Sylfaen" w:hAnsi="Sylfaen"/>
                <w:lang w:val="ka-GE"/>
              </w:rPr>
            </w:pPr>
          </w:p>
          <w:p w14:paraId="032D91DC" w14:textId="77777777" w:rsidR="00F0636C" w:rsidRDefault="00F0636C" w:rsidP="00F0636C">
            <w:pPr>
              <w:jc w:val="both"/>
              <w:rPr>
                <w:rFonts w:ascii="Sylfaen" w:hAnsi="Sylfaen"/>
                <w:lang w:val="ka-GE"/>
              </w:rPr>
            </w:pPr>
          </w:p>
          <w:p w14:paraId="06415AA6" w14:textId="77777777" w:rsidR="00F0636C" w:rsidRDefault="00F0636C" w:rsidP="00F0636C">
            <w:pPr>
              <w:jc w:val="both"/>
              <w:rPr>
                <w:rFonts w:ascii="Sylfaen" w:hAnsi="Sylfaen"/>
                <w:lang w:val="ka-GE"/>
              </w:rPr>
            </w:pPr>
            <w:r w:rsidRPr="002E778D">
              <w:rPr>
                <w:rFonts w:ascii="Sylfaen" w:hAnsi="Sylfaen"/>
                <w:lang w:val="ka-GE"/>
              </w:rPr>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r>
              <w:rPr>
                <w:rFonts w:ascii="Sylfaen" w:hAnsi="Sylfaen"/>
                <w:lang w:val="ka-GE"/>
              </w:rPr>
              <w:t xml:space="preserve"> პროცესში </w:t>
            </w:r>
          </w:p>
          <w:p w14:paraId="143F4EDA" w14:textId="77777777" w:rsidR="00F0636C" w:rsidRDefault="00F0636C" w:rsidP="00F0636C">
            <w:pPr>
              <w:jc w:val="both"/>
              <w:rPr>
                <w:rFonts w:ascii="Sylfaen" w:hAnsi="Sylfaen"/>
                <w:lang w:val="ka-GE"/>
              </w:rPr>
            </w:pPr>
          </w:p>
          <w:p w14:paraId="5BC0C2AC" w14:textId="77777777" w:rsidR="00F0636C" w:rsidRDefault="00F0636C" w:rsidP="00F0636C">
            <w:pPr>
              <w:jc w:val="both"/>
              <w:rPr>
                <w:rFonts w:ascii="Sylfaen" w:hAnsi="Sylfaen"/>
                <w:lang w:val="ka-GE"/>
              </w:rPr>
            </w:pPr>
          </w:p>
          <w:p w14:paraId="0CF92800" w14:textId="77777777" w:rsidR="00F0636C" w:rsidRPr="004E6EE8" w:rsidRDefault="00F0636C" w:rsidP="00F0636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4D804C2F" w14:textId="77777777" w:rsidR="00F0636C" w:rsidRPr="00014023" w:rsidRDefault="00F0636C" w:rsidP="00F0636C">
            <w:pPr>
              <w:pStyle w:val="Default"/>
              <w:jc w:val="both"/>
              <w:rPr>
                <w:sz w:val="22"/>
                <w:szCs w:val="22"/>
              </w:rPr>
            </w:pPr>
            <w:proofErr w:type="spellStart"/>
            <w:r w:rsidRPr="00014023">
              <w:rPr>
                <w:sz w:val="22"/>
                <w:szCs w:val="22"/>
              </w:rPr>
              <w:t>ინსტრუქტორი</w:t>
            </w:r>
            <w:proofErr w:type="spellEnd"/>
            <w:r w:rsidRPr="00014023">
              <w:rPr>
                <w:sz w:val="22"/>
                <w:szCs w:val="22"/>
              </w:rPr>
              <w:t xml:space="preserve"> </w:t>
            </w:r>
            <w:proofErr w:type="spellStart"/>
            <w:r w:rsidRPr="00014023">
              <w:rPr>
                <w:sz w:val="22"/>
                <w:szCs w:val="22"/>
              </w:rPr>
              <w:t>აკვირდება</w:t>
            </w:r>
            <w:proofErr w:type="spellEnd"/>
            <w:r w:rsidRPr="00014023">
              <w:rPr>
                <w:sz w:val="22"/>
                <w:szCs w:val="22"/>
              </w:rPr>
              <w:t xml:space="preserve"> </w:t>
            </w:r>
            <w:proofErr w:type="spellStart"/>
            <w:r w:rsidRPr="00014023">
              <w:rPr>
                <w:sz w:val="22"/>
                <w:szCs w:val="22"/>
              </w:rPr>
              <w:t>პროცესს</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ასრულებს</w:t>
            </w:r>
            <w:proofErr w:type="spellEnd"/>
            <w:r w:rsidRPr="00014023">
              <w:rPr>
                <w:sz w:val="22"/>
                <w:szCs w:val="22"/>
              </w:rPr>
              <w:t xml:space="preserve"> </w:t>
            </w:r>
            <w:proofErr w:type="spellStart"/>
            <w:r w:rsidRPr="00014023">
              <w:rPr>
                <w:sz w:val="22"/>
                <w:szCs w:val="22"/>
              </w:rPr>
              <w:t>პროფესიული</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აძლევს</w:t>
            </w:r>
            <w:proofErr w:type="spellEnd"/>
            <w:r w:rsidRPr="00014023">
              <w:rPr>
                <w:sz w:val="22"/>
                <w:szCs w:val="22"/>
              </w:rPr>
              <w:t xml:space="preserve"> </w:t>
            </w:r>
            <w:proofErr w:type="spellStart"/>
            <w:r w:rsidRPr="00014023">
              <w:rPr>
                <w:sz w:val="22"/>
                <w:szCs w:val="22"/>
              </w:rPr>
              <w:t>მას</w:t>
            </w:r>
            <w:proofErr w:type="spellEnd"/>
            <w:r w:rsidRPr="00014023">
              <w:rPr>
                <w:sz w:val="22"/>
                <w:szCs w:val="22"/>
              </w:rPr>
              <w:t xml:space="preserve"> </w:t>
            </w:r>
            <w:proofErr w:type="spellStart"/>
            <w:r w:rsidRPr="00014023">
              <w:rPr>
                <w:sz w:val="22"/>
                <w:szCs w:val="22"/>
              </w:rPr>
              <w:t>განმავითარებელ</w:t>
            </w:r>
            <w:proofErr w:type="spellEnd"/>
            <w:r w:rsidRPr="00014023">
              <w:rPr>
                <w:sz w:val="22"/>
                <w:szCs w:val="22"/>
              </w:rPr>
              <w:t>/</w:t>
            </w:r>
            <w:proofErr w:type="spellStart"/>
            <w:r w:rsidRPr="00014023">
              <w:rPr>
                <w:sz w:val="22"/>
                <w:szCs w:val="22"/>
              </w:rPr>
              <w:t>განმსაზღვრელ</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lang w:val="ka-GE"/>
              </w:rPr>
              <w:t>.</w:t>
            </w:r>
            <w:r w:rsidRPr="00014023">
              <w:rPr>
                <w:sz w:val="22"/>
                <w:szCs w:val="22"/>
              </w:rPr>
              <w:t xml:space="preserve"> </w:t>
            </w:r>
          </w:p>
          <w:p w14:paraId="3B095794" w14:textId="3E19F915" w:rsidR="00F0636C" w:rsidRPr="00690D8A" w:rsidRDefault="00F0636C" w:rsidP="000D1CB6">
            <w:pPr>
              <w:jc w:val="both"/>
              <w:rPr>
                <w:rFonts w:ascii="Sylfaen" w:hAnsi="Sylfaen"/>
                <w:b/>
                <w:lang w:val="ka-GE"/>
              </w:rPr>
            </w:pPr>
          </w:p>
        </w:tc>
        <w:tc>
          <w:tcPr>
            <w:tcW w:w="4125" w:type="dxa"/>
          </w:tcPr>
          <w:p w14:paraId="29E07577" w14:textId="77777777" w:rsidR="00F0636C" w:rsidRPr="002E778D" w:rsidRDefault="00F0636C" w:rsidP="00F0636C">
            <w:pPr>
              <w:jc w:val="both"/>
              <w:rPr>
                <w:rFonts w:ascii="Sylfaen" w:hAnsi="Sylfaen"/>
                <w:b/>
                <w:bCs/>
                <w:lang w:val="en-US"/>
              </w:rPr>
            </w:pPr>
            <w:proofErr w:type="spellStart"/>
            <w:r w:rsidRPr="002E778D">
              <w:rPr>
                <w:rFonts w:ascii="Sylfaen" w:hAnsi="Sylfaen"/>
                <w:b/>
                <w:bCs/>
                <w:lang w:val="en-US"/>
              </w:rPr>
              <w:t>პრაქტიკული</w:t>
            </w:r>
            <w:proofErr w:type="spellEnd"/>
            <w:r w:rsidRPr="002E778D">
              <w:rPr>
                <w:rFonts w:ascii="Sylfaen" w:hAnsi="Sylfaen"/>
                <w:b/>
                <w:bCs/>
                <w:lang w:val="ka-GE"/>
              </w:rPr>
              <w:t xml:space="preserve"> </w:t>
            </w:r>
            <w:proofErr w:type="spellStart"/>
            <w:r w:rsidRPr="002E778D">
              <w:rPr>
                <w:rFonts w:ascii="Sylfaen" w:hAnsi="Sylfaen"/>
                <w:b/>
                <w:bCs/>
                <w:lang w:val="en-US"/>
              </w:rPr>
              <w:t>დავალება</w:t>
            </w:r>
            <w:proofErr w:type="spellEnd"/>
            <w:r w:rsidRPr="002E778D">
              <w:rPr>
                <w:rFonts w:ascii="Sylfaen" w:hAnsi="Sylfaen"/>
                <w:b/>
                <w:bCs/>
                <w:lang w:val="ka-GE"/>
              </w:rPr>
              <w:t xml:space="preserve"> </w:t>
            </w:r>
            <w:proofErr w:type="spellStart"/>
            <w:r w:rsidRPr="002E778D">
              <w:rPr>
                <w:rFonts w:ascii="Sylfaen" w:hAnsi="Sylfaen"/>
                <w:b/>
                <w:bCs/>
                <w:lang w:val="en-US"/>
              </w:rPr>
              <w:t>დაკვირვებით</w:t>
            </w:r>
            <w:proofErr w:type="spellEnd"/>
            <w:r w:rsidRPr="002E778D">
              <w:rPr>
                <w:rFonts w:ascii="Sylfaen" w:hAnsi="Sylfaen"/>
                <w:b/>
                <w:bCs/>
                <w:lang w:val="en-US"/>
              </w:rPr>
              <w:t xml:space="preserve"> - </w:t>
            </w:r>
            <w:proofErr w:type="spellStart"/>
            <w:r w:rsidRPr="002E778D">
              <w:rPr>
                <w:rFonts w:ascii="Sylfaen" w:hAnsi="Sylfaen"/>
                <w:b/>
                <w:bCs/>
                <w:lang w:val="en-US"/>
              </w:rPr>
              <w:t>შესრულების</w:t>
            </w:r>
            <w:proofErr w:type="spellEnd"/>
            <w:r w:rsidRPr="002E778D">
              <w:rPr>
                <w:rFonts w:ascii="Sylfaen" w:hAnsi="Sylfaen"/>
                <w:b/>
                <w:bCs/>
                <w:lang w:val="ka-GE"/>
              </w:rPr>
              <w:t xml:space="preserve"> </w:t>
            </w:r>
            <w:proofErr w:type="spellStart"/>
            <w:r w:rsidRPr="002E778D">
              <w:rPr>
                <w:rFonts w:ascii="Sylfaen" w:hAnsi="Sylfaen"/>
                <w:b/>
                <w:bCs/>
                <w:lang w:val="en-US"/>
              </w:rPr>
              <w:t>მტკიცებულება</w:t>
            </w:r>
            <w:proofErr w:type="spellEnd"/>
            <w:r w:rsidRPr="002E778D">
              <w:rPr>
                <w:rFonts w:ascii="Sylfaen" w:hAnsi="Sylfaen"/>
                <w:b/>
                <w:bCs/>
                <w:lang w:val="en-US"/>
              </w:rPr>
              <w:t>:</w:t>
            </w:r>
          </w:p>
          <w:p w14:paraId="23072C66" w14:textId="118C4BDD" w:rsidR="00F0636C" w:rsidRDefault="00F0636C" w:rsidP="00F0636C">
            <w:pPr>
              <w:jc w:val="both"/>
              <w:rPr>
                <w:rFonts w:ascii="Sylfaen" w:hAnsi="Sylfaen"/>
                <w:lang w:val="ka-GE"/>
              </w:rPr>
            </w:pPr>
            <w:proofErr w:type="spellStart"/>
            <w:proofErr w:type="gramStart"/>
            <w:r w:rsidRPr="002E778D">
              <w:rPr>
                <w:rFonts w:ascii="Sylfaen" w:hAnsi="Sylfaen"/>
                <w:lang w:val="en-US"/>
              </w:rPr>
              <w:t>პროფესიული</w:t>
            </w:r>
            <w:proofErr w:type="spellEnd"/>
            <w:proofErr w:type="gramEnd"/>
            <w:r w:rsidRPr="002E778D">
              <w:rPr>
                <w:rFonts w:ascii="Sylfaen" w:hAnsi="Sylfaen"/>
                <w:lang w:val="ka-GE"/>
              </w:rPr>
              <w:t xml:space="preserve"> </w:t>
            </w:r>
            <w:proofErr w:type="spellStart"/>
            <w:r w:rsidRPr="002E778D">
              <w:rPr>
                <w:rFonts w:ascii="Sylfaen" w:hAnsi="Sylfaen"/>
                <w:lang w:val="en-US"/>
              </w:rPr>
              <w:t>მასწავლებლის</w:t>
            </w:r>
            <w:proofErr w:type="spellEnd"/>
            <w:r w:rsidRPr="002E778D">
              <w:rPr>
                <w:rFonts w:ascii="Sylfaen" w:hAnsi="Sylfaen"/>
                <w:lang w:val="ka-GE"/>
              </w:rPr>
              <w:t xml:space="preserve">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წერილობითი</w:t>
            </w:r>
            <w:proofErr w:type="spellEnd"/>
            <w:r w:rsidRPr="002E778D">
              <w:rPr>
                <w:rFonts w:ascii="Sylfaen" w:hAnsi="Sylfaen"/>
                <w:lang w:val="ka-GE"/>
              </w:rPr>
              <w:t xml:space="preserve"> </w:t>
            </w:r>
            <w:proofErr w:type="spellStart"/>
            <w:r w:rsidRPr="002E778D">
              <w:rPr>
                <w:rFonts w:ascii="Sylfaen" w:hAnsi="Sylfaen"/>
                <w:lang w:val="en-US"/>
              </w:rPr>
              <w:t>ჩანაწერი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კითხვარი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შეფასების</w:t>
            </w:r>
            <w:proofErr w:type="spellEnd"/>
            <w:r w:rsidRPr="002E778D">
              <w:rPr>
                <w:rFonts w:ascii="Sylfaen" w:hAnsi="Sylfaen"/>
                <w:lang w:val="ka-GE"/>
              </w:rPr>
              <w:t xml:space="preserve"> </w:t>
            </w:r>
            <w:proofErr w:type="spellStart"/>
            <w:r w:rsidRPr="002E778D">
              <w:rPr>
                <w:rFonts w:ascii="Sylfaen" w:hAnsi="Sylfaen"/>
                <w:lang w:val="en-US"/>
              </w:rPr>
              <w:t>ფურცელი</w:t>
            </w:r>
            <w:proofErr w:type="spellEnd"/>
            <w:r w:rsidRPr="002E778D">
              <w:rPr>
                <w:rFonts w:ascii="Sylfaen" w:hAnsi="Sylfaen"/>
                <w:lang w:val="ka-GE"/>
              </w:rPr>
              <w:t xml:space="preserve"> </w:t>
            </w:r>
            <w:r w:rsidRPr="002E778D">
              <w:rPr>
                <w:rFonts w:ascii="Sylfaen" w:hAnsi="Sylfaen"/>
                <w:lang w:val="en-US"/>
              </w:rPr>
              <w:t xml:space="preserve"> </w:t>
            </w:r>
            <w:proofErr w:type="spellStart"/>
            <w:r w:rsidRPr="002E778D">
              <w:rPr>
                <w:rFonts w:ascii="Sylfaen" w:hAnsi="Sylfaen"/>
                <w:lang w:val="en-US"/>
              </w:rPr>
              <w:t>რომელიც</w:t>
            </w:r>
            <w:proofErr w:type="spellEnd"/>
            <w:r w:rsidRPr="002E778D">
              <w:rPr>
                <w:rFonts w:ascii="Sylfaen" w:hAnsi="Sylfaen"/>
                <w:lang w:val="ka-GE"/>
              </w:rPr>
              <w:t xml:space="preserve"> </w:t>
            </w:r>
            <w:proofErr w:type="spellStart"/>
            <w:r w:rsidRPr="002E778D">
              <w:rPr>
                <w:rFonts w:ascii="Sylfaen" w:hAnsi="Sylfaen"/>
                <w:lang w:val="en-US"/>
              </w:rPr>
              <w:t>ასახავს</w:t>
            </w:r>
            <w:proofErr w:type="spellEnd"/>
            <w:r w:rsidRPr="002E778D">
              <w:rPr>
                <w:rFonts w:ascii="Sylfaen" w:hAnsi="Sylfaen"/>
                <w:lang w:val="ka-GE"/>
              </w:rPr>
              <w:t xml:space="preserve"> </w:t>
            </w:r>
            <w:proofErr w:type="spellStart"/>
            <w:r w:rsidRPr="002E778D">
              <w:rPr>
                <w:rFonts w:ascii="Sylfaen" w:hAnsi="Sylfaen"/>
                <w:lang w:val="en-US"/>
              </w:rPr>
              <w:t>პროფესიული</w:t>
            </w:r>
            <w:proofErr w:type="spellEnd"/>
            <w:r w:rsidRPr="002E778D">
              <w:rPr>
                <w:rFonts w:ascii="Sylfaen" w:hAnsi="Sylfaen"/>
                <w:lang w:val="ka-GE"/>
              </w:rPr>
              <w:t xml:space="preserve"> </w:t>
            </w:r>
            <w:proofErr w:type="spellStart"/>
            <w:r w:rsidRPr="002E778D">
              <w:rPr>
                <w:rFonts w:ascii="Sylfaen" w:hAnsi="Sylfaen"/>
                <w:lang w:val="en-US"/>
              </w:rPr>
              <w:t>სტუდენტი</w:t>
            </w:r>
            <w:proofErr w:type="spellEnd"/>
            <w:r w:rsidRPr="002E778D">
              <w:rPr>
                <w:rFonts w:ascii="Sylfaen" w:hAnsi="Sylfaen"/>
                <w:lang w:val="ka-GE"/>
              </w:rPr>
              <w:t xml:space="preserve">ს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დავალების</w:t>
            </w:r>
            <w:proofErr w:type="spellEnd"/>
            <w:r w:rsidRPr="002E778D">
              <w:rPr>
                <w:rFonts w:ascii="Sylfaen" w:hAnsi="Sylfaen"/>
                <w:lang w:val="ka-GE"/>
              </w:rPr>
              <w:t xml:space="preserve"> </w:t>
            </w:r>
            <w:proofErr w:type="spellStart"/>
            <w:r w:rsidRPr="002E778D">
              <w:rPr>
                <w:rFonts w:ascii="Sylfaen" w:hAnsi="Sylfaen"/>
                <w:lang w:val="en-US"/>
              </w:rPr>
              <w:t>შესრულების</w:t>
            </w:r>
            <w:proofErr w:type="spellEnd"/>
            <w:r w:rsidRPr="002E778D">
              <w:rPr>
                <w:rFonts w:ascii="Sylfaen" w:hAnsi="Sylfaen"/>
                <w:lang w:val="ka-GE"/>
              </w:rPr>
              <w:t xml:space="preserve"> </w:t>
            </w:r>
            <w:proofErr w:type="spellStart"/>
            <w:r w:rsidRPr="002E778D">
              <w:rPr>
                <w:rFonts w:ascii="Sylfaen" w:hAnsi="Sylfaen"/>
                <w:lang w:val="en-US"/>
              </w:rPr>
              <w:t>პროცესს</w:t>
            </w:r>
            <w:proofErr w:type="spellEnd"/>
            <w:r>
              <w:rPr>
                <w:rFonts w:ascii="Sylfaen" w:hAnsi="Sylfaen"/>
                <w:lang w:val="ka-GE"/>
              </w:rPr>
              <w:t>.</w:t>
            </w:r>
          </w:p>
          <w:p w14:paraId="653F1A8C" w14:textId="77777777" w:rsidR="00F0636C" w:rsidRDefault="00F0636C" w:rsidP="00F0636C">
            <w:pPr>
              <w:jc w:val="both"/>
              <w:rPr>
                <w:rFonts w:ascii="Sylfaen" w:hAnsi="Sylfaen"/>
                <w:lang w:val="ka-GE"/>
              </w:rPr>
            </w:pPr>
          </w:p>
          <w:p w14:paraId="40EA505D" w14:textId="77777777" w:rsidR="00F0636C" w:rsidRPr="004E6EE8" w:rsidRDefault="00F0636C" w:rsidP="00F0636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7819E203" w14:textId="77777777" w:rsidR="00F0636C" w:rsidRPr="00EC23CF" w:rsidRDefault="00F0636C" w:rsidP="00F0636C">
            <w:pPr>
              <w:jc w:val="both"/>
              <w:rPr>
                <w:rFonts w:ascii="Sylfaen" w:hAnsi="Sylfaen"/>
                <w:lang w:val="ka-GE"/>
              </w:rPr>
            </w:pPr>
          </w:p>
          <w:p w14:paraId="14009251" w14:textId="77777777" w:rsidR="00F0636C" w:rsidRDefault="00F0636C" w:rsidP="00F0636C">
            <w:pPr>
              <w:pStyle w:val="Default"/>
              <w:jc w:val="both"/>
              <w:rPr>
                <w:sz w:val="22"/>
                <w:szCs w:val="22"/>
                <w:lang w:val="ka-GE"/>
              </w:rPr>
            </w:pPr>
            <w:proofErr w:type="spellStart"/>
            <w:r w:rsidRPr="00B40398">
              <w:rPr>
                <w:b/>
                <w:sz w:val="22"/>
                <w:szCs w:val="22"/>
              </w:rPr>
              <w:t>შესრულების</w:t>
            </w:r>
            <w:proofErr w:type="spellEnd"/>
            <w:r w:rsidRPr="00B40398">
              <w:rPr>
                <w:b/>
                <w:sz w:val="22"/>
                <w:szCs w:val="22"/>
              </w:rPr>
              <w:t xml:space="preserve"> </w:t>
            </w:r>
            <w:proofErr w:type="spellStart"/>
            <w:r w:rsidRPr="00B40398">
              <w:rPr>
                <w:b/>
                <w:sz w:val="22"/>
                <w:szCs w:val="22"/>
              </w:rPr>
              <w:t>მტკიცებულება</w:t>
            </w:r>
            <w:proofErr w:type="spellEnd"/>
            <w:r w:rsidRPr="00B40398">
              <w:rPr>
                <w:b/>
                <w:sz w:val="22"/>
                <w:szCs w:val="22"/>
              </w:rPr>
              <w:t>:</w:t>
            </w:r>
            <w:r>
              <w:rPr>
                <w:b/>
                <w:sz w:val="22"/>
                <w:szCs w:val="22"/>
                <w:lang w:val="en-US"/>
              </w:rPr>
              <w:t xml:space="preserve"> </w:t>
            </w:r>
            <w:r w:rsidRPr="00B40398">
              <w:rPr>
                <w:sz w:val="22"/>
                <w:szCs w:val="22"/>
                <w:lang w:val="ka-GE"/>
              </w:rPr>
              <w:t>პროფესიული</w:t>
            </w:r>
            <w:r w:rsidRPr="00014023">
              <w:rPr>
                <w:sz w:val="22"/>
                <w:szCs w:val="22"/>
              </w:rPr>
              <w:t xml:space="preserve"> </w:t>
            </w:r>
            <w:proofErr w:type="spellStart"/>
            <w:r w:rsidRPr="00014023">
              <w:rPr>
                <w:sz w:val="22"/>
                <w:szCs w:val="22"/>
              </w:rPr>
              <w:t>სტუდენტის</w:t>
            </w:r>
            <w:proofErr w:type="spellEnd"/>
            <w:r w:rsidRPr="00014023">
              <w:rPr>
                <w:sz w:val="22"/>
                <w:szCs w:val="22"/>
              </w:rPr>
              <w:t xml:space="preserve"> </w:t>
            </w:r>
            <w:proofErr w:type="spellStart"/>
            <w:r w:rsidRPr="00014023">
              <w:rPr>
                <w:sz w:val="22"/>
                <w:szCs w:val="22"/>
              </w:rPr>
              <w:t>ჩანაწერების</w:t>
            </w:r>
            <w:proofErr w:type="spellEnd"/>
            <w:r w:rsidRPr="00014023">
              <w:rPr>
                <w:sz w:val="22"/>
                <w:szCs w:val="22"/>
              </w:rPr>
              <w:t xml:space="preserve"> </w:t>
            </w:r>
            <w:proofErr w:type="spellStart"/>
            <w:r w:rsidRPr="00014023">
              <w:rPr>
                <w:sz w:val="22"/>
                <w:szCs w:val="22"/>
              </w:rPr>
              <w:t>ჟურნალი</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აწარმოებს</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ადასტურებს</w:t>
            </w:r>
            <w:proofErr w:type="spellEnd"/>
            <w:r w:rsidRPr="00014023">
              <w:rPr>
                <w:sz w:val="22"/>
                <w:szCs w:val="22"/>
              </w:rPr>
              <w:t xml:space="preserve"> </w:t>
            </w:r>
            <w:proofErr w:type="spellStart"/>
            <w:r w:rsidRPr="00014023">
              <w:rPr>
                <w:sz w:val="22"/>
                <w:szCs w:val="22"/>
              </w:rPr>
              <w:t>ინსტრუქტორი</w:t>
            </w:r>
            <w:proofErr w:type="spellEnd"/>
            <w:r>
              <w:rPr>
                <w:sz w:val="22"/>
                <w:szCs w:val="22"/>
                <w:lang w:val="ka-GE"/>
              </w:rPr>
              <w:t>;</w:t>
            </w:r>
            <w:r w:rsidRPr="00014023">
              <w:rPr>
                <w:sz w:val="22"/>
                <w:szCs w:val="22"/>
              </w:rPr>
              <w:t xml:space="preserve"> </w:t>
            </w:r>
          </w:p>
          <w:p w14:paraId="74F9DF66" w14:textId="77777777" w:rsidR="00F0636C" w:rsidRPr="00014023" w:rsidRDefault="00F0636C" w:rsidP="00F0636C">
            <w:pPr>
              <w:pStyle w:val="Default"/>
              <w:jc w:val="both"/>
              <w:rPr>
                <w:sz w:val="22"/>
                <w:szCs w:val="22"/>
              </w:rPr>
            </w:pPr>
            <w:proofErr w:type="spellStart"/>
            <w:r w:rsidRPr="00014023">
              <w:rPr>
                <w:sz w:val="22"/>
                <w:szCs w:val="22"/>
              </w:rPr>
              <w:t>შუალედური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საკვალიფიკაციო</w:t>
            </w:r>
            <w:proofErr w:type="spellEnd"/>
            <w:r w:rsidRPr="00014023">
              <w:rPr>
                <w:sz w:val="22"/>
                <w:szCs w:val="22"/>
              </w:rPr>
              <w:t xml:space="preserve"> </w:t>
            </w:r>
            <w:proofErr w:type="spellStart"/>
            <w:r w:rsidRPr="00014023">
              <w:rPr>
                <w:sz w:val="22"/>
                <w:szCs w:val="22"/>
              </w:rPr>
              <w:t>გამოცდის</w:t>
            </w:r>
            <w:proofErr w:type="spellEnd"/>
            <w:r w:rsidRPr="00014023">
              <w:rPr>
                <w:sz w:val="22"/>
                <w:szCs w:val="22"/>
              </w:rPr>
              <w:t xml:space="preserve"> </w:t>
            </w:r>
            <w:proofErr w:type="spellStart"/>
            <w:r w:rsidRPr="00014023">
              <w:rPr>
                <w:sz w:val="22"/>
                <w:szCs w:val="22"/>
              </w:rPr>
              <w:t>შედეგები</w:t>
            </w:r>
            <w:proofErr w:type="spellEnd"/>
            <w:r w:rsidRPr="00014023">
              <w:rPr>
                <w:sz w:val="22"/>
                <w:szCs w:val="22"/>
              </w:rPr>
              <w:t xml:space="preserve">. </w:t>
            </w:r>
          </w:p>
          <w:p w14:paraId="7576FBAC" w14:textId="77777777" w:rsidR="00501B93" w:rsidRDefault="00501B93" w:rsidP="003C3543">
            <w:pPr>
              <w:jc w:val="both"/>
              <w:rPr>
                <w:rFonts w:ascii="Sylfaen" w:hAnsi="Sylfaen"/>
                <w:b/>
                <w:lang w:val="ka-GE"/>
              </w:rPr>
            </w:pPr>
          </w:p>
          <w:p w14:paraId="531E9E7B" w14:textId="0B05B82B" w:rsidR="00F0636C" w:rsidRPr="00690D8A" w:rsidRDefault="00F0636C" w:rsidP="003C3543">
            <w:pPr>
              <w:jc w:val="both"/>
              <w:rPr>
                <w:rFonts w:ascii="Sylfaen" w:hAnsi="Sylfaen"/>
                <w:b/>
                <w:lang w:val="ka-GE"/>
              </w:rPr>
            </w:pPr>
          </w:p>
        </w:tc>
      </w:tr>
      <w:tr w:rsidR="00501B93" w:rsidRPr="00690D8A" w14:paraId="70C81127" w14:textId="77777777" w:rsidTr="00764420">
        <w:tc>
          <w:tcPr>
            <w:tcW w:w="1526" w:type="dxa"/>
          </w:tcPr>
          <w:p w14:paraId="5879AC63" w14:textId="77777777" w:rsidR="00501B93" w:rsidRPr="00690D8A" w:rsidRDefault="00501B93" w:rsidP="00501B93">
            <w:pPr>
              <w:jc w:val="center"/>
              <w:rPr>
                <w:rFonts w:ascii="Sylfaen" w:hAnsi="Sylfaen"/>
                <w:b/>
                <w:lang w:val="ka-GE"/>
              </w:rPr>
            </w:pPr>
            <w:r w:rsidRPr="00690D8A">
              <w:rPr>
                <w:rFonts w:ascii="Sylfaen" w:hAnsi="Sylfaen"/>
                <w:b/>
                <w:lang w:val="ka-GE"/>
              </w:rPr>
              <w:lastRenderedPageBreak/>
              <w:t>6</w:t>
            </w:r>
          </w:p>
        </w:tc>
        <w:tc>
          <w:tcPr>
            <w:tcW w:w="2779" w:type="dxa"/>
          </w:tcPr>
          <w:p w14:paraId="4ED737A4" w14:textId="77777777" w:rsidR="00501B93" w:rsidRPr="00690D8A" w:rsidRDefault="00501B93" w:rsidP="000D1CB6">
            <w:pPr>
              <w:pStyle w:val="a3"/>
              <w:numPr>
                <w:ilvl w:val="0"/>
                <w:numId w:val="24"/>
              </w:numPr>
              <w:tabs>
                <w:tab w:val="left" w:pos="143"/>
                <w:tab w:val="left" w:pos="252"/>
              </w:tabs>
              <w:ind w:left="72" w:firstLine="0"/>
              <w:jc w:val="both"/>
              <w:rPr>
                <w:rFonts w:ascii="Sylfaen" w:hAnsi="Sylfaen"/>
                <w:lang w:val="ka-GE"/>
              </w:rPr>
            </w:pPr>
            <w:r w:rsidRPr="00690D8A">
              <w:rPr>
                <w:rFonts w:ascii="Sylfaen" w:hAnsi="Sylfaen"/>
                <w:lang w:val="ka-GE"/>
              </w:rPr>
              <w:t>პროდუქტის, ნედლეულის ინვენტარიზაციის არსი, დანიშნულება, ჩატარების ვადები და წესი, ორგანიზაციის შინაგანაწესისა  და მოქმედი კანონმდებლობის   შესაბამისად</w:t>
            </w:r>
          </w:p>
          <w:p w14:paraId="317E7B13" w14:textId="77777777" w:rsidR="00501B93" w:rsidRPr="00690D8A" w:rsidRDefault="00501B93" w:rsidP="000D1CB6">
            <w:pPr>
              <w:pStyle w:val="a3"/>
              <w:numPr>
                <w:ilvl w:val="0"/>
                <w:numId w:val="24"/>
              </w:numPr>
              <w:tabs>
                <w:tab w:val="left" w:pos="143"/>
                <w:tab w:val="left" w:pos="252"/>
              </w:tabs>
              <w:ind w:left="72" w:firstLine="0"/>
              <w:jc w:val="both"/>
              <w:rPr>
                <w:rFonts w:ascii="Sylfaen" w:hAnsi="Sylfaen"/>
                <w:lang w:val="ka-GE"/>
              </w:rPr>
            </w:pPr>
            <w:r w:rsidRPr="00690D8A">
              <w:rPr>
                <w:rFonts w:ascii="Sylfaen" w:hAnsi="Sylfaen"/>
                <w:lang w:val="ka-GE"/>
              </w:rPr>
              <w:t>ინვენტარიზაციის</w:t>
            </w:r>
            <w:r w:rsidR="003C3543" w:rsidRPr="00690D8A">
              <w:rPr>
                <w:rFonts w:ascii="Sylfaen" w:hAnsi="Sylfaen"/>
                <w:lang w:val="ka-GE"/>
              </w:rPr>
              <w:t xml:space="preserve"> </w:t>
            </w:r>
            <w:r w:rsidRPr="00690D8A">
              <w:rPr>
                <w:rFonts w:ascii="Sylfaen" w:hAnsi="Sylfaen"/>
                <w:lang w:val="ka-GE"/>
              </w:rPr>
              <w:t>პირველადი დოკუმენტაცია</w:t>
            </w:r>
          </w:p>
          <w:p w14:paraId="5C446257" w14:textId="25ACB863" w:rsidR="00501B93" w:rsidRPr="00690D8A" w:rsidRDefault="00501B93" w:rsidP="000D1CB6">
            <w:pPr>
              <w:pStyle w:val="a3"/>
              <w:numPr>
                <w:ilvl w:val="0"/>
                <w:numId w:val="24"/>
              </w:numPr>
              <w:tabs>
                <w:tab w:val="left" w:pos="252"/>
              </w:tabs>
              <w:ind w:left="72" w:firstLine="0"/>
              <w:jc w:val="both"/>
              <w:rPr>
                <w:rFonts w:ascii="Sylfaen" w:hAnsi="Sylfaen"/>
                <w:b/>
                <w:lang w:val="ka-GE"/>
              </w:rPr>
            </w:pPr>
            <w:r w:rsidRPr="00690D8A">
              <w:rPr>
                <w:rFonts w:ascii="Sylfaen" w:hAnsi="Sylfaen"/>
                <w:lang w:val="ka-GE"/>
              </w:rPr>
              <w:t>ინვენტარიზაციის შედეგების განხილვის</w:t>
            </w:r>
            <w:r w:rsidR="00764420">
              <w:rPr>
                <w:rFonts w:ascii="Sylfaen" w:hAnsi="Sylfaen"/>
                <w:lang w:val="ka-GE"/>
              </w:rPr>
              <w:t xml:space="preserve"> </w:t>
            </w:r>
            <w:r w:rsidRPr="00690D8A">
              <w:rPr>
                <w:rFonts w:ascii="Sylfaen" w:hAnsi="Sylfaen"/>
                <w:lang w:val="ka-GE"/>
              </w:rPr>
              <w:t>ვადები და რეაგირების  მეთოდები, ორგანიზაციის შინაგანაწესის  და მოქმედი კანონმდებლობის   შესაბამისად</w:t>
            </w:r>
          </w:p>
        </w:tc>
        <w:tc>
          <w:tcPr>
            <w:tcW w:w="1811" w:type="dxa"/>
          </w:tcPr>
          <w:p w14:paraId="6F955C41" w14:textId="39718A45" w:rsidR="00501B93" w:rsidRDefault="00234106" w:rsidP="00764420">
            <w:pPr>
              <w:rPr>
                <w:rFonts w:ascii="Sylfaen" w:hAnsi="Sylfaen"/>
                <w:lang w:val="ka-GE"/>
              </w:rPr>
            </w:pPr>
            <w:r w:rsidRPr="00690D8A">
              <w:rPr>
                <w:rFonts w:ascii="Sylfaen" w:hAnsi="Sylfaen"/>
                <w:lang w:val="ka-GE"/>
              </w:rPr>
              <w:t>მინი</w:t>
            </w:r>
            <w:r w:rsidR="00764420">
              <w:rPr>
                <w:rFonts w:ascii="Sylfaen" w:hAnsi="Sylfaen"/>
                <w:lang w:val="ka-GE"/>
              </w:rPr>
              <w:t xml:space="preserve"> </w:t>
            </w:r>
            <w:r w:rsidR="00501B93" w:rsidRPr="00690D8A">
              <w:rPr>
                <w:rFonts w:ascii="Sylfaen" w:hAnsi="Sylfaen"/>
                <w:lang w:val="ka-GE"/>
              </w:rPr>
              <w:t xml:space="preserve">ლექცია, </w:t>
            </w:r>
          </w:p>
          <w:p w14:paraId="5001118A" w14:textId="77777777" w:rsidR="00764420" w:rsidRDefault="00764420" w:rsidP="00764420">
            <w:pPr>
              <w:rPr>
                <w:rFonts w:ascii="Sylfaen" w:hAnsi="Sylfaen"/>
                <w:lang w:val="ka-GE"/>
              </w:rPr>
            </w:pPr>
            <w:r>
              <w:rPr>
                <w:rFonts w:ascii="Sylfaen" w:hAnsi="Sylfaen"/>
                <w:lang w:val="ka-GE"/>
              </w:rPr>
              <w:t>დემონსტრირება,</w:t>
            </w:r>
          </w:p>
          <w:p w14:paraId="74DE37AC" w14:textId="09F6AE2A" w:rsidR="00764420" w:rsidRDefault="00184C1B" w:rsidP="00764420">
            <w:pPr>
              <w:rPr>
                <w:rFonts w:ascii="Sylfaen" w:hAnsi="Sylfaen"/>
                <w:lang w:val="ka-GE"/>
              </w:rPr>
            </w:pPr>
            <w:r>
              <w:rPr>
                <w:rFonts w:ascii="Sylfaen" w:hAnsi="Sylfaen"/>
                <w:lang w:val="ka-GE"/>
              </w:rPr>
              <w:t xml:space="preserve">კეთება ინსტრუქტაჟი, </w:t>
            </w:r>
            <w:r w:rsidR="00B07C4B">
              <w:rPr>
                <w:rFonts w:ascii="Sylfaen" w:hAnsi="Sylfaen"/>
                <w:lang w:val="ka-GE"/>
              </w:rPr>
              <w:t>სიმულაცია</w:t>
            </w:r>
          </w:p>
          <w:p w14:paraId="0C0AAA3D" w14:textId="77777777" w:rsidR="00764420" w:rsidRDefault="00764420" w:rsidP="00764420">
            <w:pPr>
              <w:rPr>
                <w:rFonts w:ascii="Sylfaen" w:hAnsi="Sylfaen"/>
                <w:lang w:val="ka-GE"/>
              </w:rPr>
            </w:pPr>
          </w:p>
          <w:p w14:paraId="1031973E" w14:textId="77777777" w:rsidR="00764420" w:rsidRPr="00771B5C" w:rsidRDefault="00764420" w:rsidP="00764420">
            <w:pPr>
              <w:jc w:val="both"/>
              <w:rPr>
                <w:rFonts w:ascii="Sylfaen" w:eastAsia="Calibri" w:hAnsi="Sylfaen"/>
                <w:b/>
                <w:lang w:val="ka-GE"/>
              </w:rPr>
            </w:pPr>
            <w:r w:rsidRPr="00771B5C">
              <w:rPr>
                <w:rFonts w:ascii="Sylfaen" w:eastAsia="Calibri" w:hAnsi="Sylfaen"/>
                <w:b/>
                <w:lang w:val="ka-GE"/>
              </w:rPr>
              <w:t xml:space="preserve">დუალური პროგრამის შემთხვევაში: </w:t>
            </w:r>
          </w:p>
          <w:p w14:paraId="5983D806" w14:textId="77777777" w:rsidR="00764420" w:rsidRPr="00771B5C" w:rsidRDefault="00764420" w:rsidP="00764420">
            <w:pPr>
              <w:pStyle w:val="ab"/>
              <w:jc w:val="both"/>
              <w:rPr>
                <w:rFonts w:ascii="Sylfaen" w:eastAsia="Sylfaen" w:hAnsi="Sylfaen" w:cs="Sylfaen"/>
                <w:sz w:val="22"/>
                <w:szCs w:val="22"/>
                <w:lang w:val="ka-GE"/>
              </w:rPr>
            </w:pPr>
          </w:p>
          <w:p w14:paraId="3203485B" w14:textId="77777777" w:rsidR="00764420" w:rsidRPr="00771B5C" w:rsidRDefault="00764420" w:rsidP="00764420">
            <w:pPr>
              <w:pStyle w:val="Default"/>
              <w:jc w:val="both"/>
              <w:rPr>
                <w:sz w:val="22"/>
                <w:szCs w:val="22"/>
              </w:rPr>
            </w:pPr>
            <w:proofErr w:type="spellStart"/>
            <w:r w:rsidRPr="00771B5C">
              <w:rPr>
                <w:sz w:val="22"/>
                <w:szCs w:val="22"/>
              </w:rPr>
              <w:t>რეალურ</w:t>
            </w:r>
            <w:proofErr w:type="spellEnd"/>
            <w:r w:rsidRPr="00771B5C">
              <w:rPr>
                <w:sz w:val="22"/>
                <w:szCs w:val="22"/>
              </w:rPr>
              <w:t xml:space="preserve"> </w:t>
            </w:r>
            <w:proofErr w:type="spellStart"/>
            <w:r w:rsidRPr="00771B5C">
              <w:rPr>
                <w:sz w:val="22"/>
                <w:szCs w:val="22"/>
              </w:rPr>
              <w:t>სამუშაო</w:t>
            </w:r>
            <w:proofErr w:type="spellEnd"/>
            <w:r w:rsidRPr="00771B5C">
              <w:rPr>
                <w:sz w:val="22"/>
                <w:szCs w:val="22"/>
              </w:rPr>
              <w:t xml:space="preserve"> </w:t>
            </w:r>
            <w:proofErr w:type="spellStart"/>
            <w:r w:rsidRPr="00771B5C">
              <w:rPr>
                <w:sz w:val="22"/>
                <w:szCs w:val="22"/>
              </w:rPr>
              <w:t>გამოცდილებაზე</w:t>
            </w:r>
            <w:proofErr w:type="spellEnd"/>
            <w:r w:rsidRPr="00771B5C">
              <w:rPr>
                <w:sz w:val="22"/>
                <w:szCs w:val="22"/>
              </w:rPr>
              <w:t xml:space="preserve"> </w:t>
            </w:r>
            <w:proofErr w:type="spellStart"/>
            <w:r w:rsidRPr="00771B5C">
              <w:rPr>
                <w:sz w:val="22"/>
                <w:szCs w:val="22"/>
              </w:rPr>
              <w:t>დაფუძნებული</w:t>
            </w:r>
            <w:proofErr w:type="spellEnd"/>
            <w:r w:rsidRPr="00771B5C">
              <w:rPr>
                <w:sz w:val="22"/>
                <w:szCs w:val="22"/>
              </w:rPr>
              <w:t xml:space="preserve"> </w:t>
            </w:r>
            <w:proofErr w:type="spellStart"/>
            <w:r w:rsidRPr="00771B5C">
              <w:rPr>
                <w:sz w:val="22"/>
                <w:szCs w:val="22"/>
              </w:rPr>
              <w:t>სწავლება</w:t>
            </w:r>
            <w:proofErr w:type="spellEnd"/>
            <w:r w:rsidRPr="00771B5C">
              <w:rPr>
                <w:sz w:val="22"/>
                <w:szCs w:val="22"/>
              </w:rPr>
              <w:t xml:space="preserve">; </w:t>
            </w:r>
            <w:proofErr w:type="spellStart"/>
            <w:r w:rsidRPr="00771B5C">
              <w:rPr>
                <w:sz w:val="22"/>
                <w:szCs w:val="22"/>
              </w:rPr>
              <w:t>პრაქტიკული</w:t>
            </w:r>
            <w:proofErr w:type="spellEnd"/>
            <w:r w:rsidRPr="00771B5C">
              <w:rPr>
                <w:sz w:val="22"/>
                <w:szCs w:val="22"/>
              </w:rPr>
              <w:t xml:space="preserve"> </w:t>
            </w:r>
            <w:proofErr w:type="spellStart"/>
            <w:r w:rsidRPr="00771B5C">
              <w:rPr>
                <w:sz w:val="22"/>
                <w:szCs w:val="22"/>
              </w:rPr>
              <w:t>მუშაობა</w:t>
            </w:r>
            <w:proofErr w:type="spellEnd"/>
            <w:r w:rsidRPr="00771B5C">
              <w:rPr>
                <w:sz w:val="22"/>
                <w:szCs w:val="22"/>
              </w:rPr>
              <w:t xml:space="preserve"> </w:t>
            </w:r>
            <w:proofErr w:type="spellStart"/>
            <w:r w:rsidRPr="00771B5C">
              <w:rPr>
                <w:sz w:val="22"/>
                <w:szCs w:val="22"/>
              </w:rPr>
              <w:t>ინსტრუქტაჟით</w:t>
            </w:r>
            <w:proofErr w:type="spellEnd"/>
            <w:r w:rsidRPr="00771B5C">
              <w:rPr>
                <w:sz w:val="22"/>
                <w:szCs w:val="22"/>
              </w:rPr>
              <w:t xml:space="preserve"> </w:t>
            </w:r>
          </w:p>
          <w:p w14:paraId="42FB8D4C" w14:textId="77777777" w:rsidR="00764420" w:rsidRPr="00771B5C" w:rsidRDefault="00764420" w:rsidP="00764420">
            <w:pPr>
              <w:pStyle w:val="ab"/>
              <w:jc w:val="both"/>
              <w:rPr>
                <w:rFonts w:ascii="Sylfaen" w:eastAsia="Sylfaen" w:hAnsi="Sylfaen" w:cs="Sylfaen"/>
                <w:sz w:val="22"/>
                <w:szCs w:val="22"/>
                <w:lang w:val="ka-GE"/>
              </w:rPr>
            </w:pPr>
          </w:p>
          <w:p w14:paraId="476865F7" w14:textId="77777777" w:rsidR="00764420" w:rsidRDefault="00764420" w:rsidP="00764420">
            <w:pPr>
              <w:rPr>
                <w:rFonts w:ascii="Sylfaen" w:hAnsi="Sylfaen"/>
                <w:lang w:val="ka-GE"/>
              </w:rPr>
            </w:pPr>
          </w:p>
          <w:p w14:paraId="467D86A9" w14:textId="540AB293" w:rsidR="00764420" w:rsidRPr="00690D8A" w:rsidRDefault="00764420" w:rsidP="00764420">
            <w:pPr>
              <w:rPr>
                <w:rFonts w:ascii="Sylfaen" w:hAnsi="Sylfaen"/>
                <w:b/>
                <w:lang w:val="ka-GE"/>
              </w:rPr>
            </w:pPr>
          </w:p>
        </w:tc>
        <w:tc>
          <w:tcPr>
            <w:tcW w:w="4468" w:type="dxa"/>
          </w:tcPr>
          <w:p w14:paraId="2CC88F48" w14:textId="77777777" w:rsidR="00501B93" w:rsidRDefault="00501B93" w:rsidP="000D1CB6">
            <w:pPr>
              <w:jc w:val="both"/>
              <w:rPr>
                <w:rFonts w:ascii="Sylfaen" w:hAnsi="Sylfaen"/>
                <w:lang w:val="ka-GE"/>
              </w:rPr>
            </w:pPr>
          </w:p>
          <w:p w14:paraId="252D9234" w14:textId="77777777" w:rsidR="00F0636C" w:rsidRDefault="00F0636C" w:rsidP="00F0636C">
            <w:pPr>
              <w:jc w:val="both"/>
              <w:rPr>
                <w:rFonts w:ascii="Sylfaen" w:hAnsi="Sylfaen"/>
                <w:lang w:val="ka-GE"/>
              </w:rPr>
            </w:pPr>
          </w:p>
          <w:p w14:paraId="604E8E95" w14:textId="77777777" w:rsidR="00F0636C" w:rsidRDefault="00F0636C" w:rsidP="00F0636C">
            <w:pPr>
              <w:jc w:val="both"/>
              <w:rPr>
                <w:rFonts w:ascii="Sylfaen" w:hAnsi="Sylfaen"/>
                <w:lang w:val="ka-GE"/>
              </w:rPr>
            </w:pPr>
            <w:r w:rsidRPr="002E778D">
              <w:rPr>
                <w:rFonts w:ascii="Sylfaen" w:hAnsi="Sylfaen"/>
                <w:lang w:val="ka-GE"/>
              </w:rPr>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r>
              <w:rPr>
                <w:rFonts w:ascii="Sylfaen" w:hAnsi="Sylfaen"/>
                <w:lang w:val="ka-GE"/>
              </w:rPr>
              <w:t xml:space="preserve"> პროცესში </w:t>
            </w:r>
          </w:p>
          <w:p w14:paraId="40C0E516" w14:textId="77777777" w:rsidR="00F0636C" w:rsidRDefault="00F0636C" w:rsidP="00F0636C">
            <w:pPr>
              <w:jc w:val="both"/>
              <w:rPr>
                <w:rFonts w:ascii="Sylfaen" w:hAnsi="Sylfaen"/>
                <w:lang w:val="ka-GE"/>
              </w:rPr>
            </w:pPr>
          </w:p>
          <w:p w14:paraId="4321599B" w14:textId="77777777" w:rsidR="00F0636C" w:rsidRDefault="00F0636C" w:rsidP="00F0636C">
            <w:pPr>
              <w:jc w:val="both"/>
              <w:rPr>
                <w:rFonts w:ascii="Sylfaen" w:hAnsi="Sylfaen"/>
                <w:lang w:val="ka-GE"/>
              </w:rPr>
            </w:pPr>
          </w:p>
          <w:p w14:paraId="71775643" w14:textId="77777777" w:rsidR="00F0636C" w:rsidRPr="004E6EE8" w:rsidRDefault="00F0636C" w:rsidP="00F0636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0A354912" w14:textId="77777777" w:rsidR="00F0636C" w:rsidRPr="00014023" w:rsidRDefault="00F0636C" w:rsidP="00F0636C">
            <w:pPr>
              <w:pStyle w:val="Default"/>
              <w:jc w:val="both"/>
              <w:rPr>
                <w:sz w:val="22"/>
                <w:szCs w:val="22"/>
              </w:rPr>
            </w:pPr>
            <w:proofErr w:type="spellStart"/>
            <w:r w:rsidRPr="00014023">
              <w:rPr>
                <w:sz w:val="22"/>
                <w:szCs w:val="22"/>
              </w:rPr>
              <w:t>ინსტრუქტორი</w:t>
            </w:r>
            <w:proofErr w:type="spellEnd"/>
            <w:r w:rsidRPr="00014023">
              <w:rPr>
                <w:sz w:val="22"/>
                <w:szCs w:val="22"/>
              </w:rPr>
              <w:t xml:space="preserve"> </w:t>
            </w:r>
            <w:proofErr w:type="spellStart"/>
            <w:r w:rsidRPr="00014023">
              <w:rPr>
                <w:sz w:val="22"/>
                <w:szCs w:val="22"/>
              </w:rPr>
              <w:t>აკვირდება</w:t>
            </w:r>
            <w:proofErr w:type="spellEnd"/>
            <w:r w:rsidRPr="00014023">
              <w:rPr>
                <w:sz w:val="22"/>
                <w:szCs w:val="22"/>
              </w:rPr>
              <w:t xml:space="preserve"> </w:t>
            </w:r>
            <w:proofErr w:type="spellStart"/>
            <w:r w:rsidRPr="00014023">
              <w:rPr>
                <w:sz w:val="22"/>
                <w:szCs w:val="22"/>
              </w:rPr>
              <w:t>პროცესს</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ასრულებს</w:t>
            </w:r>
            <w:proofErr w:type="spellEnd"/>
            <w:r w:rsidRPr="00014023">
              <w:rPr>
                <w:sz w:val="22"/>
                <w:szCs w:val="22"/>
              </w:rPr>
              <w:t xml:space="preserve"> </w:t>
            </w:r>
            <w:proofErr w:type="spellStart"/>
            <w:r w:rsidRPr="00014023">
              <w:rPr>
                <w:sz w:val="22"/>
                <w:szCs w:val="22"/>
              </w:rPr>
              <w:t>პროფესიული</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აძლევს</w:t>
            </w:r>
            <w:proofErr w:type="spellEnd"/>
            <w:r w:rsidRPr="00014023">
              <w:rPr>
                <w:sz w:val="22"/>
                <w:szCs w:val="22"/>
              </w:rPr>
              <w:t xml:space="preserve"> </w:t>
            </w:r>
            <w:proofErr w:type="spellStart"/>
            <w:r w:rsidRPr="00014023">
              <w:rPr>
                <w:sz w:val="22"/>
                <w:szCs w:val="22"/>
              </w:rPr>
              <w:t>მას</w:t>
            </w:r>
            <w:proofErr w:type="spellEnd"/>
            <w:r w:rsidRPr="00014023">
              <w:rPr>
                <w:sz w:val="22"/>
                <w:szCs w:val="22"/>
              </w:rPr>
              <w:t xml:space="preserve"> </w:t>
            </w:r>
            <w:proofErr w:type="spellStart"/>
            <w:r w:rsidRPr="00014023">
              <w:rPr>
                <w:sz w:val="22"/>
                <w:szCs w:val="22"/>
              </w:rPr>
              <w:t>განმავითარებელ</w:t>
            </w:r>
            <w:proofErr w:type="spellEnd"/>
            <w:r w:rsidRPr="00014023">
              <w:rPr>
                <w:sz w:val="22"/>
                <w:szCs w:val="22"/>
              </w:rPr>
              <w:t>/</w:t>
            </w:r>
            <w:proofErr w:type="spellStart"/>
            <w:r w:rsidRPr="00014023">
              <w:rPr>
                <w:sz w:val="22"/>
                <w:szCs w:val="22"/>
              </w:rPr>
              <w:t>განმსაზღვრელ</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rPr>
              <w:t xml:space="preserve"> </w:t>
            </w:r>
            <w:proofErr w:type="spellStart"/>
            <w:r w:rsidRPr="00014023">
              <w:rPr>
                <w:sz w:val="22"/>
                <w:szCs w:val="22"/>
              </w:rPr>
              <w:t>შეფასებას</w:t>
            </w:r>
            <w:proofErr w:type="spellEnd"/>
            <w:r w:rsidRPr="00014023">
              <w:rPr>
                <w:sz w:val="22"/>
                <w:szCs w:val="22"/>
                <w:lang w:val="ka-GE"/>
              </w:rPr>
              <w:t>.</w:t>
            </w:r>
            <w:r w:rsidRPr="00014023">
              <w:rPr>
                <w:sz w:val="22"/>
                <w:szCs w:val="22"/>
              </w:rPr>
              <w:t xml:space="preserve"> </w:t>
            </w:r>
          </w:p>
          <w:p w14:paraId="58A3E02D" w14:textId="4DF78C27" w:rsidR="00F0636C" w:rsidRPr="00690D8A" w:rsidRDefault="00F0636C" w:rsidP="000D1CB6">
            <w:pPr>
              <w:jc w:val="both"/>
              <w:rPr>
                <w:rFonts w:ascii="Sylfaen" w:hAnsi="Sylfaen"/>
                <w:b/>
                <w:lang w:val="ka-GE"/>
              </w:rPr>
            </w:pPr>
          </w:p>
        </w:tc>
        <w:tc>
          <w:tcPr>
            <w:tcW w:w="4125" w:type="dxa"/>
          </w:tcPr>
          <w:p w14:paraId="0C89DEA9" w14:textId="77777777" w:rsidR="00501B93" w:rsidRDefault="00501B93" w:rsidP="003C3543">
            <w:pPr>
              <w:jc w:val="both"/>
              <w:rPr>
                <w:rFonts w:ascii="Sylfaen" w:hAnsi="Sylfaen"/>
                <w:b/>
                <w:lang w:val="ka-GE"/>
              </w:rPr>
            </w:pPr>
          </w:p>
          <w:p w14:paraId="1D2A8C70" w14:textId="77777777" w:rsidR="00F0636C" w:rsidRPr="002E778D" w:rsidRDefault="00F0636C" w:rsidP="00F0636C">
            <w:pPr>
              <w:jc w:val="both"/>
              <w:rPr>
                <w:rFonts w:ascii="Sylfaen" w:hAnsi="Sylfaen"/>
                <w:b/>
                <w:bCs/>
                <w:lang w:val="en-US"/>
              </w:rPr>
            </w:pPr>
            <w:proofErr w:type="spellStart"/>
            <w:r w:rsidRPr="002E778D">
              <w:rPr>
                <w:rFonts w:ascii="Sylfaen" w:hAnsi="Sylfaen"/>
                <w:b/>
                <w:bCs/>
                <w:lang w:val="en-US"/>
              </w:rPr>
              <w:t>პრაქტიკული</w:t>
            </w:r>
            <w:proofErr w:type="spellEnd"/>
            <w:r w:rsidRPr="002E778D">
              <w:rPr>
                <w:rFonts w:ascii="Sylfaen" w:hAnsi="Sylfaen"/>
                <w:b/>
                <w:bCs/>
                <w:lang w:val="ka-GE"/>
              </w:rPr>
              <w:t xml:space="preserve"> </w:t>
            </w:r>
            <w:proofErr w:type="spellStart"/>
            <w:r w:rsidRPr="002E778D">
              <w:rPr>
                <w:rFonts w:ascii="Sylfaen" w:hAnsi="Sylfaen"/>
                <w:b/>
                <w:bCs/>
                <w:lang w:val="en-US"/>
              </w:rPr>
              <w:t>დავალება</w:t>
            </w:r>
            <w:proofErr w:type="spellEnd"/>
            <w:r w:rsidRPr="002E778D">
              <w:rPr>
                <w:rFonts w:ascii="Sylfaen" w:hAnsi="Sylfaen"/>
                <w:b/>
                <w:bCs/>
                <w:lang w:val="ka-GE"/>
              </w:rPr>
              <w:t xml:space="preserve"> </w:t>
            </w:r>
            <w:proofErr w:type="spellStart"/>
            <w:r w:rsidRPr="002E778D">
              <w:rPr>
                <w:rFonts w:ascii="Sylfaen" w:hAnsi="Sylfaen"/>
                <w:b/>
                <w:bCs/>
                <w:lang w:val="en-US"/>
              </w:rPr>
              <w:t>დაკვირვებით</w:t>
            </w:r>
            <w:proofErr w:type="spellEnd"/>
            <w:r w:rsidRPr="002E778D">
              <w:rPr>
                <w:rFonts w:ascii="Sylfaen" w:hAnsi="Sylfaen"/>
                <w:b/>
                <w:bCs/>
                <w:lang w:val="en-US"/>
              </w:rPr>
              <w:t xml:space="preserve"> - </w:t>
            </w:r>
            <w:proofErr w:type="spellStart"/>
            <w:r w:rsidRPr="002E778D">
              <w:rPr>
                <w:rFonts w:ascii="Sylfaen" w:hAnsi="Sylfaen"/>
                <w:b/>
                <w:bCs/>
                <w:lang w:val="en-US"/>
              </w:rPr>
              <w:t>შესრულების</w:t>
            </w:r>
            <w:proofErr w:type="spellEnd"/>
            <w:r w:rsidRPr="002E778D">
              <w:rPr>
                <w:rFonts w:ascii="Sylfaen" w:hAnsi="Sylfaen"/>
                <w:b/>
                <w:bCs/>
                <w:lang w:val="ka-GE"/>
              </w:rPr>
              <w:t xml:space="preserve"> </w:t>
            </w:r>
            <w:proofErr w:type="spellStart"/>
            <w:r w:rsidRPr="002E778D">
              <w:rPr>
                <w:rFonts w:ascii="Sylfaen" w:hAnsi="Sylfaen"/>
                <w:b/>
                <w:bCs/>
                <w:lang w:val="en-US"/>
              </w:rPr>
              <w:t>მტკიცებულება</w:t>
            </w:r>
            <w:proofErr w:type="spellEnd"/>
            <w:r w:rsidRPr="002E778D">
              <w:rPr>
                <w:rFonts w:ascii="Sylfaen" w:hAnsi="Sylfaen"/>
                <w:b/>
                <w:bCs/>
                <w:lang w:val="en-US"/>
              </w:rPr>
              <w:t>:</w:t>
            </w:r>
          </w:p>
          <w:p w14:paraId="045A6FFF" w14:textId="4E471A47" w:rsidR="00F0636C" w:rsidRDefault="00F0636C" w:rsidP="00F0636C">
            <w:pPr>
              <w:jc w:val="both"/>
              <w:rPr>
                <w:rFonts w:ascii="Sylfaen" w:hAnsi="Sylfaen"/>
                <w:lang w:val="ka-GE"/>
              </w:rPr>
            </w:pPr>
            <w:proofErr w:type="spellStart"/>
            <w:proofErr w:type="gramStart"/>
            <w:r w:rsidRPr="002E778D">
              <w:rPr>
                <w:rFonts w:ascii="Sylfaen" w:hAnsi="Sylfaen"/>
                <w:lang w:val="en-US"/>
              </w:rPr>
              <w:t>პროფესიული</w:t>
            </w:r>
            <w:proofErr w:type="spellEnd"/>
            <w:proofErr w:type="gramEnd"/>
            <w:r w:rsidRPr="002E778D">
              <w:rPr>
                <w:rFonts w:ascii="Sylfaen" w:hAnsi="Sylfaen"/>
                <w:lang w:val="ka-GE"/>
              </w:rPr>
              <w:t xml:space="preserve"> </w:t>
            </w:r>
            <w:proofErr w:type="spellStart"/>
            <w:r w:rsidRPr="002E778D">
              <w:rPr>
                <w:rFonts w:ascii="Sylfaen" w:hAnsi="Sylfaen"/>
                <w:lang w:val="en-US"/>
              </w:rPr>
              <w:t>მასწავლებლის</w:t>
            </w:r>
            <w:proofErr w:type="spellEnd"/>
            <w:r w:rsidRPr="002E778D">
              <w:rPr>
                <w:rFonts w:ascii="Sylfaen" w:hAnsi="Sylfaen"/>
                <w:lang w:val="ka-GE"/>
              </w:rPr>
              <w:t xml:space="preserve">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წერილობითი</w:t>
            </w:r>
            <w:proofErr w:type="spellEnd"/>
            <w:r w:rsidRPr="002E778D">
              <w:rPr>
                <w:rFonts w:ascii="Sylfaen" w:hAnsi="Sylfaen"/>
                <w:lang w:val="ka-GE"/>
              </w:rPr>
              <w:t xml:space="preserve"> </w:t>
            </w:r>
            <w:proofErr w:type="spellStart"/>
            <w:r w:rsidRPr="002E778D">
              <w:rPr>
                <w:rFonts w:ascii="Sylfaen" w:hAnsi="Sylfaen"/>
                <w:lang w:val="en-US"/>
              </w:rPr>
              <w:t>ჩანაწერი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კითხვარი</w:t>
            </w:r>
            <w:proofErr w:type="spellEnd"/>
            <w:r w:rsidRPr="002E778D">
              <w:rPr>
                <w:rFonts w:ascii="Sylfaen" w:hAnsi="Sylfaen"/>
                <w:lang w:val="ka-GE"/>
              </w:rPr>
              <w:t xml:space="preserve"> </w:t>
            </w:r>
            <w:r w:rsidRPr="002E778D">
              <w:rPr>
                <w:rFonts w:ascii="Sylfaen" w:hAnsi="Sylfaen"/>
                <w:lang w:val="en-US"/>
              </w:rPr>
              <w:t>/</w:t>
            </w:r>
            <w:r w:rsidRPr="002E778D">
              <w:rPr>
                <w:rFonts w:ascii="Sylfaen" w:hAnsi="Sylfaen"/>
                <w:lang w:val="ka-GE"/>
              </w:rPr>
              <w:t xml:space="preserve"> </w:t>
            </w:r>
            <w:proofErr w:type="spellStart"/>
            <w:r w:rsidRPr="002E778D">
              <w:rPr>
                <w:rFonts w:ascii="Sylfaen" w:hAnsi="Sylfaen"/>
                <w:lang w:val="en-US"/>
              </w:rPr>
              <w:t>შეფასების</w:t>
            </w:r>
            <w:proofErr w:type="spellEnd"/>
            <w:r w:rsidRPr="002E778D">
              <w:rPr>
                <w:rFonts w:ascii="Sylfaen" w:hAnsi="Sylfaen"/>
                <w:lang w:val="ka-GE"/>
              </w:rPr>
              <w:t xml:space="preserve"> </w:t>
            </w:r>
            <w:proofErr w:type="spellStart"/>
            <w:r w:rsidRPr="002E778D">
              <w:rPr>
                <w:rFonts w:ascii="Sylfaen" w:hAnsi="Sylfaen"/>
                <w:lang w:val="en-US"/>
              </w:rPr>
              <w:t>ფურცელი</w:t>
            </w:r>
            <w:proofErr w:type="spellEnd"/>
            <w:r w:rsidRPr="002E778D">
              <w:rPr>
                <w:rFonts w:ascii="Sylfaen" w:hAnsi="Sylfaen"/>
                <w:lang w:val="ka-GE"/>
              </w:rPr>
              <w:t xml:space="preserve"> </w:t>
            </w:r>
            <w:r w:rsidRPr="002E778D">
              <w:rPr>
                <w:rFonts w:ascii="Sylfaen" w:hAnsi="Sylfaen"/>
                <w:lang w:val="en-US"/>
              </w:rPr>
              <w:t xml:space="preserve"> </w:t>
            </w:r>
            <w:proofErr w:type="spellStart"/>
            <w:r w:rsidRPr="002E778D">
              <w:rPr>
                <w:rFonts w:ascii="Sylfaen" w:hAnsi="Sylfaen"/>
                <w:lang w:val="en-US"/>
              </w:rPr>
              <w:t>რომელიც</w:t>
            </w:r>
            <w:proofErr w:type="spellEnd"/>
            <w:r w:rsidRPr="002E778D">
              <w:rPr>
                <w:rFonts w:ascii="Sylfaen" w:hAnsi="Sylfaen"/>
                <w:lang w:val="ka-GE"/>
              </w:rPr>
              <w:t xml:space="preserve"> </w:t>
            </w:r>
            <w:proofErr w:type="spellStart"/>
            <w:r w:rsidRPr="002E778D">
              <w:rPr>
                <w:rFonts w:ascii="Sylfaen" w:hAnsi="Sylfaen"/>
                <w:lang w:val="en-US"/>
              </w:rPr>
              <w:t>ასახავს</w:t>
            </w:r>
            <w:proofErr w:type="spellEnd"/>
            <w:r w:rsidRPr="002E778D">
              <w:rPr>
                <w:rFonts w:ascii="Sylfaen" w:hAnsi="Sylfaen"/>
                <w:lang w:val="ka-GE"/>
              </w:rPr>
              <w:t xml:space="preserve"> </w:t>
            </w:r>
            <w:proofErr w:type="spellStart"/>
            <w:r w:rsidRPr="002E778D">
              <w:rPr>
                <w:rFonts w:ascii="Sylfaen" w:hAnsi="Sylfaen"/>
                <w:lang w:val="en-US"/>
              </w:rPr>
              <w:t>პროფესიული</w:t>
            </w:r>
            <w:proofErr w:type="spellEnd"/>
            <w:r w:rsidRPr="002E778D">
              <w:rPr>
                <w:rFonts w:ascii="Sylfaen" w:hAnsi="Sylfaen"/>
                <w:lang w:val="ka-GE"/>
              </w:rPr>
              <w:t xml:space="preserve"> </w:t>
            </w:r>
            <w:proofErr w:type="spellStart"/>
            <w:r w:rsidRPr="002E778D">
              <w:rPr>
                <w:rFonts w:ascii="Sylfaen" w:hAnsi="Sylfaen"/>
                <w:lang w:val="en-US"/>
              </w:rPr>
              <w:t>სტუდენტი</w:t>
            </w:r>
            <w:proofErr w:type="spellEnd"/>
            <w:r w:rsidRPr="002E778D">
              <w:rPr>
                <w:rFonts w:ascii="Sylfaen" w:hAnsi="Sylfaen"/>
                <w:lang w:val="ka-GE"/>
              </w:rPr>
              <w:t xml:space="preserve">ს </w:t>
            </w:r>
            <w:proofErr w:type="spellStart"/>
            <w:r w:rsidRPr="002E778D">
              <w:rPr>
                <w:rFonts w:ascii="Sylfaen" w:hAnsi="Sylfaen"/>
                <w:lang w:val="en-US"/>
              </w:rPr>
              <w:t>მიერ</w:t>
            </w:r>
            <w:proofErr w:type="spellEnd"/>
            <w:r w:rsidRPr="002E778D">
              <w:rPr>
                <w:rFonts w:ascii="Sylfaen" w:hAnsi="Sylfaen"/>
                <w:lang w:val="ka-GE"/>
              </w:rPr>
              <w:t xml:space="preserve"> </w:t>
            </w:r>
            <w:proofErr w:type="spellStart"/>
            <w:r w:rsidRPr="002E778D">
              <w:rPr>
                <w:rFonts w:ascii="Sylfaen" w:hAnsi="Sylfaen"/>
                <w:lang w:val="en-US"/>
              </w:rPr>
              <w:t>დავალების</w:t>
            </w:r>
            <w:proofErr w:type="spellEnd"/>
            <w:r w:rsidRPr="002E778D">
              <w:rPr>
                <w:rFonts w:ascii="Sylfaen" w:hAnsi="Sylfaen"/>
                <w:lang w:val="ka-GE"/>
              </w:rPr>
              <w:t xml:space="preserve"> </w:t>
            </w:r>
            <w:proofErr w:type="spellStart"/>
            <w:r w:rsidRPr="002E778D">
              <w:rPr>
                <w:rFonts w:ascii="Sylfaen" w:hAnsi="Sylfaen"/>
                <w:lang w:val="en-US"/>
              </w:rPr>
              <w:t>შესრულების</w:t>
            </w:r>
            <w:proofErr w:type="spellEnd"/>
            <w:r w:rsidRPr="002E778D">
              <w:rPr>
                <w:rFonts w:ascii="Sylfaen" w:hAnsi="Sylfaen"/>
                <w:lang w:val="ka-GE"/>
              </w:rPr>
              <w:t xml:space="preserve"> </w:t>
            </w:r>
            <w:proofErr w:type="spellStart"/>
            <w:r w:rsidRPr="002E778D">
              <w:rPr>
                <w:rFonts w:ascii="Sylfaen" w:hAnsi="Sylfaen"/>
                <w:lang w:val="en-US"/>
              </w:rPr>
              <w:t>პროცესს</w:t>
            </w:r>
            <w:proofErr w:type="spellEnd"/>
            <w:r>
              <w:rPr>
                <w:rFonts w:ascii="Sylfaen" w:hAnsi="Sylfaen"/>
                <w:lang w:val="ka-GE"/>
              </w:rPr>
              <w:t>.</w:t>
            </w:r>
          </w:p>
          <w:p w14:paraId="1C872BCE" w14:textId="77777777" w:rsidR="00F0636C" w:rsidRDefault="00F0636C" w:rsidP="00F0636C">
            <w:pPr>
              <w:jc w:val="both"/>
              <w:rPr>
                <w:rFonts w:ascii="Sylfaen" w:hAnsi="Sylfaen"/>
                <w:lang w:val="ka-GE"/>
              </w:rPr>
            </w:pPr>
          </w:p>
          <w:p w14:paraId="08A85116" w14:textId="77777777" w:rsidR="00F0636C" w:rsidRPr="004E6EE8" w:rsidRDefault="00F0636C" w:rsidP="00F0636C">
            <w:pPr>
              <w:jc w:val="both"/>
              <w:rPr>
                <w:rFonts w:ascii="Sylfaen" w:eastAsia="Calibri" w:hAnsi="Sylfaen"/>
                <w:b/>
                <w:lang w:val="ka-GE"/>
              </w:rPr>
            </w:pPr>
            <w:r w:rsidRPr="004E6EE8">
              <w:rPr>
                <w:rFonts w:ascii="Sylfaen" w:eastAsia="Calibri" w:hAnsi="Sylfaen"/>
                <w:b/>
                <w:lang w:val="ka-GE"/>
              </w:rPr>
              <w:t xml:space="preserve">დუალური პროგრამის შემთხვევაში: </w:t>
            </w:r>
          </w:p>
          <w:p w14:paraId="3C3B64E7" w14:textId="77777777" w:rsidR="00F0636C" w:rsidRPr="00EC23CF" w:rsidRDefault="00F0636C" w:rsidP="00F0636C">
            <w:pPr>
              <w:jc w:val="both"/>
              <w:rPr>
                <w:rFonts w:ascii="Sylfaen" w:hAnsi="Sylfaen"/>
                <w:lang w:val="ka-GE"/>
              </w:rPr>
            </w:pPr>
          </w:p>
          <w:p w14:paraId="4D9AB654" w14:textId="77777777" w:rsidR="00F0636C" w:rsidRDefault="00F0636C" w:rsidP="00F0636C">
            <w:pPr>
              <w:pStyle w:val="Default"/>
              <w:jc w:val="both"/>
              <w:rPr>
                <w:sz w:val="22"/>
                <w:szCs w:val="22"/>
                <w:lang w:val="ka-GE"/>
              </w:rPr>
            </w:pPr>
            <w:proofErr w:type="spellStart"/>
            <w:r w:rsidRPr="00B40398">
              <w:rPr>
                <w:b/>
                <w:sz w:val="22"/>
                <w:szCs w:val="22"/>
              </w:rPr>
              <w:t>შესრულების</w:t>
            </w:r>
            <w:proofErr w:type="spellEnd"/>
            <w:r w:rsidRPr="00B40398">
              <w:rPr>
                <w:b/>
                <w:sz w:val="22"/>
                <w:szCs w:val="22"/>
              </w:rPr>
              <w:t xml:space="preserve"> </w:t>
            </w:r>
            <w:proofErr w:type="spellStart"/>
            <w:r w:rsidRPr="00B40398">
              <w:rPr>
                <w:b/>
                <w:sz w:val="22"/>
                <w:szCs w:val="22"/>
              </w:rPr>
              <w:t>მტკიცებულება</w:t>
            </w:r>
            <w:proofErr w:type="spellEnd"/>
            <w:r w:rsidRPr="00B40398">
              <w:rPr>
                <w:b/>
                <w:sz w:val="22"/>
                <w:szCs w:val="22"/>
              </w:rPr>
              <w:t>:</w:t>
            </w:r>
            <w:r>
              <w:rPr>
                <w:b/>
                <w:sz w:val="22"/>
                <w:szCs w:val="22"/>
                <w:lang w:val="en-US"/>
              </w:rPr>
              <w:t xml:space="preserve"> </w:t>
            </w:r>
            <w:r w:rsidRPr="00B40398">
              <w:rPr>
                <w:sz w:val="22"/>
                <w:szCs w:val="22"/>
                <w:lang w:val="ka-GE"/>
              </w:rPr>
              <w:t>პროფესიული</w:t>
            </w:r>
            <w:r w:rsidRPr="00014023">
              <w:rPr>
                <w:sz w:val="22"/>
                <w:szCs w:val="22"/>
              </w:rPr>
              <w:t xml:space="preserve"> </w:t>
            </w:r>
            <w:proofErr w:type="spellStart"/>
            <w:r w:rsidRPr="00014023">
              <w:rPr>
                <w:sz w:val="22"/>
                <w:szCs w:val="22"/>
              </w:rPr>
              <w:t>სტუდენტის</w:t>
            </w:r>
            <w:proofErr w:type="spellEnd"/>
            <w:r w:rsidRPr="00014023">
              <w:rPr>
                <w:sz w:val="22"/>
                <w:szCs w:val="22"/>
              </w:rPr>
              <w:t xml:space="preserve"> </w:t>
            </w:r>
            <w:proofErr w:type="spellStart"/>
            <w:r w:rsidRPr="00014023">
              <w:rPr>
                <w:sz w:val="22"/>
                <w:szCs w:val="22"/>
              </w:rPr>
              <w:t>ჩანაწერების</w:t>
            </w:r>
            <w:proofErr w:type="spellEnd"/>
            <w:r w:rsidRPr="00014023">
              <w:rPr>
                <w:sz w:val="22"/>
                <w:szCs w:val="22"/>
              </w:rPr>
              <w:t xml:space="preserve"> </w:t>
            </w:r>
            <w:proofErr w:type="spellStart"/>
            <w:r w:rsidRPr="00014023">
              <w:rPr>
                <w:sz w:val="22"/>
                <w:szCs w:val="22"/>
              </w:rPr>
              <w:t>ჟურნალი</w:t>
            </w:r>
            <w:proofErr w:type="spellEnd"/>
            <w:r w:rsidRPr="00014023">
              <w:rPr>
                <w:sz w:val="22"/>
                <w:szCs w:val="22"/>
              </w:rPr>
              <w:t xml:space="preserve">, </w:t>
            </w:r>
            <w:proofErr w:type="spellStart"/>
            <w:r w:rsidRPr="00014023">
              <w:rPr>
                <w:sz w:val="22"/>
                <w:szCs w:val="22"/>
              </w:rPr>
              <w:t>რომელსაც</w:t>
            </w:r>
            <w:proofErr w:type="spellEnd"/>
            <w:r w:rsidRPr="00014023">
              <w:rPr>
                <w:sz w:val="22"/>
                <w:szCs w:val="22"/>
              </w:rPr>
              <w:t xml:space="preserve"> </w:t>
            </w:r>
            <w:proofErr w:type="spellStart"/>
            <w:r w:rsidRPr="00014023">
              <w:rPr>
                <w:sz w:val="22"/>
                <w:szCs w:val="22"/>
              </w:rPr>
              <w:t>აწარმოებს</w:t>
            </w:r>
            <w:proofErr w:type="spellEnd"/>
            <w:r w:rsidRPr="00014023">
              <w:rPr>
                <w:sz w:val="22"/>
                <w:szCs w:val="22"/>
              </w:rPr>
              <w:t xml:space="preserve"> </w:t>
            </w:r>
            <w:proofErr w:type="spellStart"/>
            <w:r w:rsidRPr="00014023">
              <w:rPr>
                <w:sz w:val="22"/>
                <w:szCs w:val="22"/>
              </w:rPr>
              <w:t>სტუდენტი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ადასტურებს</w:t>
            </w:r>
            <w:proofErr w:type="spellEnd"/>
            <w:r w:rsidRPr="00014023">
              <w:rPr>
                <w:sz w:val="22"/>
                <w:szCs w:val="22"/>
              </w:rPr>
              <w:t xml:space="preserve"> </w:t>
            </w:r>
            <w:proofErr w:type="spellStart"/>
            <w:r w:rsidRPr="00014023">
              <w:rPr>
                <w:sz w:val="22"/>
                <w:szCs w:val="22"/>
              </w:rPr>
              <w:t>ინსტრუქტორი</w:t>
            </w:r>
            <w:proofErr w:type="spellEnd"/>
            <w:r>
              <w:rPr>
                <w:sz w:val="22"/>
                <w:szCs w:val="22"/>
                <w:lang w:val="ka-GE"/>
              </w:rPr>
              <w:t>;</w:t>
            </w:r>
            <w:r w:rsidRPr="00014023">
              <w:rPr>
                <w:sz w:val="22"/>
                <w:szCs w:val="22"/>
              </w:rPr>
              <w:t xml:space="preserve"> </w:t>
            </w:r>
          </w:p>
          <w:p w14:paraId="43518823" w14:textId="77777777" w:rsidR="00F0636C" w:rsidRPr="00014023" w:rsidRDefault="00F0636C" w:rsidP="00F0636C">
            <w:pPr>
              <w:pStyle w:val="Default"/>
              <w:jc w:val="both"/>
              <w:rPr>
                <w:sz w:val="22"/>
                <w:szCs w:val="22"/>
              </w:rPr>
            </w:pPr>
            <w:proofErr w:type="spellStart"/>
            <w:r w:rsidRPr="00014023">
              <w:rPr>
                <w:sz w:val="22"/>
                <w:szCs w:val="22"/>
              </w:rPr>
              <w:t>შუალედური</w:t>
            </w:r>
            <w:proofErr w:type="spellEnd"/>
            <w:r w:rsidRPr="00014023">
              <w:rPr>
                <w:sz w:val="22"/>
                <w:szCs w:val="22"/>
              </w:rPr>
              <w:t xml:space="preserve"> </w:t>
            </w:r>
            <w:proofErr w:type="spellStart"/>
            <w:r w:rsidRPr="00014023">
              <w:rPr>
                <w:sz w:val="22"/>
                <w:szCs w:val="22"/>
              </w:rPr>
              <w:t>და</w:t>
            </w:r>
            <w:proofErr w:type="spellEnd"/>
            <w:r w:rsidRPr="00014023">
              <w:rPr>
                <w:sz w:val="22"/>
                <w:szCs w:val="22"/>
              </w:rPr>
              <w:t xml:space="preserve"> </w:t>
            </w:r>
            <w:proofErr w:type="spellStart"/>
            <w:r w:rsidRPr="00014023">
              <w:rPr>
                <w:sz w:val="22"/>
                <w:szCs w:val="22"/>
              </w:rPr>
              <w:t>საკვალიფიკაციო</w:t>
            </w:r>
            <w:proofErr w:type="spellEnd"/>
            <w:r w:rsidRPr="00014023">
              <w:rPr>
                <w:sz w:val="22"/>
                <w:szCs w:val="22"/>
              </w:rPr>
              <w:t xml:space="preserve"> </w:t>
            </w:r>
            <w:proofErr w:type="spellStart"/>
            <w:r w:rsidRPr="00014023">
              <w:rPr>
                <w:sz w:val="22"/>
                <w:szCs w:val="22"/>
              </w:rPr>
              <w:t>გამოცდის</w:t>
            </w:r>
            <w:proofErr w:type="spellEnd"/>
            <w:r w:rsidRPr="00014023">
              <w:rPr>
                <w:sz w:val="22"/>
                <w:szCs w:val="22"/>
              </w:rPr>
              <w:t xml:space="preserve"> </w:t>
            </w:r>
            <w:proofErr w:type="spellStart"/>
            <w:r w:rsidRPr="00014023">
              <w:rPr>
                <w:sz w:val="22"/>
                <w:szCs w:val="22"/>
              </w:rPr>
              <w:t>შედეგები</w:t>
            </w:r>
            <w:proofErr w:type="spellEnd"/>
            <w:r w:rsidRPr="00014023">
              <w:rPr>
                <w:sz w:val="22"/>
                <w:szCs w:val="22"/>
              </w:rPr>
              <w:t xml:space="preserve">. </w:t>
            </w:r>
          </w:p>
          <w:p w14:paraId="134247C5" w14:textId="70A1DC35" w:rsidR="00F0636C" w:rsidRPr="00690D8A" w:rsidRDefault="00F0636C" w:rsidP="003C3543">
            <w:pPr>
              <w:jc w:val="both"/>
              <w:rPr>
                <w:rFonts w:ascii="Sylfaen" w:hAnsi="Sylfaen"/>
                <w:b/>
                <w:lang w:val="ka-GE"/>
              </w:rPr>
            </w:pPr>
          </w:p>
        </w:tc>
      </w:tr>
      <w:tr w:rsidR="001C01AE" w:rsidRPr="00690D8A" w14:paraId="3259AC25" w14:textId="77777777" w:rsidTr="00477DCB">
        <w:trPr>
          <w:trHeight w:val="1755"/>
        </w:trPr>
        <w:tc>
          <w:tcPr>
            <w:tcW w:w="1526" w:type="dxa"/>
          </w:tcPr>
          <w:p w14:paraId="07CD9CD5" w14:textId="77777777" w:rsidR="001C01AE" w:rsidRPr="00690D8A" w:rsidRDefault="001C01AE" w:rsidP="008F77D9">
            <w:pPr>
              <w:rPr>
                <w:rFonts w:ascii="Sylfaen" w:hAnsi="Sylfaen"/>
                <w:b/>
                <w:lang w:val="ka-GE"/>
              </w:rPr>
            </w:pPr>
            <w:r w:rsidRPr="00690D8A">
              <w:rPr>
                <w:rFonts w:ascii="Sylfaen" w:hAnsi="Sylfaen"/>
                <w:b/>
                <w:lang w:val="ka-GE"/>
              </w:rPr>
              <w:t xml:space="preserve">მოდულის განხორციელებასთან დაკავშირებით </w:t>
            </w:r>
          </w:p>
          <w:p w14:paraId="2B333B74" w14:textId="72253A05" w:rsidR="001C01AE" w:rsidRPr="00690D8A" w:rsidRDefault="001C01AE" w:rsidP="00C46805">
            <w:pPr>
              <w:rPr>
                <w:rFonts w:ascii="Sylfaen" w:hAnsi="Sylfaen"/>
                <w:highlight w:val="yellow"/>
                <w:lang w:val="ka-GE"/>
              </w:rPr>
            </w:pPr>
          </w:p>
        </w:tc>
        <w:tc>
          <w:tcPr>
            <w:tcW w:w="13183" w:type="dxa"/>
            <w:gridSpan w:val="4"/>
            <w:vAlign w:val="center"/>
          </w:tcPr>
          <w:p w14:paraId="6D4124E6" w14:textId="77777777" w:rsidR="001C01AE" w:rsidRPr="000556A9" w:rsidRDefault="001C01AE" w:rsidP="008F77D9">
            <w:pPr>
              <w:pStyle w:val="Default"/>
              <w:jc w:val="both"/>
              <w:rPr>
                <w:b/>
                <w:sz w:val="22"/>
                <w:szCs w:val="22"/>
                <w:lang w:val="ka-GE"/>
              </w:rPr>
            </w:pPr>
            <w:r w:rsidRPr="000556A9">
              <w:rPr>
                <w:b/>
                <w:sz w:val="22"/>
                <w:szCs w:val="22"/>
                <w:lang w:val="ka-GE"/>
              </w:rPr>
              <w:t>დუალური პროგრამის შემთხვევაში:</w:t>
            </w:r>
          </w:p>
          <w:p w14:paraId="77316A7C" w14:textId="77777777" w:rsidR="001C01AE" w:rsidRPr="00362280" w:rsidRDefault="001C01AE" w:rsidP="008F77D9">
            <w:pPr>
              <w:pStyle w:val="Default"/>
              <w:jc w:val="both"/>
              <w:rPr>
                <w:sz w:val="22"/>
                <w:szCs w:val="22"/>
                <w:lang w:val="ka-GE"/>
              </w:rPr>
            </w:pPr>
            <w:r w:rsidRPr="000556A9">
              <w:rPr>
                <w:sz w:val="22"/>
                <w:szCs w:val="22"/>
                <w:lang w:val="ka-GE"/>
              </w:rPr>
              <w:t>დუალური</w:t>
            </w:r>
            <w:r>
              <w:rPr>
                <w:sz w:val="22"/>
                <w:szCs w:val="22"/>
                <w:lang w:val="ka-GE"/>
              </w:rPr>
              <w:t xml:space="preserve"> მიდგომით </w:t>
            </w:r>
            <w:r w:rsidRPr="000556A9">
              <w:rPr>
                <w:sz w:val="22"/>
                <w:szCs w:val="22"/>
                <w:lang w:val="ka-GE"/>
              </w:rPr>
              <w:t xml:space="preserve"> სწავლების შემთხვევაში მოდული ხორციელდება კოლეჯსა და საწარმოში</w:t>
            </w:r>
            <w:r>
              <w:rPr>
                <w:sz w:val="22"/>
                <w:szCs w:val="22"/>
                <w:lang w:val="ka-GE"/>
              </w:rPr>
              <w:t xml:space="preserve">. I </w:t>
            </w:r>
            <w:r w:rsidRPr="000556A9">
              <w:rPr>
                <w:sz w:val="22"/>
                <w:szCs w:val="22"/>
                <w:lang w:val="ka-GE"/>
              </w:rPr>
              <w:t xml:space="preserve">  სწავლის შედეგი მიიღწევა კოლეჯში</w:t>
            </w:r>
            <w:r>
              <w:rPr>
                <w:sz w:val="22"/>
                <w:szCs w:val="22"/>
                <w:lang w:val="ka-GE"/>
              </w:rPr>
              <w:t xml:space="preserve">.  ყველა სხვა </w:t>
            </w:r>
            <w:r w:rsidRPr="000556A9">
              <w:rPr>
                <w:sz w:val="22"/>
                <w:szCs w:val="22"/>
                <w:lang w:val="ka-GE"/>
              </w:rPr>
              <w:t xml:space="preserve">სწავლის </w:t>
            </w:r>
            <w:r>
              <w:rPr>
                <w:sz w:val="22"/>
                <w:szCs w:val="22"/>
                <w:lang w:val="ka-GE"/>
              </w:rPr>
              <w:t>შედეგ</w:t>
            </w:r>
            <w:r w:rsidRPr="000556A9">
              <w:rPr>
                <w:sz w:val="22"/>
                <w:szCs w:val="22"/>
                <w:lang w:val="ka-GE"/>
              </w:rPr>
              <w:t>ი  მიიღწევა საწარმოში.</w:t>
            </w:r>
          </w:p>
          <w:p w14:paraId="3DCF1CA5" w14:textId="77777777" w:rsidR="001C01AE" w:rsidRPr="00F44D6C" w:rsidRDefault="001C01AE" w:rsidP="008F77D9">
            <w:pPr>
              <w:pStyle w:val="Default"/>
              <w:jc w:val="both"/>
              <w:rPr>
                <w:sz w:val="22"/>
                <w:szCs w:val="22"/>
                <w:lang w:val="ka-GE"/>
              </w:rPr>
            </w:pPr>
            <w:r>
              <w:rPr>
                <w:sz w:val="22"/>
                <w:szCs w:val="22"/>
                <w:lang w:val="ka-GE"/>
              </w:rPr>
              <w:t>მოდულის საწარმოში სწავლების შემთხვევაში,</w:t>
            </w:r>
            <w:r w:rsidRPr="000556A9">
              <w:rPr>
                <w:sz w:val="22"/>
                <w:szCs w:val="22"/>
                <w:lang w:val="ka-GE"/>
              </w:rPr>
              <w:t xml:space="preserve"> კოლეჯსა და კომპანიას შორის დადებული ხელშეკრულების ფარგლებში,   პროფესიული   სტუდენტი მუშაობს, აწარმოებს სტუდენტის ჩანაწერების ჟურნალს, რომელსაც ამოწმებს ინსტრუქტორი და მიღწევის შემთხვევაში, უდასტურებს სწავლის შედეგებს, რასაც სტუდენტი შერჩევით ადასტურებს შუალედური და საკვალიფიკაციო გამოცდის დროს.</w:t>
            </w:r>
          </w:p>
          <w:p w14:paraId="677C9B2B" w14:textId="76065D95" w:rsidR="001C01AE" w:rsidRPr="00477DCB" w:rsidRDefault="001C01AE" w:rsidP="00477DCB">
            <w:pPr>
              <w:pStyle w:val="Default"/>
              <w:jc w:val="both"/>
              <w:rPr>
                <w:sz w:val="22"/>
                <w:szCs w:val="22"/>
                <w:lang w:val="ka-GE"/>
              </w:rPr>
            </w:pPr>
          </w:p>
        </w:tc>
      </w:tr>
    </w:tbl>
    <w:p w14:paraId="2B507EEB" w14:textId="77777777" w:rsidR="001C01AE" w:rsidRDefault="001C01AE" w:rsidP="00637623">
      <w:pPr>
        <w:spacing w:before="120" w:line="240" w:lineRule="auto"/>
        <w:jc w:val="both"/>
        <w:rPr>
          <w:rFonts w:ascii="Sylfaen" w:hAnsi="Sylfaen" w:cs="Arial"/>
          <w:b/>
          <w:lang w:val="en-US"/>
        </w:rPr>
      </w:pPr>
    </w:p>
    <w:p w14:paraId="352DD405" w14:textId="48936631" w:rsidR="00637623" w:rsidRPr="00690D8A" w:rsidRDefault="00637623" w:rsidP="00637623">
      <w:pPr>
        <w:spacing w:before="120" w:line="240" w:lineRule="auto"/>
        <w:jc w:val="both"/>
        <w:rPr>
          <w:rFonts w:ascii="Sylfaen" w:hAnsi="Sylfaen" w:cs="Arial"/>
          <w:b/>
          <w:lang w:val="ka-GE"/>
        </w:rPr>
      </w:pPr>
      <w:r w:rsidRPr="00690D8A">
        <w:rPr>
          <w:rFonts w:ascii="Sylfaen" w:hAnsi="Sylfaen" w:cs="Arial"/>
          <w:b/>
          <w:lang w:val="ka-GE"/>
        </w:rPr>
        <w:lastRenderedPageBreak/>
        <w:t>3.2</w:t>
      </w:r>
      <w:r w:rsidR="000D1CB6" w:rsidRPr="00690D8A">
        <w:rPr>
          <w:rFonts w:ascii="Sylfaen" w:hAnsi="Sylfaen" w:cs="Arial"/>
          <w:b/>
          <w:lang w:val="ka-GE"/>
        </w:rPr>
        <w:t>.</w:t>
      </w:r>
      <w:r w:rsidRPr="00690D8A">
        <w:rPr>
          <w:rFonts w:ascii="Sylfaen" w:hAnsi="Sylfaen" w:cs="Arial"/>
          <w:b/>
          <w:lang w:val="ka-GE"/>
        </w:rPr>
        <w:t>საათების განაწილების  სქემა</w:t>
      </w:r>
    </w:p>
    <w:tbl>
      <w:tblPr>
        <w:tblW w:w="14027" w:type="dxa"/>
        <w:tblInd w:w="93" w:type="dxa"/>
        <w:tblLook w:val="04A0" w:firstRow="1" w:lastRow="0" w:firstColumn="1" w:lastColumn="0" w:noHBand="0" w:noVBand="1"/>
      </w:tblPr>
      <w:tblGrid>
        <w:gridCol w:w="1600"/>
        <w:gridCol w:w="4147"/>
        <w:gridCol w:w="2700"/>
        <w:gridCol w:w="2880"/>
        <w:gridCol w:w="2700"/>
      </w:tblGrid>
      <w:tr w:rsidR="005327C8" w:rsidRPr="00690D8A" w14:paraId="78384A2A" w14:textId="77777777" w:rsidTr="006972C6">
        <w:trPr>
          <w:trHeight w:val="817"/>
        </w:trPr>
        <w:tc>
          <w:tcPr>
            <w:tcW w:w="160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14:paraId="34355FC2" w14:textId="391F1B51" w:rsidR="005327C8" w:rsidRPr="00690D8A" w:rsidRDefault="00477DCB" w:rsidP="00A57C61">
            <w:pPr>
              <w:spacing w:after="0" w:line="240" w:lineRule="auto"/>
              <w:jc w:val="center"/>
              <w:rPr>
                <w:rFonts w:ascii="Sylfaen" w:hAnsi="Sylfaen" w:cs="Calibri"/>
                <w:b/>
                <w:bCs/>
                <w:color w:val="000000"/>
                <w:lang w:val="ka-GE"/>
              </w:rPr>
            </w:pPr>
            <w:r>
              <w:rPr>
                <w:rFonts w:ascii="Sylfaen" w:hAnsi="Sylfaen" w:cs="Calibri"/>
                <w:b/>
                <w:bCs/>
                <w:color w:val="000000"/>
                <w:lang w:val="ka-GE"/>
              </w:rPr>
              <w:t>ს</w:t>
            </w:r>
            <w:r w:rsidR="005327C8" w:rsidRPr="00690D8A">
              <w:rPr>
                <w:rFonts w:ascii="Sylfaen" w:hAnsi="Sylfaen" w:cs="Calibri"/>
                <w:b/>
                <w:bCs/>
                <w:color w:val="000000"/>
                <w:lang w:val="ka-GE"/>
              </w:rPr>
              <w:t>წავლის შედეგები</w:t>
            </w:r>
          </w:p>
        </w:tc>
        <w:tc>
          <w:tcPr>
            <w:tcW w:w="12427" w:type="dxa"/>
            <w:gridSpan w:val="4"/>
            <w:tcBorders>
              <w:top w:val="single" w:sz="8" w:space="0" w:color="auto"/>
              <w:left w:val="nil"/>
              <w:bottom w:val="single" w:sz="8" w:space="0" w:color="auto"/>
              <w:right w:val="single" w:sz="8" w:space="0" w:color="000000"/>
            </w:tcBorders>
            <w:shd w:val="clear" w:color="auto" w:fill="auto"/>
            <w:vAlign w:val="bottom"/>
            <w:hideMark/>
          </w:tcPr>
          <w:p w14:paraId="7EA76E1D" w14:textId="77777777" w:rsidR="005327C8" w:rsidRPr="00690D8A" w:rsidRDefault="005327C8" w:rsidP="00A57C61">
            <w:pPr>
              <w:spacing w:after="0" w:line="240" w:lineRule="auto"/>
              <w:jc w:val="center"/>
              <w:rPr>
                <w:rFonts w:ascii="Sylfaen" w:hAnsi="Sylfaen" w:cs="Calibri"/>
                <w:b/>
                <w:bCs/>
                <w:color w:val="000000"/>
                <w:lang w:val="ka-GE"/>
              </w:rPr>
            </w:pPr>
            <w:r w:rsidRPr="00690D8A">
              <w:rPr>
                <w:rFonts w:ascii="Sylfaen" w:hAnsi="Sylfaen" w:cs="Calibri"/>
                <w:b/>
                <w:bCs/>
                <w:color w:val="000000"/>
                <w:lang w:val="ka-GE"/>
              </w:rPr>
              <w:t>საათების განაწილება სწავლის შედეგების მიხედვით</w:t>
            </w:r>
          </w:p>
        </w:tc>
      </w:tr>
      <w:tr w:rsidR="005327C8" w:rsidRPr="00690D8A" w14:paraId="4D85C73F" w14:textId="77777777" w:rsidTr="006972C6">
        <w:trPr>
          <w:trHeight w:val="310"/>
        </w:trPr>
        <w:tc>
          <w:tcPr>
            <w:tcW w:w="1600" w:type="dxa"/>
            <w:vMerge/>
            <w:tcBorders>
              <w:top w:val="single" w:sz="8" w:space="0" w:color="auto"/>
              <w:left w:val="single" w:sz="8" w:space="0" w:color="auto"/>
              <w:bottom w:val="single" w:sz="8" w:space="0" w:color="000000"/>
              <w:right w:val="single" w:sz="8" w:space="0" w:color="auto"/>
            </w:tcBorders>
            <w:vAlign w:val="center"/>
            <w:hideMark/>
          </w:tcPr>
          <w:p w14:paraId="2282225F" w14:textId="77777777" w:rsidR="005327C8" w:rsidRPr="00690D8A" w:rsidRDefault="005327C8" w:rsidP="00A57C61">
            <w:pPr>
              <w:spacing w:after="0" w:line="240" w:lineRule="auto"/>
              <w:rPr>
                <w:rFonts w:ascii="Sylfaen" w:hAnsi="Sylfaen" w:cs="Calibri"/>
                <w:b/>
                <w:bCs/>
                <w:color w:val="000000"/>
                <w:lang w:val="ka-GE"/>
              </w:rPr>
            </w:pPr>
          </w:p>
        </w:tc>
        <w:tc>
          <w:tcPr>
            <w:tcW w:w="4147" w:type="dxa"/>
            <w:tcBorders>
              <w:top w:val="nil"/>
              <w:left w:val="nil"/>
              <w:bottom w:val="single" w:sz="8" w:space="0" w:color="auto"/>
              <w:right w:val="single" w:sz="8" w:space="0" w:color="auto"/>
            </w:tcBorders>
            <w:shd w:val="clear" w:color="auto" w:fill="auto"/>
            <w:vAlign w:val="bottom"/>
            <w:hideMark/>
          </w:tcPr>
          <w:p w14:paraId="756D6CC0" w14:textId="77777777" w:rsidR="005327C8" w:rsidRPr="00690D8A" w:rsidRDefault="005327C8" w:rsidP="00A57C61">
            <w:pPr>
              <w:spacing w:after="0" w:line="240" w:lineRule="auto"/>
              <w:jc w:val="center"/>
              <w:rPr>
                <w:rFonts w:ascii="Sylfaen" w:hAnsi="Sylfaen" w:cs="Calibri"/>
                <w:b/>
                <w:bCs/>
                <w:color w:val="000000"/>
                <w:lang w:val="ka-GE"/>
              </w:rPr>
            </w:pPr>
            <w:r w:rsidRPr="00690D8A">
              <w:rPr>
                <w:rFonts w:ascii="Sylfaen" w:hAnsi="Sylfaen" w:cs="Calibri"/>
                <w:b/>
                <w:bCs/>
                <w:color w:val="000000"/>
                <w:lang w:val="ka-GE"/>
              </w:rPr>
              <w:t>საკონტაქტო</w:t>
            </w:r>
          </w:p>
        </w:tc>
        <w:tc>
          <w:tcPr>
            <w:tcW w:w="2700" w:type="dxa"/>
            <w:tcBorders>
              <w:top w:val="nil"/>
              <w:left w:val="nil"/>
              <w:bottom w:val="single" w:sz="8" w:space="0" w:color="auto"/>
              <w:right w:val="single" w:sz="8" w:space="0" w:color="auto"/>
            </w:tcBorders>
            <w:shd w:val="clear" w:color="auto" w:fill="auto"/>
            <w:vAlign w:val="bottom"/>
            <w:hideMark/>
          </w:tcPr>
          <w:p w14:paraId="01F20494" w14:textId="77777777" w:rsidR="005327C8" w:rsidRPr="00690D8A" w:rsidRDefault="005327C8" w:rsidP="00A57C61">
            <w:pPr>
              <w:spacing w:after="0" w:line="240" w:lineRule="auto"/>
              <w:jc w:val="center"/>
              <w:rPr>
                <w:rFonts w:ascii="Sylfaen" w:hAnsi="Sylfaen" w:cs="Calibri"/>
                <w:b/>
                <w:bCs/>
                <w:color w:val="000000"/>
                <w:lang w:val="ka-GE"/>
              </w:rPr>
            </w:pPr>
            <w:r w:rsidRPr="00690D8A">
              <w:rPr>
                <w:rFonts w:ascii="Sylfaen" w:hAnsi="Sylfaen" w:cs="Calibri"/>
                <w:b/>
                <w:bCs/>
                <w:color w:val="000000"/>
                <w:lang w:val="ka-GE"/>
              </w:rPr>
              <w:t>დამოუკიდებელი</w:t>
            </w:r>
          </w:p>
        </w:tc>
        <w:tc>
          <w:tcPr>
            <w:tcW w:w="2880" w:type="dxa"/>
            <w:tcBorders>
              <w:top w:val="nil"/>
              <w:left w:val="nil"/>
              <w:bottom w:val="single" w:sz="8" w:space="0" w:color="auto"/>
              <w:right w:val="single" w:sz="8" w:space="0" w:color="auto"/>
            </w:tcBorders>
            <w:shd w:val="clear" w:color="auto" w:fill="auto"/>
            <w:vAlign w:val="bottom"/>
            <w:hideMark/>
          </w:tcPr>
          <w:p w14:paraId="3CA65AF0" w14:textId="77777777" w:rsidR="005327C8" w:rsidRPr="00690D8A" w:rsidRDefault="005327C8" w:rsidP="00A57C61">
            <w:pPr>
              <w:spacing w:after="0" w:line="240" w:lineRule="auto"/>
              <w:jc w:val="center"/>
              <w:rPr>
                <w:rFonts w:ascii="Sylfaen" w:hAnsi="Sylfaen" w:cs="Calibri"/>
                <w:b/>
                <w:bCs/>
                <w:color w:val="000000"/>
                <w:lang w:val="ka-GE"/>
              </w:rPr>
            </w:pPr>
            <w:r w:rsidRPr="00690D8A">
              <w:rPr>
                <w:rFonts w:ascii="Sylfaen" w:hAnsi="Sylfaen" w:cs="Calibri"/>
                <w:b/>
                <w:bCs/>
                <w:color w:val="000000"/>
                <w:lang w:val="ka-GE"/>
              </w:rPr>
              <w:t>შეფასება</w:t>
            </w:r>
          </w:p>
        </w:tc>
        <w:tc>
          <w:tcPr>
            <w:tcW w:w="2700" w:type="dxa"/>
            <w:tcBorders>
              <w:top w:val="nil"/>
              <w:left w:val="nil"/>
              <w:bottom w:val="single" w:sz="8" w:space="0" w:color="auto"/>
              <w:right w:val="single" w:sz="8" w:space="0" w:color="auto"/>
            </w:tcBorders>
            <w:shd w:val="clear" w:color="auto" w:fill="auto"/>
            <w:vAlign w:val="bottom"/>
            <w:hideMark/>
          </w:tcPr>
          <w:p w14:paraId="54FB735E" w14:textId="77777777" w:rsidR="005327C8" w:rsidRPr="00690D8A" w:rsidRDefault="005327C8" w:rsidP="00A57C61">
            <w:pPr>
              <w:spacing w:after="0" w:line="240" w:lineRule="auto"/>
              <w:jc w:val="center"/>
              <w:rPr>
                <w:rFonts w:ascii="Sylfaen" w:hAnsi="Sylfaen" w:cs="Calibri"/>
                <w:b/>
                <w:bCs/>
                <w:color w:val="000000"/>
                <w:lang w:val="ka-GE"/>
              </w:rPr>
            </w:pPr>
            <w:r w:rsidRPr="00690D8A">
              <w:rPr>
                <w:rFonts w:ascii="Sylfaen" w:hAnsi="Sylfaen" w:cs="Calibri"/>
                <w:b/>
                <w:bCs/>
                <w:color w:val="000000"/>
                <w:lang w:val="ka-GE"/>
              </w:rPr>
              <w:t>სულ</w:t>
            </w:r>
          </w:p>
        </w:tc>
      </w:tr>
      <w:tr w:rsidR="007025C3" w:rsidRPr="00690D8A" w14:paraId="6497588B" w14:textId="77777777" w:rsidTr="00B834F1">
        <w:trPr>
          <w:trHeight w:val="310"/>
        </w:trPr>
        <w:tc>
          <w:tcPr>
            <w:tcW w:w="1600" w:type="dxa"/>
            <w:tcBorders>
              <w:top w:val="nil"/>
              <w:left w:val="single" w:sz="8" w:space="0" w:color="auto"/>
              <w:bottom w:val="single" w:sz="8" w:space="0" w:color="auto"/>
              <w:right w:val="single" w:sz="8" w:space="0" w:color="auto"/>
            </w:tcBorders>
            <w:shd w:val="clear" w:color="auto" w:fill="auto"/>
            <w:vAlign w:val="bottom"/>
            <w:hideMark/>
          </w:tcPr>
          <w:p w14:paraId="20399D85" w14:textId="77777777" w:rsidR="007025C3" w:rsidRPr="00690D8A" w:rsidRDefault="007025C3" w:rsidP="00A57C61">
            <w:pPr>
              <w:spacing w:after="0" w:line="240" w:lineRule="auto"/>
              <w:jc w:val="center"/>
              <w:rPr>
                <w:rFonts w:ascii="Sylfaen" w:hAnsi="Sylfaen" w:cs="Calibri"/>
                <w:b/>
                <w:bCs/>
                <w:color w:val="000000"/>
                <w:lang w:val="ka-GE"/>
              </w:rPr>
            </w:pPr>
            <w:r w:rsidRPr="00690D8A">
              <w:rPr>
                <w:rFonts w:ascii="Sylfaen" w:hAnsi="Sylfaen" w:cs="Calibri"/>
                <w:b/>
                <w:bCs/>
                <w:color w:val="000000"/>
                <w:lang w:val="ka-GE"/>
              </w:rPr>
              <w:t>1</w:t>
            </w:r>
          </w:p>
        </w:tc>
        <w:tc>
          <w:tcPr>
            <w:tcW w:w="4147" w:type="dxa"/>
            <w:tcBorders>
              <w:top w:val="nil"/>
              <w:left w:val="nil"/>
              <w:bottom w:val="single" w:sz="8" w:space="0" w:color="auto"/>
              <w:right w:val="single" w:sz="8" w:space="0" w:color="auto"/>
            </w:tcBorders>
            <w:shd w:val="clear" w:color="auto" w:fill="auto"/>
            <w:vAlign w:val="bottom"/>
            <w:hideMark/>
          </w:tcPr>
          <w:p w14:paraId="5D5CC4CA" w14:textId="77777777" w:rsidR="007025C3" w:rsidRPr="00690D8A" w:rsidRDefault="007025C3" w:rsidP="00A57C61">
            <w:pPr>
              <w:spacing w:after="0" w:line="240" w:lineRule="auto"/>
              <w:jc w:val="center"/>
              <w:rPr>
                <w:rFonts w:ascii="Sylfaen" w:hAnsi="Sylfaen" w:cs="Calibri"/>
                <w:color w:val="000000"/>
                <w:lang w:val="ka-GE"/>
              </w:rPr>
            </w:pPr>
            <w:r w:rsidRPr="00690D8A">
              <w:rPr>
                <w:rFonts w:ascii="Sylfaen" w:hAnsi="Sylfaen" w:cs="Calibri"/>
                <w:color w:val="000000"/>
                <w:lang w:val="ka-GE"/>
              </w:rPr>
              <w:t>10</w:t>
            </w:r>
          </w:p>
        </w:tc>
        <w:tc>
          <w:tcPr>
            <w:tcW w:w="2700" w:type="dxa"/>
            <w:tcBorders>
              <w:top w:val="nil"/>
              <w:left w:val="nil"/>
              <w:bottom w:val="single" w:sz="8" w:space="0" w:color="auto"/>
              <w:right w:val="single" w:sz="8" w:space="0" w:color="auto"/>
            </w:tcBorders>
            <w:shd w:val="clear" w:color="auto" w:fill="auto"/>
            <w:hideMark/>
          </w:tcPr>
          <w:p w14:paraId="4AF6728B" w14:textId="77777777" w:rsidR="007025C3" w:rsidRPr="00690D8A" w:rsidRDefault="007025C3" w:rsidP="00A57C61">
            <w:pPr>
              <w:spacing w:after="0" w:line="240" w:lineRule="auto"/>
              <w:jc w:val="center"/>
              <w:rPr>
                <w:rFonts w:ascii="Sylfaen" w:hAnsi="Sylfaen" w:cs="Calibri"/>
                <w:color w:val="000000"/>
                <w:lang w:val="ka-GE"/>
              </w:rPr>
            </w:pPr>
            <w:r w:rsidRPr="00690D8A">
              <w:rPr>
                <w:rFonts w:ascii="Sylfaen" w:hAnsi="Sylfaen" w:cs="Calibri"/>
                <w:color w:val="000000"/>
                <w:lang w:val="ka-GE"/>
              </w:rPr>
              <w:t>13</w:t>
            </w:r>
          </w:p>
        </w:tc>
        <w:tc>
          <w:tcPr>
            <w:tcW w:w="2880" w:type="dxa"/>
            <w:tcBorders>
              <w:top w:val="nil"/>
              <w:left w:val="nil"/>
              <w:bottom w:val="single" w:sz="8" w:space="0" w:color="auto"/>
              <w:right w:val="single" w:sz="8" w:space="0" w:color="auto"/>
            </w:tcBorders>
            <w:shd w:val="clear" w:color="auto" w:fill="auto"/>
            <w:hideMark/>
          </w:tcPr>
          <w:p w14:paraId="6B950D51" w14:textId="77777777" w:rsidR="007025C3" w:rsidRPr="00690D8A" w:rsidRDefault="007025C3" w:rsidP="00A57C61">
            <w:pPr>
              <w:spacing w:after="0" w:line="240" w:lineRule="auto"/>
              <w:jc w:val="center"/>
              <w:rPr>
                <w:rFonts w:ascii="Sylfaen" w:hAnsi="Sylfaen" w:cs="Calibri"/>
                <w:color w:val="000000"/>
                <w:lang w:val="ka-GE"/>
              </w:rPr>
            </w:pPr>
            <w:r w:rsidRPr="00690D8A">
              <w:rPr>
                <w:rFonts w:ascii="Sylfaen" w:hAnsi="Sylfaen" w:cs="Calibri"/>
                <w:color w:val="000000"/>
                <w:lang w:val="ka-GE"/>
              </w:rPr>
              <w:t>2</w:t>
            </w:r>
          </w:p>
        </w:tc>
        <w:tc>
          <w:tcPr>
            <w:tcW w:w="2700" w:type="dxa"/>
            <w:vMerge w:val="restart"/>
            <w:tcBorders>
              <w:top w:val="nil"/>
              <w:left w:val="nil"/>
              <w:right w:val="single" w:sz="8" w:space="0" w:color="auto"/>
            </w:tcBorders>
            <w:shd w:val="clear" w:color="auto" w:fill="auto"/>
            <w:hideMark/>
          </w:tcPr>
          <w:p w14:paraId="6DB96D99" w14:textId="77777777" w:rsidR="003B616C" w:rsidRPr="00690D8A" w:rsidRDefault="003B616C" w:rsidP="003B616C">
            <w:pPr>
              <w:spacing w:after="0" w:line="240" w:lineRule="auto"/>
              <w:jc w:val="center"/>
              <w:rPr>
                <w:rFonts w:ascii="Sylfaen" w:hAnsi="Sylfaen" w:cs="Calibri"/>
                <w:color w:val="000000"/>
                <w:lang w:val="ka-GE"/>
              </w:rPr>
            </w:pPr>
          </w:p>
          <w:p w14:paraId="7DAE75B2" w14:textId="77777777" w:rsidR="003B616C" w:rsidRPr="00690D8A" w:rsidRDefault="003B616C" w:rsidP="003B616C">
            <w:pPr>
              <w:spacing w:after="0" w:line="240" w:lineRule="auto"/>
              <w:jc w:val="center"/>
              <w:rPr>
                <w:rFonts w:ascii="Sylfaen" w:hAnsi="Sylfaen" w:cs="Calibri"/>
                <w:color w:val="000000"/>
                <w:lang w:val="ka-GE"/>
              </w:rPr>
            </w:pPr>
          </w:p>
          <w:p w14:paraId="28E63C41" w14:textId="77777777" w:rsidR="003B616C" w:rsidRPr="00690D8A" w:rsidRDefault="003B616C" w:rsidP="003B616C">
            <w:pPr>
              <w:spacing w:after="0" w:line="240" w:lineRule="auto"/>
              <w:jc w:val="center"/>
              <w:rPr>
                <w:rFonts w:ascii="Sylfaen" w:hAnsi="Sylfaen" w:cs="Calibri"/>
                <w:color w:val="000000"/>
                <w:lang w:val="ka-GE"/>
              </w:rPr>
            </w:pPr>
          </w:p>
          <w:p w14:paraId="23A25691" w14:textId="77777777" w:rsidR="003B616C" w:rsidRPr="00690D8A" w:rsidRDefault="003B616C" w:rsidP="003B616C">
            <w:pPr>
              <w:spacing w:after="0" w:line="240" w:lineRule="auto"/>
              <w:jc w:val="center"/>
              <w:rPr>
                <w:rFonts w:ascii="Sylfaen" w:hAnsi="Sylfaen" w:cs="Calibri"/>
                <w:color w:val="000000"/>
                <w:lang w:val="ka-GE"/>
              </w:rPr>
            </w:pPr>
          </w:p>
          <w:p w14:paraId="502CDFED" w14:textId="3FFB801A" w:rsidR="007025C3" w:rsidRPr="00690D8A" w:rsidRDefault="007025C3" w:rsidP="003B616C">
            <w:pPr>
              <w:spacing w:after="0" w:line="240" w:lineRule="auto"/>
              <w:jc w:val="center"/>
              <w:rPr>
                <w:rFonts w:ascii="Sylfaen" w:hAnsi="Sylfaen" w:cs="Calibri"/>
                <w:color w:val="000000"/>
                <w:lang w:val="ka-GE"/>
              </w:rPr>
            </w:pPr>
            <w:r w:rsidRPr="00690D8A">
              <w:rPr>
                <w:rFonts w:ascii="Sylfaen" w:hAnsi="Sylfaen" w:cs="Calibri"/>
                <w:color w:val="000000"/>
                <w:lang w:val="ka-GE"/>
              </w:rPr>
              <w:t>100</w:t>
            </w:r>
          </w:p>
        </w:tc>
      </w:tr>
      <w:tr w:rsidR="007025C3" w:rsidRPr="00690D8A" w14:paraId="40FA6E62" w14:textId="77777777" w:rsidTr="00B834F1">
        <w:trPr>
          <w:trHeight w:val="310"/>
        </w:trPr>
        <w:tc>
          <w:tcPr>
            <w:tcW w:w="1600" w:type="dxa"/>
            <w:tcBorders>
              <w:top w:val="nil"/>
              <w:left w:val="single" w:sz="8" w:space="0" w:color="auto"/>
              <w:bottom w:val="single" w:sz="8" w:space="0" w:color="auto"/>
              <w:right w:val="single" w:sz="8" w:space="0" w:color="auto"/>
            </w:tcBorders>
            <w:shd w:val="clear" w:color="auto" w:fill="auto"/>
            <w:vAlign w:val="bottom"/>
            <w:hideMark/>
          </w:tcPr>
          <w:p w14:paraId="1D2CB759" w14:textId="77777777" w:rsidR="007025C3" w:rsidRPr="00690D8A" w:rsidRDefault="007025C3" w:rsidP="00A57C61">
            <w:pPr>
              <w:spacing w:after="0" w:line="240" w:lineRule="auto"/>
              <w:jc w:val="center"/>
              <w:rPr>
                <w:rFonts w:ascii="Sylfaen" w:hAnsi="Sylfaen" w:cs="Calibri"/>
                <w:b/>
                <w:bCs/>
                <w:color w:val="000000"/>
                <w:lang w:val="ka-GE"/>
              </w:rPr>
            </w:pPr>
            <w:r w:rsidRPr="00690D8A">
              <w:rPr>
                <w:rFonts w:ascii="Sylfaen" w:hAnsi="Sylfaen" w:cs="Calibri"/>
                <w:b/>
                <w:bCs/>
                <w:color w:val="000000"/>
                <w:lang w:val="ka-GE"/>
              </w:rPr>
              <w:t>2</w:t>
            </w:r>
          </w:p>
        </w:tc>
        <w:tc>
          <w:tcPr>
            <w:tcW w:w="4147" w:type="dxa"/>
            <w:tcBorders>
              <w:top w:val="nil"/>
              <w:left w:val="nil"/>
              <w:bottom w:val="single" w:sz="8" w:space="0" w:color="auto"/>
              <w:right w:val="single" w:sz="8" w:space="0" w:color="auto"/>
            </w:tcBorders>
            <w:shd w:val="clear" w:color="auto" w:fill="auto"/>
            <w:vAlign w:val="bottom"/>
            <w:hideMark/>
          </w:tcPr>
          <w:p w14:paraId="5782858E" w14:textId="77777777" w:rsidR="007025C3" w:rsidRPr="00690D8A" w:rsidRDefault="007025C3" w:rsidP="00A57C61">
            <w:pPr>
              <w:spacing w:after="0" w:line="240" w:lineRule="auto"/>
              <w:jc w:val="center"/>
              <w:rPr>
                <w:rFonts w:ascii="Sylfaen" w:hAnsi="Sylfaen" w:cs="Calibri"/>
                <w:color w:val="000000"/>
                <w:lang w:val="ka-GE"/>
              </w:rPr>
            </w:pPr>
            <w:r w:rsidRPr="00690D8A">
              <w:rPr>
                <w:rFonts w:ascii="Sylfaen" w:hAnsi="Sylfaen" w:cs="Calibri"/>
                <w:color w:val="000000"/>
                <w:lang w:val="ka-GE"/>
              </w:rPr>
              <w:t>10</w:t>
            </w:r>
          </w:p>
        </w:tc>
        <w:tc>
          <w:tcPr>
            <w:tcW w:w="2700" w:type="dxa"/>
            <w:tcBorders>
              <w:top w:val="nil"/>
              <w:left w:val="nil"/>
              <w:bottom w:val="single" w:sz="8" w:space="0" w:color="auto"/>
              <w:right w:val="single" w:sz="8" w:space="0" w:color="auto"/>
            </w:tcBorders>
            <w:shd w:val="clear" w:color="auto" w:fill="auto"/>
            <w:vAlign w:val="bottom"/>
            <w:hideMark/>
          </w:tcPr>
          <w:p w14:paraId="454A8994" w14:textId="77777777" w:rsidR="007025C3" w:rsidRPr="00690D8A" w:rsidRDefault="007025C3" w:rsidP="00A57C61">
            <w:pPr>
              <w:spacing w:after="0" w:line="240" w:lineRule="auto"/>
              <w:jc w:val="center"/>
              <w:rPr>
                <w:rFonts w:ascii="Sylfaen" w:hAnsi="Sylfaen" w:cs="Calibri"/>
                <w:color w:val="000000"/>
                <w:lang w:val="ka-GE"/>
              </w:rPr>
            </w:pPr>
            <w:r w:rsidRPr="00690D8A">
              <w:rPr>
                <w:rFonts w:ascii="Sylfaen" w:hAnsi="Sylfaen" w:cs="Calibri"/>
                <w:color w:val="000000"/>
                <w:lang w:val="ka-GE"/>
              </w:rPr>
              <w:t>13</w:t>
            </w:r>
          </w:p>
        </w:tc>
        <w:tc>
          <w:tcPr>
            <w:tcW w:w="2880" w:type="dxa"/>
            <w:tcBorders>
              <w:top w:val="nil"/>
              <w:left w:val="nil"/>
              <w:bottom w:val="single" w:sz="8" w:space="0" w:color="auto"/>
              <w:right w:val="single" w:sz="8" w:space="0" w:color="auto"/>
            </w:tcBorders>
            <w:shd w:val="clear" w:color="auto" w:fill="auto"/>
            <w:vAlign w:val="bottom"/>
            <w:hideMark/>
          </w:tcPr>
          <w:p w14:paraId="578CC94F" w14:textId="77777777" w:rsidR="007025C3" w:rsidRPr="00690D8A" w:rsidRDefault="007025C3" w:rsidP="00A57C61">
            <w:pPr>
              <w:spacing w:after="0" w:line="240" w:lineRule="auto"/>
              <w:jc w:val="center"/>
              <w:rPr>
                <w:rFonts w:ascii="Sylfaen" w:hAnsi="Sylfaen" w:cs="Calibri"/>
                <w:color w:val="000000"/>
                <w:lang w:val="ka-GE"/>
              </w:rPr>
            </w:pPr>
            <w:r w:rsidRPr="00690D8A">
              <w:rPr>
                <w:rFonts w:ascii="Sylfaen" w:hAnsi="Sylfaen" w:cs="Calibri"/>
                <w:color w:val="000000"/>
                <w:lang w:val="ka-GE"/>
              </w:rPr>
              <w:t>2</w:t>
            </w:r>
          </w:p>
        </w:tc>
        <w:tc>
          <w:tcPr>
            <w:tcW w:w="2700" w:type="dxa"/>
            <w:vMerge/>
            <w:tcBorders>
              <w:left w:val="nil"/>
              <w:right w:val="single" w:sz="8" w:space="0" w:color="auto"/>
            </w:tcBorders>
            <w:shd w:val="clear" w:color="auto" w:fill="auto"/>
            <w:hideMark/>
          </w:tcPr>
          <w:p w14:paraId="4F13ADAC" w14:textId="2799D040" w:rsidR="007025C3" w:rsidRPr="00690D8A" w:rsidRDefault="007025C3" w:rsidP="00A57C61">
            <w:pPr>
              <w:spacing w:after="0" w:line="240" w:lineRule="auto"/>
              <w:jc w:val="center"/>
              <w:rPr>
                <w:rFonts w:ascii="Sylfaen" w:hAnsi="Sylfaen" w:cs="Calibri"/>
                <w:color w:val="000000"/>
                <w:lang w:val="ka-GE"/>
              </w:rPr>
            </w:pPr>
          </w:p>
        </w:tc>
      </w:tr>
      <w:tr w:rsidR="007025C3" w:rsidRPr="00690D8A" w14:paraId="0125BACE" w14:textId="77777777" w:rsidTr="00B834F1">
        <w:trPr>
          <w:trHeight w:val="310"/>
        </w:trPr>
        <w:tc>
          <w:tcPr>
            <w:tcW w:w="1600" w:type="dxa"/>
            <w:tcBorders>
              <w:top w:val="nil"/>
              <w:left w:val="single" w:sz="8" w:space="0" w:color="auto"/>
              <w:bottom w:val="single" w:sz="8" w:space="0" w:color="auto"/>
              <w:right w:val="single" w:sz="8" w:space="0" w:color="auto"/>
            </w:tcBorders>
            <w:shd w:val="clear" w:color="auto" w:fill="auto"/>
            <w:vAlign w:val="bottom"/>
            <w:hideMark/>
          </w:tcPr>
          <w:p w14:paraId="626989B4" w14:textId="77777777" w:rsidR="007025C3" w:rsidRPr="00690D8A" w:rsidRDefault="007025C3" w:rsidP="00A57C61">
            <w:pPr>
              <w:spacing w:after="0" w:line="240" w:lineRule="auto"/>
              <w:jc w:val="center"/>
              <w:rPr>
                <w:rFonts w:ascii="Sylfaen" w:hAnsi="Sylfaen" w:cs="Calibri"/>
                <w:b/>
                <w:bCs/>
                <w:color w:val="000000"/>
                <w:lang w:val="ka-GE"/>
              </w:rPr>
            </w:pPr>
            <w:r w:rsidRPr="00690D8A">
              <w:rPr>
                <w:rFonts w:ascii="Sylfaen" w:hAnsi="Sylfaen" w:cs="Calibri"/>
                <w:b/>
                <w:bCs/>
                <w:color w:val="000000"/>
                <w:lang w:val="ka-GE"/>
              </w:rPr>
              <w:t>3</w:t>
            </w:r>
          </w:p>
        </w:tc>
        <w:tc>
          <w:tcPr>
            <w:tcW w:w="4147" w:type="dxa"/>
            <w:tcBorders>
              <w:top w:val="nil"/>
              <w:left w:val="nil"/>
              <w:bottom w:val="single" w:sz="8" w:space="0" w:color="auto"/>
              <w:right w:val="single" w:sz="8" w:space="0" w:color="auto"/>
            </w:tcBorders>
            <w:shd w:val="clear" w:color="auto" w:fill="auto"/>
            <w:vAlign w:val="bottom"/>
            <w:hideMark/>
          </w:tcPr>
          <w:p w14:paraId="05D4B202" w14:textId="77777777" w:rsidR="007025C3" w:rsidRPr="00690D8A" w:rsidRDefault="007025C3" w:rsidP="00A57C61">
            <w:pPr>
              <w:spacing w:after="0" w:line="240" w:lineRule="auto"/>
              <w:jc w:val="center"/>
              <w:rPr>
                <w:rFonts w:ascii="Sylfaen" w:hAnsi="Sylfaen" w:cs="Calibri"/>
                <w:color w:val="000000"/>
                <w:lang w:val="ka-GE"/>
              </w:rPr>
            </w:pPr>
            <w:r w:rsidRPr="00690D8A">
              <w:rPr>
                <w:rFonts w:ascii="Sylfaen" w:hAnsi="Sylfaen" w:cs="Calibri"/>
                <w:color w:val="000000"/>
                <w:lang w:val="ka-GE"/>
              </w:rPr>
              <w:t>10</w:t>
            </w:r>
          </w:p>
        </w:tc>
        <w:tc>
          <w:tcPr>
            <w:tcW w:w="2700" w:type="dxa"/>
            <w:tcBorders>
              <w:top w:val="nil"/>
              <w:left w:val="nil"/>
              <w:bottom w:val="single" w:sz="8" w:space="0" w:color="auto"/>
              <w:right w:val="single" w:sz="8" w:space="0" w:color="auto"/>
            </w:tcBorders>
            <w:shd w:val="clear" w:color="auto" w:fill="auto"/>
            <w:vAlign w:val="bottom"/>
            <w:hideMark/>
          </w:tcPr>
          <w:p w14:paraId="4BBDB49E" w14:textId="77777777" w:rsidR="007025C3" w:rsidRPr="00690D8A" w:rsidRDefault="007025C3" w:rsidP="00A57C61">
            <w:pPr>
              <w:spacing w:after="0" w:line="240" w:lineRule="auto"/>
              <w:jc w:val="center"/>
              <w:rPr>
                <w:rFonts w:ascii="Sylfaen" w:hAnsi="Sylfaen" w:cs="Calibri"/>
                <w:color w:val="000000"/>
                <w:lang w:val="ka-GE"/>
              </w:rPr>
            </w:pPr>
            <w:r w:rsidRPr="00690D8A">
              <w:rPr>
                <w:rFonts w:ascii="Sylfaen" w:hAnsi="Sylfaen" w:cs="Calibri"/>
                <w:color w:val="000000"/>
                <w:lang w:val="ka-GE"/>
              </w:rPr>
              <w:t>0.5</w:t>
            </w:r>
          </w:p>
        </w:tc>
        <w:tc>
          <w:tcPr>
            <w:tcW w:w="2880" w:type="dxa"/>
            <w:tcBorders>
              <w:top w:val="nil"/>
              <w:left w:val="nil"/>
              <w:bottom w:val="single" w:sz="8" w:space="0" w:color="auto"/>
              <w:right w:val="single" w:sz="8" w:space="0" w:color="auto"/>
            </w:tcBorders>
            <w:shd w:val="clear" w:color="auto" w:fill="auto"/>
            <w:vAlign w:val="bottom"/>
            <w:hideMark/>
          </w:tcPr>
          <w:p w14:paraId="47C6EC96" w14:textId="77777777" w:rsidR="007025C3" w:rsidRPr="00690D8A" w:rsidRDefault="007025C3" w:rsidP="00A57C61">
            <w:pPr>
              <w:spacing w:after="0" w:line="240" w:lineRule="auto"/>
              <w:jc w:val="center"/>
              <w:rPr>
                <w:rFonts w:ascii="Sylfaen" w:hAnsi="Sylfaen" w:cs="Calibri"/>
                <w:color w:val="000000"/>
                <w:lang w:val="ka-GE"/>
              </w:rPr>
            </w:pPr>
            <w:r w:rsidRPr="00690D8A">
              <w:rPr>
                <w:rFonts w:ascii="Sylfaen" w:hAnsi="Sylfaen" w:cs="Calibri"/>
                <w:color w:val="000000"/>
                <w:lang w:val="ka-GE"/>
              </w:rPr>
              <w:t>2</w:t>
            </w:r>
          </w:p>
        </w:tc>
        <w:tc>
          <w:tcPr>
            <w:tcW w:w="2700" w:type="dxa"/>
            <w:vMerge/>
            <w:tcBorders>
              <w:left w:val="nil"/>
              <w:right w:val="single" w:sz="8" w:space="0" w:color="auto"/>
            </w:tcBorders>
            <w:shd w:val="clear" w:color="auto" w:fill="auto"/>
            <w:hideMark/>
          </w:tcPr>
          <w:p w14:paraId="356F1281" w14:textId="21C4C440" w:rsidR="007025C3" w:rsidRPr="00690D8A" w:rsidRDefault="007025C3" w:rsidP="00A57C61">
            <w:pPr>
              <w:spacing w:after="0" w:line="240" w:lineRule="auto"/>
              <w:jc w:val="center"/>
              <w:rPr>
                <w:rFonts w:ascii="Sylfaen" w:hAnsi="Sylfaen" w:cs="Calibri"/>
                <w:color w:val="000000"/>
                <w:lang w:val="ka-GE"/>
              </w:rPr>
            </w:pPr>
          </w:p>
        </w:tc>
      </w:tr>
      <w:tr w:rsidR="007025C3" w:rsidRPr="00690D8A" w14:paraId="3BC2A238" w14:textId="77777777" w:rsidTr="00B834F1">
        <w:trPr>
          <w:trHeight w:val="310"/>
        </w:trPr>
        <w:tc>
          <w:tcPr>
            <w:tcW w:w="1600" w:type="dxa"/>
            <w:tcBorders>
              <w:top w:val="nil"/>
              <w:left w:val="single" w:sz="8" w:space="0" w:color="auto"/>
              <w:bottom w:val="single" w:sz="8" w:space="0" w:color="auto"/>
              <w:right w:val="single" w:sz="8" w:space="0" w:color="auto"/>
            </w:tcBorders>
            <w:shd w:val="clear" w:color="auto" w:fill="auto"/>
            <w:vAlign w:val="bottom"/>
            <w:hideMark/>
          </w:tcPr>
          <w:p w14:paraId="1F7C1F72" w14:textId="77777777" w:rsidR="007025C3" w:rsidRPr="00690D8A" w:rsidRDefault="007025C3" w:rsidP="00A57C61">
            <w:pPr>
              <w:spacing w:after="0" w:line="240" w:lineRule="auto"/>
              <w:jc w:val="center"/>
              <w:rPr>
                <w:rFonts w:ascii="Sylfaen" w:hAnsi="Sylfaen" w:cs="Calibri"/>
                <w:b/>
                <w:bCs/>
                <w:color w:val="000000"/>
                <w:lang w:val="ka-GE"/>
              </w:rPr>
            </w:pPr>
            <w:r w:rsidRPr="00690D8A">
              <w:rPr>
                <w:rFonts w:ascii="Sylfaen" w:hAnsi="Sylfaen" w:cs="Calibri"/>
                <w:b/>
                <w:bCs/>
                <w:color w:val="000000"/>
                <w:lang w:val="ka-GE"/>
              </w:rPr>
              <w:t>4</w:t>
            </w:r>
          </w:p>
        </w:tc>
        <w:tc>
          <w:tcPr>
            <w:tcW w:w="4147" w:type="dxa"/>
            <w:tcBorders>
              <w:top w:val="nil"/>
              <w:left w:val="nil"/>
              <w:bottom w:val="single" w:sz="8" w:space="0" w:color="auto"/>
              <w:right w:val="single" w:sz="8" w:space="0" w:color="auto"/>
            </w:tcBorders>
            <w:shd w:val="clear" w:color="auto" w:fill="auto"/>
            <w:vAlign w:val="bottom"/>
            <w:hideMark/>
          </w:tcPr>
          <w:p w14:paraId="77CF0B23" w14:textId="77777777" w:rsidR="007025C3" w:rsidRPr="00690D8A" w:rsidRDefault="007025C3" w:rsidP="00A57C61">
            <w:pPr>
              <w:spacing w:after="0" w:line="240" w:lineRule="auto"/>
              <w:jc w:val="center"/>
              <w:rPr>
                <w:rFonts w:ascii="Sylfaen" w:hAnsi="Sylfaen" w:cs="Calibri"/>
                <w:color w:val="000000"/>
                <w:lang w:val="ka-GE"/>
              </w:rPr>
            </w:pPr>
            <w:r w:rsidRPr="00690D8A">
              <w:rPr>
                <w:rFonts w:ascii="Sylfaen" w:hAnsi="Sylfaen" w:cs="Calibri"/>
                <w:color w:val="000000"/>
                <w:lang w:val="ka-GE"/>
              </w:rPr>
              <w:t>10</w:t>
            </w:r>
          </w:p>
        </w:tc>
        <w:tc>
          <w:tcPr>
            <w:tcW w:w="2700" w:type="dxa"/>
            <w:tcBorders>
              <w:top w:val="nil"/>
              <w:left w:val="nil"/>
              <w:bottom w:val="single" w:sz="8" w:space="0" w:color="auto"/>
              <w:right w:val="single" w:sz="8" w:space="0" w:color="auto"/>
            </w:tcBorders>
            <w:shd w:val="clear" w:color="auto" w:fill="auto"/>
            <w:vAlign w:val="bottom"/>
            <w:hideMark/>
          </w:tcPr>
          <w:p w14:paraId="5CEB484B" w14:textId="77777777" w:rsidR="007025C3" w:rsidRPr="00690D8A" w:rsidRDefault="007025C3" w:rsidP="00A57C61">
            <w:pPr>
              <w:spacing w:after="0" w:line="240" w:lineRule="auto"/>
              <w:jc w:val="center"/>
              <w:rPr>
                <w:rFonts w:ascii="Sylfaen" w:hAnsi="Sylfaen" w:cs="Calibri"/>
                <w:color w:val="000000"/>
                <w:lang w:val="ka-GE"/>
              </w:rPr>
            </w:pPr>
            <w:r w:rsidRPr="00690D8A">
              <w:rPr>
                <w:rFonts w:ascii="Sylfaen" w:hAnsi="Sylfaen" w:cs="Calibri"/>
                <w:color w:val="000000"/>
                <w:lang w:val="ka-GE"/>
              </w:rPr>
              <w:t>0.5</w:t>
            </w:r>
          </w:p>
        </w:tc>
        <w:tc>
          <w:tcPr>
            <w:tcW w:w="2880" w:type="dxa"/>
            <w:tcBorders>
              <w:top w:val="nil"/>
              <w:left w:val="nil"/>
              <w:bottom w:val="single" w:sz="8" w:space="0" w:color="auto"/>
              <w:right w:val="single" w:sz="8" w:space="0" w:color="auto"/>
            </w:tcBorders>
            <w:shd w:val="clear" w:color="auto" w:fill="auto"/>
            <w:vAlign w:val="bottom"/>
            <w:hideMark/>
          </w:tcPr>
          <w:p w14:paraId="4941502B" w14:textId="77777777" w:rsidR="007025C3" w:rsidRPr="00690D8A" w:rsidRDefault="007025C3" w:rsidP="00A57C61">
            <w:pPr>
              <w:spacing w:after="0" w:line="240" w:lineRule="auto"/>
              <w:jc w:val="center"/>
              <w:rPr>
                <w:rFonts w:ascii="Sylfaen" w:hAnsi="Sylfaen" w:cs="Calibri"/>
                <w:color w:val="000000"/>
                <w:lang w:val="ka-GE"/>
              </w:rPr>
            </w:pPr>
            <w:r w:rsidRPr="00690D8A">
              <w:rPr>
                <w:rFonts w:ascii="Sylfaen" w:hAnsi="Sylfaen" w:cs="Calibri"/>
                <w:color w:val="000000"/>
                <w:lang w:val="ka-GE"/>
              </w:rPr>
              <w:t>2</w:t>
            </w:r>
          </w:p>
        </w:tc>
        <w:tc>
          <w:tcPr>
            <w:tcW w:w="2700" w:type="dxa"/>
            <w:vMerge/>
            <w:tcBorders>
              <w:left w:val="nil"/>
              <w:right w:val="single" w:sz="8" w:space="0" w:color="auto"/>
            </w:tcBorders>
            <w:shd w:val="clear" w:color="auto" w:fill="auto"/>
            <w:hideMark/>
          </w:tcPr>
          <w:p w14:paraId="69AD632D" w14:textId="3DFBBEA9" w:rsidR="007025C3" w:rsidRPr="00690D8A" w:rsidRDefault="007025C3" w:rsidP="00A57C61">
            <w:pPr>
              <w:spacing w:after="0" w:line="240" w:lineRule="auto"/>
              <w:jc w:val="center"/>
              <w:rPr>
                <w:rFonts w:ascii="Sylfaen" w:hAnsi="Sylfaen" w:cs="Calibri"/>
                <w:color w:val="000000"/>
                <w:lang w:val="ka-GE"/>
              </w:rPr>
            </w:pPr>
          </w:p>
        </w:tc>
      </w:tr>
      <w:tr w:rsidR="007025C3" w:rsidRPr="00690D8A" w14:paraId="58B0AB2A" w14:textId="77777777" w:rsidTr="00B834F1">
        <w:trPr>
          <w:trHeight w:val="310"/>
        </w:trPr>
        <w:tc>
          <w:tcPr>
            <w:tcW w:w="1600" w:type="dxa"/>
            <w:tcBorders>
              <w:top w:val="nil"/>
              <w:left w:val="single" w:sz="8" w:space="0" w:color="auto"/>
              <w:bottom w:val="single" w:sz="8" w:space="0" w:color="auto"/>
              <w:right w:val="single" w:sz="8" w:space="0" w:color="auto"/>
            </w:tcBorders>
            <w:shd w:val="clear" w:color="auto" w:fill="auto"/>
            <w:vAlign w:val="bottom"/>
            <w:hideMark/>
          </w:tcPr>
          <w:p w14:paraId="34D61543" w14:textId="77777777" w:rsidR="007025C3" w:rsidRPr="00690D8A" w:rsidRDefault="007025C3" w:rsidP="00A57C61">
            <w:pPr>
              <w:spacing w:after="0" w:line="240" w:lineRule="auto"/>
              <w:jc w:val="center"/>
              <w:rPr>
                <w:rFonts w:ascii="Sylfaen" w:hAnsi="Sylfaen" w:cs="Calibri"/>
                <w:b/>
                <w:bCs/>
                <w:color w:val="000000"/>
                <w:lang w:val="ka-GE"/>
              </w:rPr>
            </w:pPr>
            <w:r w:rsidRPr="00690D8A">
              <w:rPr>
                <w:rFonts w:ascii="Sylfaen" w:hAnsi="Sylfaen" w:cs="Calibri"/>
                <w:b/>
                <w:bCs/>
                <w:color w:val="000000"/>
                <w:lang w:val="ka-GE"/>
              </w:rPr>
              <w:t>5</w:t>
            </w:r>
          </w:p>
        </w:tc>
        <w:tc>
          <w:tcPr>
            <w:tcW w:w="4147" w:type="dxa"/>
            <w:tcBorders>
              <w:top w:val="nil"/>
              <w:left w:val="nil"/>
              <w:bottom w:val="single" w:sz="8" w:space="0" w:color="auto"/>
              <w:right w:val="single" w:sz="8" w:space="0" w:color="auto"/>
            </w:tcBorders>
            <w:shd w:val="clear" w:color="auto" w:fill="auto"/>
            <w:vAlign w:val="bottom"/>
            <w:hideMark/>
          </w:tcPr>
          <w:p w14:paraId="13FA79CB" w14:textId="77777777" w:rsidR="007025C3" w:rsidRPr="00690D8A" w:rsidRDefault="007025C3" w:rsidP="00A57C61">
            <w:pPr>
              <w:spacing w:after="0" w:line="240" w:lineRule="auto"/>
              <w:jc w:val="center"/>
              <w:rPr>
                <w:rFonts w:ascii="Sylfaen" w:hAnsi="Sylfaen" w:cs="Calibri"/>
                <w:color w:val="000000"/>
                <w:lang w:val="ka-GE"/>
              </w:rPr>
            </w:pPr>
            <w:r w:rsidRPr="00690D8A">
              <w:rPr>
                <w:rFonts w:ascii="Sylfaen" w:hAnsi="Sylfaen" w:cs="Calibri"/>
                <w:color w:val="000000"/>
                <w:lang w:val="ka-GE"/>
              </w:rPr>
              <w:t>10</w:t>
            </w:r>
          </w:p>
        </w:tc>
        <w:tc>
          <w:tcPr>
            <w:tcW w:w="2700" w:type="dxa"/>
            <w:tcBorders>
              <w:top w:val="nil"/>
              <w:left w:val="nil"/>
              <w:bottom w:val="single" w:sz="8" w:space="0" w:color="auto"/>
              <w:right w:val="single" w:sz="8" w:space="0" w:color="auto"/>
            </w:tcBorders>
            <w:shd w:val="clear" w:color="auto" w:fill="auto"/>
            <w:vAlign w:val="bottom"/>
            <w:hideMark/>
          </w:tcPr>
          <w:p w14:paraId="0B1F1B0B" w14:textId="77777777" w:rsidR="007025C3" w:rsidRPr="00690D8A" w:rsidRDefault="007025C3" w:rsidP="00A57C61">
            <w:pPr>
              <w:spacing w:after="0" w:line="240" w:lineRule="auto"/>
              <w:jc w:val="center"/>
              <w:rPr>
                <w:rFonts w:ascii="Sylfaen" w:hAnsi="Sylfaen" w:cs="Calibri"/>
                <w:color w:val="000000"/>
                <w:lang w:val="ka-GE"/>
              </w:rPr>
            </w:pPr>
            <w:r w:rsidRPr="00690D8A">
              <w:rPr>
                <w:rFonts w:ascii="Sylfaen" w:hAnsi="Sylfaen" w:cs="Calibri"/>
                <w:color w:val="000000"/>
                <w:lang w:val="ka-GE"/>
              </w:rPr>
              <w:t>0.5</w:t>
            </w:r>
          </w:p>
        </w:tc>
        <w:tc>
          <w:tcPr>
            <w:tcW w:w="2880" w:type="dxa"/>
            <w:tcBorders>
              <w:top w:val="nil"/>
              <w:left w:val="nil"/>
              <w:bottom w:val="single" w:sz="8" w:space="0" w:color="auto"/>
              <w:right w:val="single" w:sz="8" w:space="0" w:color="auto"/>
            </w:tcBorders>
            <w:shd w:val="clear" w:color="auto" w:fill="auto"/>
            <w:vAlign w:val="bottom"/>
            <w:hideMark/>
          </w:tcPr>
          <w:p w14:paraId="435D349C" w14:textId="77777777" w:rsidR="007025C3" w:rsidRPr="00690D8A" w:rsidRDefault="007025C3" w:rsidP="00A57C61">
            <w:pPr>
              <w:spacing w:after="0" w:line="240" w:lineRule="auto"/>
              <w:jc w:val="center"/>
              <w:rPr>
                <w:rFonts w:ascii="Sylfaen" w:hAnsi="Sylfaen" w:cs="Calibri"/>
                <w:color w:val="000000"/>
                <w:lang w:val="ka-GE"/>
              </w:rPr>
            </w:pPr>
            <w:r w:rsidRPr="00690D8A">
              <w:rPr>
                <w:rFonts w:ascii="Sylfaen" w:hAnsi="Sylfaen" w:cs="Calibri"/>
                <w:color w:val="000000"/>
                <w:lang w:val="ka-GE"/>
              </w:rPr>
              <w:t>2</w:t>
            </w:r>
          </w:p>
        </w:tc>
        <w:tc>
          <w:tcPr>
            <w:tcW w:w="2700" w:type="dxa"/>
            <w:vMerge/>
            <w:tcBorders>
              <w:left w:val="nil"/>
              <w:right w:val="single" w:sz="8" w:space="0" w:color="auto"/>
            </w:tcBorders>
            <w:shd w:val="clear" w:color="auto" w:fill="auto"/>
            <w:hideMark/>
          </w:tcPr>
          <w:p w14:paraId="69B826AD" w14:textId="34B5C8A4" w:rsidR="007025C3" w:rsidRPr="00690D8A" w:rsidRDefault="007025C3" w:rsidP="00A57C61">
            <w:pPr>
              <w:spacing w:after="0" w:line="240" w:lineRule="auto"/>
              <w:jc w:val="center"/>
              <w:rPr>
                <w:rFonts w:ascii="Sylfaen" w:hAnsi="Sylfaen" w:cs="Calibri"/>
                <w:color w:val="000000"/>
                <w:lang w:val="ka-GE"/>
              </w:rPr>
            </w:pPr>
          </w:p>
        </w:tc>
      </w:tr>
      <w:tr w:rsidR="007025C3" w:rsidRPr="00690D8A" w14:paraId="09A1BBC6" w14:textId="77777777" w:rsidTr="00B834F1">
        <w:trPr>
          <w:trHeight w:val="310"/>
        </w:trPr>
        <w:tc>
          <w:tcPr>
            <w:tcW w:w="1600" w:type="dxa"/>
            <w:tcBorders>
              <w:top w:val="nil"/>
              <w:left w:val="single" w:sz="8" w:space="0" w:color="auto"/>
              <w:bottom w:val="single" w:sz="8" w:space="0" w:color="auto"/>
              <w:right w:val="single" w:sz="8" w:space="0" w:color="auto"/>
            </w:tcBorders>
            <w:shd w:val="clear" w:color="auto" w:fill="auto"/>
            <w:vAlign w:val="bottom"/>
            <w:hideMark/>
          </w:tcPr>
          <w:p w14:paraId="0CA34ED1" w14:textId="77777777" w:rsidR="007025C3" w:rsidRPr="00690D8A" w:rsidRDefault="007025C3" w:rsidP="00A57C61">
            <w:pPr>
              <w:spacing w:after="0" w:line="240" w:lineRule="auto"/>
              <w:jc w:val="center"/>
              <w:rPr>
                <w:rFonts w:ascii="Sylfaen" w:hAnsi="Sylfaen" w:cs="Calibri"/>
                <w:b/>
                <w:bCs/>
                <w:color w:val="000000"/>
                <w:lang w:val="ka-GE"/>
              </w:rPr>
            </w:pPr>
            <w:r w:rsidRPr="00690D8A">
              <w:rPr>
                <w:rFonts w:ascii="Sylfaen" w:hAnsi="Sylfaen" w:cs="Calibri"/>
                <w:b/>
                <w:bCs/>
                <w:color w:val="000000"/>
                <w:lang w:val="ka-GE"/>
              </w:rPr>
              <w:t>6</w:t>
            </w:r>
          </w:p>
        </w:tc>
        <w:tc>
          <w:tcPr>
            <w:tcW w:w="4147" w:type="dxa"/>
            <w:tcBorders>
              <w:top w:val="nil"/>
              <w:left w:val="nil"/>
              <w:bottom w:val="single" w:sz="8" w:space="0" w:color="auto"/>
              <w:right w:val="single" w:sz="8" w:space="0" w:color="auto"/>
            </w:tcBorders>
            <w:shd w:val="clear" w:color="auto" w:fill="auto"/>
            <w:vAlign w:val="bottom"/>
            <w:hideMark/>
          </w:tcPr>
          <w:p w14:paraId="70135242" w14:textId="77777777" w:rsidR="007025C3" w:rsidRPr="00690D8A" w:rsidRDefault="007025C3" w:rsidP="00A57C61">
            <w:pPr>
              <w:spacing w:after="0" w:line="240" w:lineRule="auto"/>
              <w:jc w:val="center"/>
              <w:rPr>
                <w:rFonts w:ascii="Sylfaen" w:hAnsi="Sylfaen" w:cs="Calibri"/>
                <w:color w:val="000000"/>
                <w:lang w:val="ka-GE"/>
              </w:rPr>
            </w:pPr>
            <w:r w:rsidRPr="00690D8A">
              <w:rPr>
                <w:rFonts w:ascii="Sylfaen" w:hAnsi="Sylfaen" w:cs="Calibri"/>
                <w:color w:val="000000"/>
                <w:lang w:val="ka-GE"/>
              </w:rPr>
              <w:t>10</w:t>
            </w:r>
          </w:p>
        </w:tc>
        <w:tc>
          <w:tcPr>
            <w:tcW w:w="2700" w:type="dxa"/>
            <w:tcBorders>
              <w:top w:val="nil"/>
              <w:left w:val="nil"/>
              <w:bottom w:val="single" w:sz="8" w:space="0" w:color="auto"/>
              <w:right w:val="single" w:sz="8" w:space="0" w:color="auto"/>
            </w:tcBorders>
            <w:shd w:val="clear" w:color="auto" w:fill="auto"/>
            <w:vAlign w:val="bottom"/>
            <w:hideMark/>
          </w:tcPr>
          <w:p w14:paraId="30479FDE" w14:textId="77777777" w:rsidR="007025C3" w:rsidRPr="00690D8A" w:rsidRDefault="007025C3" w:rsidP="00A57C61">
            <w:pPr>
              <w:spacing w:after="0" w:line="240" w:lineRule="auto"/>
              <w:jc w:val="center"/>
              <w:rPr>
                <w:rFonts w:ascii="Sylfaen" w:hAnsi="Sylfaen" w:cs="Calibri"/>
                <w:color w:val="000000"/>
                <w:lang w:val="ka-GE"/>
              </w:rPr>
            </w:pPr>
            <w:r w:rsidRPr="00690D8A">
              <w:rPr>
                <w:rFonts w:ascii="Sylfaen" w:hAnsi="Sylfaen" w:cs="Calibri"/>
                <w:color w:val="000000"/>
                <w:lang w:val="ka-GE"/>
              </w:rPr>
              <w:t>0.5</w:t>
            </w:r>
          </w:p>
        </w:tc>
        <w:tc>
          <w:tcPr>
            <w:tcW w:w="2880" w:type="dxa"/>
            <w:tcBorders>
              <w:top w:val="nil"/>
              <w:left w:val="nil"/>
              <w:bottom w:val="single" w:sz="8" w:space="0" w:color="auto"/>
              <w:right w:val="single" w:sz="8" w:space="0" w:color="auto"/>
            </w:tcBorders>
            <w:shd w:val="clear" w:color="auto" w:fill="auto"/>
            <w:vAlign w:val="bottom"/>
            <w:hideMark/>
          </w:tcPr>
          <w:p w14:paraId="46CCE515" w14:textId="77777777" w:rsidR="007025C3" w:rsidRPr="00690D8A" w:rsidRDefault="007025C3" w:rsidP="00A57C61">
            <w:pPr>
              <w:spacing w:after="0" w:line="240" w:lineRule="auto"/>
              <w:jc w:val="center"/>
              <w:rPr>
                <w:rFonts w:ascii="Sylfaen" w:hAnsi="Sylfaen" w:cs="Calibri"/>
                <w:color w:val="000000"/>
                <w:lang w:val="ka-GE"/>
              </w:rPr>
            </w:pPr>
            <w:r w:rsidRPr="00690D8A">
              <w:rPr>
                <w:rFonts w:ascii="Sylfaen" w:hAnsi="Sylfaen" w:cs="Calibri"/>
                <w:color w:val="000000"/>
                <w:lang w:val="ka-GE"/>
              </w:rPr>
              <w:t>2</w:t>
            </w:r>
          </w:p>
        </w:tc>
        <w:tc>
          <w:tcPr>
            <w:tcW w:w="2700" w:type="dxa"/>
            <w:vMerge/>
            <w:tcBorders>
              <w:left w:val="nil"/>
              <w:right w:val="single" w:sz="8" w:space="0" w:color="auto"/>
            </w:tcBorders>
            <w:shd w:val="clear" w:color="auto" w:fill="auto"/>
            <w:hideMark/>
          </w:tcPr>
          <w:p w14:paraId="3D7D43E0" w14:textId="61BCF4C5" w:rsidR="007025C3" w:rsidRPr="00690D8A" w:rsidRDefault="007025C3" w:rsidP="00A57C61">
            <w:pPr>
              <w:spacing w:after="0" w:line="240" w:lineRule="auto"/>
              <w:jc w:val="center"/>
              <w:rPr>
                <w:rFonts w:ascii="Sylfaen" w:hAnsi="Sylfaen" w:cs="Calibri"/>
                <w:color w:val="000000"/>
                <w:lang w:val="ka-GE"/>
              </w:rPr>
            </w:pPr>
          </w:p>
        </w:tc>
      </w:tr>
      <w:tr w:rsidR="007025C3" w:rsidRPr="00690D8A" w14:paraId="6C090234" w14:textId="77777777" w:rsidTr="00B834F1">
        <w:trPr>
          <w:trHeight w:val="310"/>
        </w:trPr>
        <w:tc>
          <w:tcPr>
            <w:tcW w:w="1600" w:type="dxa"/>
            <w:tcBorders>
              <w:top w:val="nil"/>
              <w:left w:val="single" w:sz="8" w:space="0" w:color="auto"/>
              <w:bottom w:val="single" w:sz="8" w:space="0" w:color="auto"/>
              <w:right w:val="single" w:sz="8" w:space="0" w:color="auto"/>
            </w:tcBorders>
            <w:shd w:val="clear" w:color="auto" w:fill="auto"/>
            <w:vAlign w:val="bottom"/>
            <w:hideMark/>
          </w:tcPr>
          <w:p w14:paraId="1CAD54C7" w14:textId="77777777" w:rsidR="007025C3" w:rsidRPr="00690D8A" w:rsidRDefault="007025C3" w:rsidP="00A57C61">
            <w:pPr>
              <w:spacing w:after="0" w:line="240" w:lineRule="auto"/>
              <w:jc w:val="center"/>
              <w:rPr>
                <w:rFonts w:ascii="Sylfaen" w:hAnsi="Sylfaen" w:cs="Calibri"/>
                <w:b/>
                <w:bCs/>
                <w:color w:val="000000"/>
                <w:lang w:val="ka-GE"/>
              </w:rPr>
            </w:pPr>
            <w:r w:rsidRPr="00690D8A">
              <w:rPr>
                <w:rFonts w:ascii="Sylfaen" w:hAnsi="Sylfaen" w:cs="Calibri"/>
                <w:b/>
                <w:bCs/>
                <w:color w:val="000000"/>
                <w:lang w:val="ka-GE"/>
              </w:rPr>
              <w:t>სულ:</w:t>
            </w:r>
          </w:p>
        </w:tc>
        <w:tc>
          <w:tcPr>
            <w:tcW w:w="4147" w:type="dxa"/>
            <w:tcBorders>
              <w:top w:val="nil"/>
              <w:left w:val="nil"/>
              <w:bottom w:val="single" w:sz="8" w:space="0" w:color="auto"/>
              <w:right w:val="single" w:sz="8" w:space="0" w:color="auto"/>
            </w:tcBorders>
            <w:shd w:val="clear" w:color="auto" w:fill="auto"/>
            <w:vAlign w:val="bottom"/>
            <w:hideMark/>
          </w:tcPr>
          <w:p w14:paraId="409A1276" w14:textId="77777777" w:rsidR="007025C3" w:rsidRPr="00690D8A" w:rsidRDefault="007025C3" w:rsidP="00A57C61">
            <w:pPr>
              <w:spacing w:after="0" w:line="240" w:lineRule="auto"/>
              <w:jc w:val="center"/>
              <w:rPr>
                <w:rFonts w:ascii="Sylfaen" w:hAnsi="Sylfaen" w:cs="Calibri"/>
                <w:color w:val="000000"/>
                <w:lang w:val="ka-GE"/>
              </w:rPr>
            </w:pPr>
            <w:r w:rsidRPr="00690D8A">
              <w:rPr>
                <w:rFonts w:ascii="Sylfaen" w:hAnsi="Sylfaen" w:cs="Calibri"/>
                <w:color w:val="000000"/>
                <w:lang w:val="ka-GE"/>
              </w:rPr>
              <w:t>60</w:t>
            </w:r>
          </w:p>
        </w:tc>
        <w:tc>
          <w:tcPr>
            <w:tcW w:w="2700" w:type="dxa"/>
            <w:tcBorders>
              <w:top w:val="nil"/>
              <w:left w:val="nil"/>
              <w:bottom w:val="single" w:sz="8" w:space="0" w:color="auto"/>
              <w:right w:val="single" w:sz="8" w:space="0" w:color="auto"/>
            </w:tcBorders>
            <w:shd w:val="clear" w:color="auto" w:fill="auto"/>
            <w:vAlign w:val="bottom"/>
            <w:hideMark/>
          </w:tcPr>
          <w:p w14:paraId="71C30D3C" w14:textId="77777777" w:rsidR="007025C3" w:rsidRPr="00690D8A" w:rsidRDefault="007025C3" w:rsidP="00A57C61">
            <w:pPr>
              <w:spacing w:after="0" w:line="240" w:lineRule="auto"/>
              <w:jc w:val="center"/>
              <w:rPr>
                <w:rFonts w:ascii="Sylfaen" w:hAnsi="Sylfaen" w:cs="Calibri"/>
                <w:color w:val="000000"/>
                <w:lang w:val="ka-GE"/>
              </w:rPr>
            </w:pPr>
            <w:r w:rsidRPr="00690D8A">
              <w:rPr>
                <w:rFonts w:ascii="Sylfaen" w:hAnsi="Sylfaen" w:cs="Calibri"/>
                <w:color w:val="000000"/>
                <w:lang w:val="ka-GE"/>
              </w:rPr>
              <w:t>28</w:t>
            </w:r>
          </w:p>
        </w:tc>
        <w:tc>
          <w:tcPr>
            <w:tcW w:w="2880" w:type="dxa"/>
            <w:tcBorders>
              <w:top w:val="nil"/>
              <w:left w:val="nil"/>
              <w:bottom w:val="single" w:sz="8" w:space="0" w:color="auto"/>
              <w:right w:val="single" w:sz="8" w:space="0" w:color="auto"/>
            </w:tcBorders>
            <w:shd w:val="clear" w:color="auto" w:fill="auto"/>
            <w:vAlign w:val="bottom"/>
            <w:hideMark/>
          </w:tcPr>
          <w:p w14:paraId="62DFA4DD" w14:textId="77777777" w:rsidR="007025C3" w:rsidRPr="00690D8A" w:rsidRDefault="007025C3" w:rsidP="00A57C61">
            <w:pPr>
              <w:spacing w:after="0" w:line="240" w:lineRule="auto"/>
              <w:jc w:val="center"/>
              <w:rPr>
                <w:rFonts w:ascii="Sylfaen" w:hAnsi="Sylfaen" w:cs="Calibri"/>
                <w:color w:val="000000"/>
                <w:lang w:val="ka-GE"/>
              </w:rPr>
            </w:pPr>
            <w:r w:rsidRPr="00690D8A">
              <w:rPr>
                <w:rFonts w:ascii="Sylfaen" w:hAnsi="Sylfaen" w:cs="Calibri"/>
                <w:color w:val="000000"/>
                <w:lang w:val="ka-GE"/>
              </w:rPr>
              <w:t>12</w:t>
            </w:r>
          </w:p>
        </w:tc>
        <w:tc>
          <w:tcPr>
            <w:tcW w:w="2700" w:type="dxa"/>
            <w:vMerge/>
            <w:tcBorders>
              <w:left w:val="nil"/>
              <w:bottom w:val="single" w:sz="8" w:space="0" w:color="auto"/>
              <w:right w:val="single" w:sz="8" w:space="0" w:color="auto"/>
            </w:tcBorders>
            <w:shd w:val="clear" w:color="auto" w:fill="auto"/>
            <w:hideMark/>
          </w:tcPr>
          <w:p w14:paraId="38C4AC0B" w14:textId="34AEB6F6" w:rsidR="007025C3" w:rsidRPr="00690D8A" w:rsidRDefault="007025C3" w:rsidP="00A57C61">
            <w:pPr>
              <w:spacing w:after="0" w:line="240" w:lineRule="auto"/>
              <w:jc w:val="center"/>
              <w:rPr>
                <w:rFonts w:ascii="Sylfaen" w:hAnsi="Sylfaen" w:cs="Calibri"/>
                <w:color w:val="000000"/>
                <w:lang w:val="ka-GE"/>
              </w:rPr>
            </w:pPr>
          </w:p>
        </w:tc>
      </w:tr>
    </w:tbl>
    <w:p w14:paraId="28D4D7E3" w14:textId="77777777" w:rsidR="00637623" w:rsidRPr="00690D8A" w:rsidRDefault="00637623" w:rsidP="00637623">
      <w:pPr>
        <w:spacing w:before="120" w:line="240" w:lineRule="auto"/>
        <w:jc w:val="both"/>
        <w:rPr>
          <w:rFonts w:ascii="Sylfaen" w:hAnsi="Sylfaen" w:cs="Arial"/>
          <w:b/>
          <w:lang w:val="ka-GE"/>
        </w:rPr>
      </w:pPr>
    </w:p>
    <w:p w14:paraId="086AEED1" w14:textId="77777777" w:rsidR="002D5A93" w:rsidRPr="00690D8A" w:rsidRDefault="00637623" w:rsidP="002510D4">
      <w:pPr>
        <w:spacing w:before="120" w:line="240" w:lineRule="auto"/>
        <w:jc w:val="both"/>
        <w:rPr>
          <w:rFonts w:ascii="Sylfaen" w:hAnsi="Sylfaen" w:cs="Arial"/>
          <w:b/>
          <w:lang w:val="ka-GE"/>
        </w:rPr>
      </w:pPr>
      <w:r w:rsidRPr="00690D8A">
        <w:rPr>
          <w:rFonts w:ascii="Sylfaen" w:hAnsi="Sylfaen" w:cs="Arial"/>
          <w:b/>
          <w:lang w:val="ka-GE"/>
        </w:rPr>
        <w:t>3.</w:t>
      </w:r>
      <w:r w:rsidR="00626381" w:rsidRPr="00690D8A">
        <w:rPr>
          <w:rFonts w:ascii="Sylfaen" w:hAnsi="Sylfaen" w:cs="Arial"/>
          <w:b/>
          <w:lang w:val="ka-GE"/>
        </w:rPr>
        <w:t>3</w:t>
      </w:r>
      <w:r w:rsidRPr="00690D8A">
        <w:rPr>
          <w:rFonts w:ascii="Sylfaen" w:hAnsi="Sylfaen" w:cs="Arial"/>
          <w:b/>
          <w:lang w:val="ka-GE"/>
        </w:rPr>
        <w:t xml:space="preserve">. </w:t>
      </w:r>
      <w:r w:rsidR="008E6B3B" w:rsidRPr="00690D8A">
        <w:rPr>
          <w:rFonts w:ascii="Sylfaen" w:hAnsi="Sylfaen" w:cs="Arial"/>
          <w:b/>
          <w:lang w:val="ka-GE"/>
        </w:rPr>
        <w:t>სასწავლო რესურსი</w:t>
      </w:r>
    </w:p>
    <w:p w14:paraId="1B565290" w14:textId="77777777" w:rsidR="00477DCB" w:rsidRPr="00231834" w:rsidRDefault="00477DCB" w:rsidP="00477DCB">
      <w:pPr>
        <w:pStyle w:val="a3"/>
        <w:spacing w:after="0" w:line="240" w:lineRule="auto"/>
        <w:rPr>
          <w:rFonts w:ascii="Sylfaen" w:hAnsi="Sylfaen"/>
          <w:sz w:val="20"/>
          <w:szCs w:val="20"/>
          <w:lang w:val="en-US"/>
        </w:rPr>
      </w:pPr>
      <w:r>
        <w:rPr>
          <w:rFonts w:ascii="Sylfaen" w:hAnsi="Sylfaen"/>
          <w:sz w:val="20"/>
          <w:szCs w:val="20"/>
          <w:lang w:val="en-US"/>
        </w:rPr>
        <w:t xml:space="preserve">1.  </w:t>
      </w:r>
      <w:proofErr w:type="gramStart"/>
      <w:r>
        <w:rPr>
          <w:rFonts w:ascii="Sylfaen" w:hAnsi="Sylfaen"/>
          <w:sz w:val="20"/>
          <w:szCs w:val="20"/>
          <w:lang w:val="ka-GE"/>
        </w:rPr>
        <w:t>ალ</w:t>
      </w:r>
      <w:proofErr w:type="gramEnd"/>
      <w:r>
        <w:rPr>
          <w:rFonts w:ascii="Sylfaen" w:hAnsi="Sylfaen"/>
          <w:sz w:val="20"/>
          <w:szCs w:val="20"/>
          <w:lang w:val="ka-GE"/>
        </w:rPr>
        <w:t>.</w:t>
      </w:r>
      <w:r>
        <w:rPr>
          <w:rFonts w:ascii="Sylfaen" w:hAnsi="Sylfaen"/>
          <w:sz w:val="20"/>
          <w:szCs w:val="20"/>
          <w:lang w:val="en-US"/>
        </w:rPr>
        <w:t xml:space="preserve"> </w:t>
      </w:r>
      <w:r>
        <w:rPr>
          <w:rFonts w:ascii="Sylfaen" w:hAnsi="Sylfaen"/>
          <w:sz w:val="20"/>
          <w:szCs w:val="20"/>
          <w:lang w:val="ka-GE"/>
        </w:rPr>
        <w:t>ხუნჯუა. სამზარეულო საქმე</w:t>
      </w:r>
      <w:r>
        <w:rPr>
          <w:rFonts w:ascii="Sylfaen" w:hAnsi="Sylfaen"/>
          <w:sz w:val="20"/>
          <w:szCs w:val="20"/>
          <w:lang w:val="en-US"/>
        </w:rPr>
        <w:t xml:space="preserve">. </w:t>
      </w:r>
      <w:r>
        <w:rPr>
          <w:rFonts w:ascii="Sylfaen" w:hAnsi="Sylfaen"/>
          <w:sz w:val="20"/>
          <w:szCs w:val="20"/>
          <w:lang w:val="ka-GE"/>
        </w:rPr>
        <w:t xml:space="preserve">- სსიპ განათლების ხარისხის განვითარების ეროვნული ცენტრი - </w:t>
      </w:r>
      <w:r>
        <w:rPr>
          <w:rFonts w:ascii="Sylfaen" w:hAnsi="Sylfaen"/>
          <w:sz w:val="20"/>
          <w:szCs w:val="20"/>
          <w:lang w:val="en-US"/>
        </w:rPr>
        <w:t>2016</w:t>
      </w:r>
      <w:r>
        <w:rPr>
          <w:rFonts w:ascii="Sylfaen" w:hAnsi="Sylfaen"/>
          <w:sz w:val="20"/>
          <w:szCs w:val="20"/>
          <w:lang w:val="ka-GE"/>
        </w:rPr>
        <w:t xml:space="preserve">  </w:t>
      </w:r>
      <w:r>
        <w:rPr>
          <w:rFonts w:ascii="Sylfaen" w:hAnsi="Sylfaen"/>
          <w:sz w:val="20"/>
          <w:szCs w:val="20"/>
          <w:lang w:val="en-US"/>
        </w:rPr>
        <w:t xml:space="preserve"> (</w:t>
      </w:r>
      <w:r>
        <w:rPr>
          <w:rFonts w:ascii="Sylfaen" w:hAnsi="Sylfaen"/>
          <w:sz w:val="20"/>
          <w:szCs w:val="20"/>
          <w:lang w:val="ka-GE"/>
        </w:rPr>
        <w:t xml:space="preserve"> ელექტრონული ვერსია</w:t>
      </w:r>
      <w:r>
        <w:rPr>
          <w:rFonts w:ascii="Sylfaen" w:hAnsi="Sylfaen"/>
          <w:sz w:val="20"/>
          <w:szCs w:val="20"/>
          <w:lang w:val="en-US"/>
        </w:rPr>
        <w:t>)</w:t>
      </w:r>
    </w:p>
    <w:p w14:paraId="59AA2A70" w14:textId="1952C6E0" w:rsidR="00477DCB" w:rsidRPr="00231834" w:rsidRDefault="00477DCB" w:rsidP="00477DCB">
      <w:pPr>
        <w:pStyle w:val="a3"/>
        <w:spacing w:after="0" w:line="240" w:lineRule="auto"/>
        <w:rPr>
          <w:rFonts w:ascii="Sylfaen" w:hAnsi="Sylfaen"/>
          <w:sz w:val="20"/>
          <w:szCs w:val="20"/>
          <w:lang w:val="en-US"/>
        </w:rPr>
      </w:pPr>
      <w:r>
        <w:rPr>
          <w:rFonts w:ascii="Sylfaen" w:hAnsi="Sylfaen"/>
          <w:sz w:val="20"/>
          <w:szCs w:val="20"/>
          <w:lang w:val="en-US"/>
        </w:rPr>
        <w:t xml:space="preserve"> 2. </w:t>
      </w:r>
      <w:proofErr w:type="gramStart"/>
      <w:r>
        <w:rPr>
          <w:rFonts w:ascii="Sylfaen" w:hAnsi="Sylfaen"/>
          <w:sz w:val="20"/>
          <w:szCs w:val="20"/>
          <w:lang w:val="ka-GE"/>
        </w:rPr>
        <w:t>ბუღალტრული</w:t>
      </w:r>
      <w:proofErr w:type="gramEnd"/>
      <w:r>
        <w:rPr>
          <w:rFonts w:ascii="Sylfaen" w:hAnsi="Sylfaen"/>
          <w:sz w:val="20"/>
          <w:szCs w:val="20"/>
          <w:lang w:val="ka-GE"/>
        </w:rPr>
        <w:t xml:space="preserve"> აღრიცხვა - სსიპ განათლების განვითარების ეროვნული ცენტრი - 20</w:t>
      </w:r>
      <w:r>
        <w:rPr>
          <w:rFonts w:ascii="Sylfaen" w:hAnsi="Sylfaen"/>
          <w:sz w:val="20"/>
          <w:szCs w:val="20"/>
          <w:lang w:val="en-US"/>
        </w:rPr>
        <w:t>15</w:t>
      </w:r>
      <w:r w:rsidR="00960FFD">
        <w:rPr>
          <w:rFonts w:ascii="Sylfaen" w:hAnsi="Sylfaen"/>
          <w:sz w:val="20"/>
          <w:szCs w:val="20"/>
          <w:lang w:val="en-US"/>
        </w:rPr>
        <w:t>vet.ge</w:t>
      </w:r>
    </w:p>
    <w:p w14:paraId="702AF981" w14:textId="77777777" w:rsidR="00477DCB" w:rsidRPr="00231834" w:rsidRDefault="00477DCB" w:rsidP="00477DCB">
      <w:pPr>
        <w:pStyle w:val="a3"/>
        <w:spacing w:after="0" w:line="240" w:lineRule="auto"/>
        <w:jc w:val="both"/>
        <w:rPr>
          <w:sz w:val="20"/>
          <w:szCs w:val="20"/>
          <w:lang w:val="ka-GE"/>
        </w:rPr>
      </w:pPr>
      <w:r>
        <w:rPr>
          <w:rFonts w:ascii="Sylfaen" w:hAnsi="Sylfaen" w:cs="Sylfaen"/>
          <w:sz w:val="20"/>
          <w:szCs w:val="20"/>
          <w:lang w:val="en-US"/>
        </w:rPr>
        <w:t xml:space="preserve">3.  </w:t>
      </w:r>
      <w:proofErr w:type="gramStart"/>
      <w:r w:rsidRPr="000D1CB6">
        <w:rPr>
          <w:rFonts w:ascii="Sylfaen" w:hAnsi="Sylfaen" w:cs="Sylfaen"/>
          <w:sz w:val="20"/>
          <w:szCs w:val="20"/>
          <w:lang w:val="ka-GE"/>
        </w:rPr>
        <w:t>საქართველოს</w:t>
      </w:r>
      <w:proofErr w:type="gramEnd"/>
      <w:r>
        <w:rPr>
          <w:rFonts w:ascii="Sylfaen" w:hAnsi="Sylfaen" w:cs="Sylfaen"/>
          <w:sz w:val="20"/>
          <w:szCs w:val="20"/>
          <w:lang w:val="en-US"/>
        </w:rPr>
        <w:t xml:space="preserve"> </w:t>
      </w:r>
      <w:r w:rsidRPr="000D1CB6">
        <w:rPr>
          <w:rFonts w:ascii="Sylfaen" w:hAnsi="Sylfaen" w:cs="Sylfaen"/>
          <w:sz w:val="20"/>
          <w:szCs w:val="20"/>
          <w:lang w:val="ka-GE"/>
        </w:rPr>
        <w:t>კანონი</w:t>
      </w:r>
      <w:r w:rsidRPr="000D1CB6">
        <w:rPr>
          <w:rFonts w:ascii="Sylfaen" w:hAnsi="Sylfaen"/>
          <w:sz w:val="20"/>
          <w:szCs w:val="20"/>
          <w:lang w:val="ka-GE"/>
        </w:rPr>
        <w:t xml:space="preserve"> ,,პროდუქტის</w:t>
      </w:r>
      <w:r>
        <w:rPr>
          <w:rFonts w:ascii="Sylfaen" w:hAnsi="Sylfaen"/>
          <w:sz w:val="20"/>
          <w:szCs w:val="20"/>
          <w:lang w:val="en-US"/>
        </w:rPr>
        <w:t xml:space="preserve"> </w:t>
      </w:r>
      <w:r w:rsidRPr="000D1CB6">
        <w:rPr>
          <w:rFonts w:ascii="Sylfaen" w:hAnsi="Sylfaen"/>
          <w:sz w:val="20"/>
          <w:szCs w:val="20"/>
          <w:lang w:val="ka-GE"/>
        </w:rPr>
        <w:t>უსაფრთხოების</w:t>
      </w:r>
      <w:r>
        <w:rPr>
          <w:rFonts w:ascii="Sylfaen" w:hAnsi="Sylfaen"/>
          <w:sz w:val="20"/>
          <w:szCs w:val="20"/>
          <w:lang w:val="en-US"/>
        </w:rPr>
        <w:t xml:space="preserve"> </w:t>
      </w:r>
      <w:r w:rsidRPr="000D1CB6">
        <w:rPr>
          <w:rFonts w:ascii="Sylfaen" w:hAnsi="Sylfaen"/>
          <w:sz w:val="20"/>
          <w:szCs w:val="20"/>
          <w:lang w:val="ka-GE"/>
        </w:rPr>
        <w:t>და</w:t>
      </w:r>
      <w:r>
        <w:rPr>
          <w:rFonts w:ascii="Sylfaen" w:hAnsi="Sylfaen"/>
          <w:sz w:val="20"/>
          <w:szCs w:val="20"/>
          <w:lang w:val="en-US"/>
        </w:rPr>
        <w:t xml:space="preserve"> </w:t>
      </w:r>
      <w:r w:rsidRPr="000D1CB6">
        <w:rPr>
          <w:rFonts w:ascii="Sylfaen" w:hAnsi="Sylfaen"/>
          <w:sz w:val="20"/>
          <w:szCs w:val="20"/>
          <w:lang w:val="ka-GE"/>
        </w:rPr>
        <w:t>თავისუფალი</w:t>
      </w:r>
      <w:r>
        <w:rPr>
          <w:rFonts w:ascii="Sylfaen" w:hAnsi="Sylfaen"/>
          <w:sz w:val="20"/>
          <w:szCs w:val="20"/>
          <w:lang w:val="en-US"/>
        </w:rPr>
        <w:t xml:space="preserve"> </w:t>
      </w:r>
      <w:r w:rsidRPr="000D1CB6">
        <w:rPr>
          <w:rFonts w:ascii="Sylfaen" w:hAnsi="Sylfaen"/>
          <w:sz w:val="20"/>
          <w:szCs w:val="20"/>
          <w:lang w:val="ka-GE"/>
        </w:rPr>
        <w:t>მიმოქცევის</w:t>
      </w:r>
      <w:r>
        <w:rPr>
          <w:rFonts w:ascii="Sylfaen" w:hAnsi="Sylfaen"/>
          <w:sz w:val="20"/>
          <w:szCs w:val="20"/>
          <w:lang w:val="en-US"/>
        </w:rPr>
        <w:t xml:space="preserve"> </w:t>
      </w:r>
      <w:r w:rsidRPr="000D1CB6">
        <w:rPr>
          <w:rFonts w:ascii="Sylfaen" w:hAnsi="Sylfaen"/>
          <w:sz w:val="20"/>
          <w:szCs w:val="20"/>
          <w:lang w:val="ka-GE"/>
        </w:rPr>
        <w:t>კოდექსი“</w:t>
      </w:r>
      <w:r>
        <w:rPr>
          <w:rFonts w:ascii="Sylfaen" w:hAnsi="Sylfaen"/>
          <w:sz w:val="20"/>
          <w:szCs w:val="20"/>
          <w:lang w:val="en-US"/>
        </w:rPr>
        <w:t xml:space="preserve"> ( </w:t>
      </w:r>
      <w:r>
        <w:rPr>
          <w:rFonts w:ascii="Sylfaen" w:hAnsi="Sylfaen"/>
          <w:sz w:val="20"/>
          <w:szCs w:val="20"/>
          <w:lang w:val="ka-GE"/>
        </w:rPr>
        <w:t>ელექტრონული  ვერსია)</w:t>
      </w:r>
    </w:p>
    <w:p w14:paraId="3BB2BC81" w14:textId="77777777" w:rsidR="00477DCB" w:rsidRPr="000D1CB6" w:rsidRDefault="00477DCB" w:rsidP="00477DCB">
      <w:pPr>
        <w:pStyle w:val="a3"/>
        <w:spacing w:after="0" w:line="240" w:lineRule="auto"/>
        <w:jc w:val="both"/>
        <w:rPr>
          <w:rFonts w:ascii="Sylfaen" w:hAnsi="Sylfaen"/>
          <w:sz w:val="20"/>
          <w:szCs w:val="20"/>
          <w:lang w:val="ka-GE"/>
        </w:rPr>
      </w:pPr>
      <w:r>
        <w:rPr>
          <w:rFonts w:ascii="Sylfaen" w:hAnsi="Sylfaen"/>
          <w:sz w:val="20"/>
          <w:szCs w:val="20"/>
          <w:lang w:val="en-US"/>
        </w:rPr>
        <w:t xml:space="preserve">4.  </w:t>
      </w:r>
      <w:proofErr w:type="gramStart"/>
      <w:r w:rsidRPr="000D1CB6">
        <w:rPr>
          <w:rFonts w:ascii="Sylfaen" w:hAnsi="Sylfaen"/>
          <w:sz w:val="20"/>
          <w:szCs w:val="20"/>
          <w:lang w:val="ka-GE"/>
        </w:rPr>
        <w:t>საქართველოს</w:t>
      </w:r>
      <w:proofErr w:type="gramEnd"/>
      <w:r>
        <w:rPr>
          <w:rFonts w:ascii="Sylfaen" w:hAnsi="Sylfaen"/>
          <w:sz w:val="20"/>
          <w:szCs w:val="20"/>
          <w:lang w:val="en-US"/>
        </w:rPr>
        <w:t xml:space="preserve"> </w:t>
      </w:r>
      <w:r w:rsidRPr="000D1CB6">
        <w:rPr>
          <w:rFonts w:ascii="Sylfaen" w:hAnsi="Sylfaen"/>
          <w:sz w:val="20"/>
          <w:szCs w:val="20"/>
          <w:lang w:val="ka-GE"/>
        </w:rPr>
        <w:t>საგადასახადო</w:t>
      </w:r>
      <w:r>
        <w:rPr>
          <w:rFonts w:ascii="Sylfaen" w:hAnsi="Sylfaen"/>
          <w:sz w:val="20"/>
          <w:szCs w:val="20"/>
          <w:lang w:val="en-US"/>
        </w:rPr>
        <w:t xml:space="preserve"> </w:t>
      </w:r>
      <w:r w:rsidRPr="000D1CB6">
        <w:rPr>
          <w:rFonts w:ascii="Sylfaen" w:hAnsi="Sylfaen"/>
          <w:sz w:val="20"/>
          <w:szCs w:val="20"/>
          <w:lang w:val="ka-GE"/>
        </w:rPr>
        <w:t>კანონი</w:t>
      </w:r>
      <w:r>
        <w:rPr>
          <w:rFonts w:ascii="Sylfaen" w:hAnsi="Sylfaen"/>
          <w:sz w:val="20"/>
          <w:szCs w:val="20"/>
          <w:lang w:val="ka-GE"/>
        </w:rPr>
        <w:t xml:space="preserve"> </w:t>
      </w:r>
      <w:r w:rsidRPr="000D1CB6">
        <w:rPr>
          <w:sz w:val="20"/>
          <w:szCs w:val="20"/>
          <w:lang w:val="ka-GE"/>
        </w:rPr>
        <w:t>(</w:t>
      </w:r>
      <w:hyperlink r:id="rId12" w:history="1">
        <w:r w:rsidRPr="000D1CB6">
          <w:rPr>
            <w:rStyle w:val="af3"/>
            <w:rFonts w:ascii="Sylfaen" w:hAnsi="Sylfaen"/>
            <w:sz w:val="20"/>
            <w:szCs w:val="20"/>
            <w:lang w:val="en-US"/>
          </w:rPr>
          <w:t>www.matsne.gov.ge</w:t>
        </w:r>
      </w:hyperlink>
      <w:r w:rsidRPr="000D1CB6">
        <w:rPr>
          <w:sz w:val="20"/>
          <w:szCs w:val="20"/>
          <w:lang w:val="ka-GE"/>
        </w:rPr>
        <w:t>)</w:t>
      </w:r>
    </w:p>
    <w:p w14:paraId="4B16CCD8" w14:textId="77777777" w:rsidR="00990DB0" w:rsidRPr="001E7D36" w:rsidRDefault="00E1709D" w:rsidP="00990DB0">
      <w:pPr>
        <w:spacing w:before="120" w:after="0" w:line="240" w:lineRule="auto"/>
        <w:rPr>
          <w:rFonts w:ascii="Sylfaen" w:hAnsi="Sylfaen" w:cs="Arial"/>
          <w:b/>
          <w:lang w:val="ka-GE"/>
        </w:rPr>
      </w:pPr>
      <w:r w:rsidRPr="00E1709D">
        <w:rPr>
          <w:b/>
        </w:rPr>
        <w:t xml:space="preserve">3.4. </w:t>
      </w:r>
      <w:proofErr w:type="gramStart"/>
      <w:r w:rsidR="00990DB0" w:rsidRPr="001E7D36">
        <w:rPr>
          <w:rFonts w:ascii="Sylfaen" w:eastAsia="Sylfaen,Sylfaen,Arial" w:hAnsi="Sylfaen" w:cs="Sylfaen,Sylfaen,Arial"/>
          <w:b/>
          <w:bCs/>
          <w:lang w:val="ka-GE"/>
        </w:rPr>
        <w:t>სასწავლო</w:t>
      </w:r>
      <w:proofErr w:type="gramEnd"/>
      <w:r w:rsidR="00990DB0" w:rsidRPr="001E7D36">
        <w:rPr>
          <w:rFonts w:ascii="Sylfaen" w:eastAsia="Sylfaen,Sylfaen,Arial" w:hAnsi="Sylfaen" w:cs="Sylfaen,Sylfaen,Arial"/>
          <w:b/>
          <w:bCs/>
          <w:lang w:val="ka-GE"/>
        </w:rPr>
        <w:t xml:space="preserve"> გარემო და  მატერიალური რესურსი  - </w:t>
      </w:r>
      <w:r w:rsidR="00990DB0">
        <w:rPr>
          <w:rFonts w:ascii="Sylfaen" w:eastAsia="Sylfaen,Sylfaen,Arial" w:hAnsi="Sylfaen" w:cs="Sylfaen,Sylfaen,Arial"/>
          <w:b/>
          <w:bCs/>
          <w:lang w:val="ka-GE"/>
        </w:rPr>
        <w:t>იხ.დანართი  5</w:t>
      </w:r>
    </w:p>
    <w:p w14:paraId="1CB7BF4D" w14:textId="6A9E0445" w:rsidR="0079591E" w:rsidRPr="00690D8A" w:rsidRDefault="00CC388E" w:rsidP="00990DB0">
      <w:pPr>
        <w:spacing w:before="120" w:line="240" w:lineRule="auto"/>
        <w:jc w:val="both"/>
        <w:rPr>
          <w:rFonts w:ascii="Sylfaen" w:hAnsi="Sylfaen" w:cs="Arial"/>
          <w:b/>
          <w:lang w:val="ka-GE"/>
        </w:rPr>
      </w:pPr>
      <w:r w:rsidRPr="00690D8A">
        <w:rPr>
          <w:rFonts w:ascii="Sylfaen" w:hAnsi="Sylfaen" w:cs="Arial"/>
          <w:b/>
          <w:lang w:val="ka-GE"/>
        </w:rPr>
        <w:t>3.</w:t>
      </w:r>
      <w:r w:rsidR="00690D8A">
        <w:rPr>
          <w:rFonts w:ascii="Sylfaen" w:hAnsi="Sylfaen" w:cs="Arial"/>
          <w:b/>
          <w:lang w:val="ka-GE"/>
        </w:rPr>
        <w:t>5</w:t>
      </w:r>
      <w:r w:rsidR="0079591E" w:rsidRPr="00690D8A">
        <w:rPr>
          <w:rFonts w:ascii="Sylfaen" w:hAnsi="Sylfaen" w:cs="Arial"/>
          <w:b/>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057861" w:rsidRPr="00690D8A">
        <w:rPr>
          <w:rFonts w:ascii="Sylfaen" w:hAnsi="Sylfaen" w:cs="Arial"/>
          <w:b/>
          <w:lang w:val="ka-GE"/>
        </w:rPr>
        <w:t xml:space="preserve">პროფესიული </w:t>
      </w:r>
      <w:r w:rsidR="0079591E" w:rsidRPr="00690D8A">
        <w:rPr>
          <w:rFonts w:ascii="Sylfaen" w:hAnsi="Sylfaen" w:cs="Arial"/>
          <w:b/>
          <w:lang w:val="ka-GE"/>
        </w:rPr>
        <w:t>სტუდენტების სწავლებისათვის</w:t>
      </w:r>
    </w:p>
    <w:p w14:paraId="5032A6AB" w14:textId="58DE6758" w:rsidR="0079591E" w:rsidRPr="00690D8A" w:rsidRDefault="0079591E" w:rsidP="0079591E">
      <w:pPr>
        <w:spacing w:after="0" w:line="240" w:lineRule="auto"/>
        <w:jc w:val="both"/>
        <w:rPr>
          <w:rFonts w:ascii="Sylfaen" w:hAnsi="Sylfaen" w:cs="Sylfaen"/>
          <w:lang w:val="ka-GE"/>
        </w:rPr>
      </w:pPr>
      <w:r w:rsidRPr="00690D8A">
        <w:rPr>
          <w:rFonts w:ascii="Sylfaen" w:hAnsi="Sylfaen"/>
          <w:lang w:val="ka-GE"/>
        </w:rPr>
        <w:t xml:space="preserve">საჭიროების შემთხვევაში, სპეციალური საგანმანათლებლო საჭიროების მქონე </w:t>
      </w:r>
      <w:r w:rsidR="00572EFB" w:rsidRPr="00690D8A">
        <w:rPr>
          <w:rFonts w:ascii="Sylfaen" w:hAnsi="Sylfaen"/>
          <w:lang w:val="ka-GE"/>
        </w:rPr>
        <w:t xml:space="preserve">პროფესიული </w:t>
      </w:r>
      <w:r w:rsidRPr="00690D8A">
        <w:rPr>
          <w:rFonts w:ascii="Sylfaen" w:hAnsi="Sylfaen"/>
          <w:lang w:val="ka-GE"/>
        </w:rPr>
        <w:t xml:space="preserve">სტუდენტისთვის </w:t>
      </w:r>
      <w:r w:rsidRPr="00690D8A">
        <w:rPr>
          <w:rFonts w:ascii="Sylfaen" w:eastAsia="Sylfaen" w:hAnsi="Sylfaen"/>
          <w:lang w:val="ka-GE"/>
        </w:rPr>
        <w:t xml:space="preserve">საგანმანათლებლო </w:t>
      </w:r>
      <w:r w:rsidRPr="00690D8A">
        <w:rPr>
          <w:rFonts w:ascii="Sylfaen" w:hAnsi="Sylfaen"/>
          <w:lang w:val="ka-GE"/>
        </w:rPr>
        <w:t>დაწესებულების მიერ მუშავდება ინდივიდუალური სასწავლო გეგმა, რომელიც</w:t>
      </w:r>
      <w:r w:rsidR="00690D8A">
        <w:rPr>
          <w:rFonts w:ascii="Sylfaen" w:hAnsi="Sylfaen"/>
          <w:lang w:val="en-US"/>
        </w:rPr>
        <w:t xml:space="preserve"> </w:t>
      </w:r>
      <w:r w:rsidRPr="00690D8A">
        <w:rPr>
          <w:rFonts w:ascii="Sylfaen" w:eastAsia="MS Mincho" w:hAnsi="Sylfaen"/>
          <w:lang w:val="ka-GE"/>
        </w:rPr>
        <w:t>ეფუძნება</w:t>
      </w:r>
      <w:r w:rsidR="00690D8A">
        <w:rPr>
          <w:rFonts w:ascii="Sylfaen" w:eastAsia="MS Mincho" w:hAnsi="Sylfaen"/>
          <w:lang w:val="en-US"/>
        </w:rPr>
        <w:t xml:space="preserve"> </w:t>
      </w:r>
      <w:r w:rsidRPr="00690D8A">
        <w:rPr>
          <w:rFonts w:ascii="Sylfaen" w:eastAsia="MS Mincho" w:hAnsi="Sylfaen"/>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572EFB" w:rsidRPr="00690D8A">
        <w:rPr>
          <w:rFonts w:ascii="Sylfaen" w:eastAsia="MS Mincho" w:hAnsi="Sylfaen"/>
          <w:lang w:val="ka-GE"/>
        </w:rPr>
        <w:t xml:space="preserve">პროფესიული </w:t>
      </w:r>
      <w:r w:rsidRPr="00690D8A">
        <w:rPr>
          <w:rFonts w:ascii="Sylfaen" w:eastAsia="MS Mincho" w:hAnsi="Sylfaen"/>
          <w:lang w:val="ka-GE"/>
        </w:rPr>
        <w:t xml:space="preserve">სტუდენტისთვის საჭირო </w:t>
      </w:r>
      <w:r w:rsidRPr="00690D8A">
        <w:rPr>
          <w:rFonts w:ascii="Sylfaen" w:hAnsi="Sylfaen" w:cs="Sylfaen"/>
          <w:lang w:val="ka-GE"/>
        </w:rPr>
        <w:t xml:space="preserve"> დამატებით საგანმანათლებლო მომსახურებას. </w:t>
      </w:r>
    </w:p>
    <w:p w14:paraId="4230C2B7" w14:textId="77777777" w:rsidR="0079591E" w:rsidRPr="00690D8A" w:rsidRDefault="0079591E" w:rsidP="0079591E">
      <w:pPr>
        <w:spacing w:after="0" w:line="240" w:lineRule="auto"/>
        <w:jc w:val="both"/>
        <w:rPr>
          <w:rFonts w:ascii="Sylfaen" w:hAnsi="Sylfaen" w:cs="Sylfaen"/>
          <w:lang w:val="ka-GE"/>
        </w:rPr>
      </w:pPr>
    </w:p>
    <w:p w14:paraId="24ED1575" w14:textId="788C43F7" w:rsidR="006F0908" w:rsidRPr="00793D47" w:rsidRDefault="0079591E" w:rsidP="006F0908">
      <w:pPr>
        <w:spacing w:after="0" w:line="240" w:lineRule="auto"/>
        <w:jc w:val="both"/>
        <w:rPr>
          <w:rFonts w:ascii="Sylfaen" w:hAnsi="Sylfaen"/>
          <w:lang w:val="en-US"/>
        </w:rPr>
      </w:pPr>
      <w:r w:rsidRPr="00690D8A">
        <w:rPr>
          <w:rFonts w:ascii="Sylfaen" w:eastAsia="MS Mincho" w:hAnsi="Sylfaen"/>
          <w:lang w:val="ka-GE"/>
        </w:rPr>
        <w:lastRenderedPageBreak/>
        <w:t>ინდივიდუალური სასწავლო გეგმა გამოიყენება</w:t>
      </w:r>
      <w:r w:rsidR="00572EFB" w:rsidRPr="00690D8A">
        <w:rPr>
          <w:rFonts w:ascii="Sylfaen" w:eastAsia="MS Mincho" w:hAnsi="Sylfaen"/>
          <w:lang w:val="ka-GE"/>
        </w:rPr>
        <w:t>,</w:t>
      </w:r>
      <w:r w:rsidRPr="00690D8A">
        <w:rPr>
          <w:rFonts w:ascii="Sylfaen" w:eastAsia="MS Mincho" w:hAnsi="Sylfaen"/>
          <w:lang w:val="ka-GE"/>
        </w:rPr>
        <w:t xml:space="preserve">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690D8A">
        <w:rPr>
          <w:rFonts w:ascii="Sylfaen" w:hAnsi="Sylfaen"/>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572EFB" w:rsidRPr="00690D8A">
        <w:rPr>
          <w:rFonts w:ascii="Sylfaen" w:hAnsi="Sylfaen"/>
          <w:lang w:val="ka-GE"/>
        </w:rPr>
        <w:t xml:space="preserve">პროფესიული </w:t>
      </w:r>
      <w:r w:rsidRPr="00690D8A">
        <w:rPr>
          <w:rFonts w:ascii="Sylfaen" w:hAnsi="Sylfaen"/>
          <w:lang w:val="ka-GE"/>
        </w:rPr>
        <w:t>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365CFA5A" w14:textId="77777777" w:rsidR="006F0908" w:rsidRDefault="006F0908" w:rsidP="006F0908">
      <w:pPr>
        <w:spacing w:after="0" w:line="240" w:lineRule="auto"/>
        <w:jc w:val="both"/>
        <w:rPr>
          <w:rFonts w:ascii="Sylfaen" w:hAnsi="Sylfaen"/>
          <w:lang w:val="ka-GE"/>
        </w:rPr>
      </w:pPr>
    </w:p>
    <w:p w14:paraId="27FD2829" w14:textId="77777777" w:rsidR="006F0908" w:rsidRDefault="006F0908" w:rsidP="006F0908">
      <w:pPr>
        <w:spacing w:after="0" w:line="240" w:lineRule="auto"/>
        <w:jc w:val="both"/>
        <w:rPr>
          <w:rFonts w:ascii="Sylfaen" w:hAnsi="Sylfaen"/>
          <w:lang w:val="en-US"/>
        </w:rPr>
      </w:pPr>
    </w:p>
    <w:p w14:paraId="63525473" w14:textId="77777777" w:rsidR="00990DB0" w:rsidRPr="003379BA" w:rsidRDefault="00990DB0" w:rsidP="00990DB0">
      <w:pPr>
        <w:spacing w:before="120" w:after="0" w:line="240" w:lineRule="auto"/>
        <w:contextualSpacing/>
        <w:jc w:val="both"/>
        <w:rPr>
          <w:rFonts w:ascii="Sylfaen" w:hAnsi="Sylfaen" w:cs="Arial"/>
          <w:lang w:val="ka-GE"/>
        </w:rPr>
      </w:pPr>
      <w:r>
        <w:rPr>
          <w:rFonts w:ascii="Sylfaen" w:hAnsi="Sylfaen" w:cs="Arial"/>
          <w:b/>
          <w:lang w:val="ka-GE"/>
        </w:rPr>
        <w:t xml:space="preserve">3.6  </w:t>
      </w:r>
      <w:r w:rsidRPr="003379BA">
        <w:rPr>
          <w:rFonts w:ascii="Sylfaen" w:hAnsi="Sylfaen" w:cs="Arial"/>
          <w:b/>
          <w:lang w:val="ka-GE"/>
        </w:rPr>
        <w:t xml:space="preserve">მოდულის განხორციელების ადგილი: </w:t>
      </w:r>
      <w:r w:rsidRPr="003379BA">
        <w:rPr>
          <w:rFonts w:ascii="Sylfaen" w:hAnsi="Sylfaen" w:cs="Arial"/>
          <w:lang w:val="ka-GE"/>
        </w:rPr>
        <w:t xml:space="preserve">სსიპ  კოლეჯი ,,ახალი ტალღა“  მისამართი: </w:t>
      </w:r>
      <w:r w:rsidRPr="003379BA">
        <w:rPr>
          <w:rFonts w:ascii="Sylfaen" w:hAnsi="Sylfaen" w:cs="Sylfaen"/>
          <w:i/>
          <w:iCs/>
          <w:sz w:val="20"/>
          <w:szCs w:val="20"/>
          <w:lang w:val="ka-GE"/>
        </w:rPr>
        <w:t>ქ</w:t>
      </w:r>
      <w:r w:rsidRPr="003379BA">
        <w:rPr>
          <w:rFonts w:ascii="Sylfaen" w:hAnsi="Sylfaen"/>
          <w:i/>
          <w:iCs/>
          <w:sz w:val="20"/>
          <w:szCs w:val="20"/>
          <w:lang w:val="ka-GE"/>
        </w:rPr>
        <w:t>.</w:t>
      </w:r>
      <w:r w:rsidRPr="003379BA">
        <w:rPr>
          <w:rFonts w:ascii="Sylfaen" w:hAnsi="Sylfaen" w:cs="Vrinda"/>
          <w:i/>
          <w:iCs/>
          <w:sz w:val="20"/>
          <w:szCs w:val="20"/>
          <w:lang w:val="ka-GE"/>
        </w:rPr>
        <w:t> </w:t>
      </w:r>
      <w:r w:rsidRPr="003379BA">
        <w:rPr>
          <w:rFonts w:ascii="Sylfaen" w:hAnsi="Sylfaen" w:cs="Sylfaen"/>
          <w:i/>
          <w:iCs/>
          <w:sz w:val="20"/>
          <w:szCs w:val="20"/>
          <w:lang w:val="ka-GE"/>
        </w:rPr>
        <w:t>ქობულეთი</w:t>
      </w:r>
      <w:r w:rsidRPr="003379BA">
        <w:rPr>
          <w:rFonts w:ascii="Sylfaen" w:hAnsi="Sylfaen"/>
          <w:i/>
          <w:iCs/>
          <w:sz w:val="20"/>
          <w:szCs w:val="20"/>
          <w:lang w:val="ka-GE"/>
        </w:rPr>
        <w:t>,</w:t>
      </w:r>
      <w:r w:rsidRPr="003379BA">
        <w:rPr>
          <w:rFonts w:ascii="Sylfaen" w:hAnsi="Sylfaen" w:cs="Vrinda"/>
          <w:i/>
          <w:iCs/>
          <w:sz w:val="20"/>
          <w:szCs w:val="20"/>
          <w:lang w:val="ka-GE"/>
        </w:rPr>
        <w:t> </w:t>
      </w:r>
      <w:r w:rsidRPr="003379BA">
        <w:rPr>
          <w:rFonts w:ascii="Sylfaen" w:hAnsi="Sylfaen" w:cs="Sylfaen"/>
          <w:i/>
          <w:iCs/>
          <w:sz w:val="20"/>
          <w:szCs w:val="20"/>
          <w:lang w:val="ka-GE"/>
        </w:rPr>
        <w:t>რუსთაველის</w:t>
      </w:r>
      <w:r w:rsidRPr="003379BA">
        <w:rPr>
          <w:rFonts w:ascii="Sylfaen" w:hAnsi="Sylfaen" w:cs="Vrinda"/>
          <w:i/>
          <w:iCs/>
          <w:sz w:val="20"/>
          <w:szCs w:val="20"/>
          <w:lang w:val="ka-GE"/>
        </w:rPr>
        <w:t> </w:t>
      </w:r>
      <w:r w:rsidRPr="003379BA">
        <w:rPr>
          <w:rFonts w:ascii="Sylfaen" w:hAnsi="Sylfaen" w:cs="Sylfaen"/>
          <w:i/>
          <w:iCs/>
          <w:sz w:val="20"/>
          <w:szCs w:val="20"/>
          <w:lang w:val="ka-GE"/>
        </w:rPr>
        <w:t>ქუჩა</w:t>
      </w:r>
      <w:r w:rsidRPr="003379BA">
        <w:rPr>
          <w:rFonts w:ascii="Sylfaen" w:hAnsi="Sylfaen" w:cs="Vrinda"/>
          <w:i/>
          <w:iCs/>
          <w:sz w:val="20"/>
          <w:szCs w:val="20"/>
          <w:lang w:val="ka-GE"/>
        </w:rPr>
        <w:t> </w:t>
      </w:r>
      <w:r w:rsidRPr="003379BA">
        <w:rPr>
          <w:rFonts w:ascii="Sylfaen" w:hAnsi="Sylfaen" w:cs="Arial"/>
          <w:i/>
          <w:iCs/>
          <w:sz w:val="20"/>
          <w:szCs w:val="20"/>
          <w:lang w:val="ka-GE"/>
        </w:rPr>
        <w:t>№</w:t>
      </w:r>
      <w:r w:rsidRPr="003379BA">
        <w:rPr>
          <w:rFonts w:ascii="Sylfaen" w:hAnsi="Sylfaen"/>
          <w:i/>
          <w:iCs/>
          <w:sz w:val="20"/>
          <w:szCs w:val="20"/>
          <w:lang w:val="ka-GE"/>
        </w:rPr>
        <w:t xml:space="preserve"> 154; მეორე კორპუსი</w:t>
      </w:r>
    </w:p>
    <w:p w14:paraId="687EAC92" w14:textId="77777777" w:rsidR="00990DB0" w:rsidRPr="003379BA" w:rsidRDefault="00990DB0" w:rsidP="00990DB0">
      <w:pPr>
        <w:spacing w:before="120" w:after="0" w:line="240" w:lineRule="auto"/>
        <w:ind w:left="720"/>
        <w:contextualSpacing/>
        <w:jc w:val="both"/>
        <w:rPr>
          <w:rFonts w:ascii="Sylfaen" w:hAnsi="Sylfaen" w:cs="Arial"/>
          <w:lang w:val="ka-GE"/>
        </w:rPr>
      </w:pPr>
    </w:p>
    <w:p w14:paraId="67FAC062" w14:textId="5EAF5359" w:rsidR="00833FEC" w:rsidRPr="00990DB0" w:rsidRDefault="00990DB0" w:rsidP="00990DB0">
      <w:pPr>
        <w:spacing w:after="0" w:line="240" w:lineRule="auto"/>
        <w:jc w:val="both"/>
        <w:rPr>
          <w:rFonts w:ascii="Sylfaen" w:hAnsi="Sylfaen"/>
          <w:lang w:val="en-US"/>
        </w:rPr>
      </w:pPr>
      <w:bookmarkStart w:id="0" w:name="_GoBack"/>
      <w:bookmarkEnd w:id="0"/>
      <w:r w:rsidRPr="00990DB0">
        <w:rPr>
          <w:rFonts w:ascii="Sylfaen" w:hAnsi="Sylfaen" w:cs="Arial"/>
          <w:b/>
          <w:lang w:val="ka-GE"/>
        </w:rPr>
        <w:t>3.7.  მოდულის განმახორციელებელი: იხ.დანართი 4</w:t>
      </w:r>
    </w:p>
    <w:sectPr w:rsidR="00833FEC" w:rsidRPr="00990DB0" w:rsidSect="00833FEC">
      <w:footerReference w:type="default" r:id="rId13"/>
      <w:pgSz w:w="16840" w:h="11910" w:orient="landscape"/>
      <w:pgMar w:top="709" w:right="1956" w:bottom="1180" w:left="1220" w:header="0" w:footer="985" w:gutter="0"/>
      <w:pgNumType w:start="1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06A53D" w14:textId="77777777" w:rsidR="00CF6EF0" w:rsidRDefault="00CF6EF0" w:rsidP="00185B3C">
      <w:pPr>
        <w:spacing w:after="0" w:line="240" w:lineRule="auto"/>
      </w:pPr>
      <w:r>
        <w:separator/>
      </w:r>
    </w:p>
  </w:endnote>
  <w:endnote w:type="continuationSeparator" w:id="0">
    <w:p w14:paraId="793BFCE9" w14:textId="77777777" w:rsidR="00CF6EF0" w:rsidRDefault="00CF6EF0"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Sylfaen,Arial">
    <w:altName w:val="Times New Roman"/>
    <w:panose1 w:val="00000000000000000000"/>
    <w:charset w:val="00"/>
    <w:family w:val="roman"/>
    <w:notTrueType/>
    <w:pitch w:val="default"/>
  </w:font>
  <w:font w:name="Sylfaen,Sylfaen,Sylfaen,Sylfaen">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Vrinda">
    <w:panose1 w:val="00000400000000000000"/>
    <w:charset w:val="01"/>
    <w:family w:val="roman"/>
    <w:notTrueType/>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B6EDDF9" w14:textId="77777777" w:rsidR="00F45106" w:rsidRDefault="00420F60">
        <w:pPr>
          <w:pStyle w:val="af1"/>
          <w:jc w:val="right"/>
        </w:pPr>
        <w:r>
          <w:fldChar w:fldCharType="begin"/>
        </w:r>
        <w:r w:rsidR="00F45106">
          <w:instrText xml:space="preserve"> PAGE   \* MERGEFORMAT </w:instrText>
        </w:r>
        <w:r>
          <w:fldChar w:fldCharType="separate"/>
        </w:r>
        <w:r w:rsidR="00990DB0">
          <w:rPr>
            <w:noProof/>
          </w:rPr>
          <w:t>24</w:t>
        </w:r>
        <w:r>
          <w:rPr>
            <w:noProof/>
          </w:rPr>
          <w:fldChar w:fldCharType="end"/>
        </w:r>
      </w:p>
    </w:sdtContent>
  </w:sdt>
  <w:p w14:paraId="07465780" w14:textId="77777777" w:rsidR="00185B3C" w:rsidRDefault="00185B3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EC18" w14:textId="77777777" w:rsidR="00CF6EF0" w:rsidRDefault="00CF6EF0" w:rsidP="00185B3C">
      <w:pPr>
        <w:spacing w:after="0" w:line="240" w:lineRule="auto"/>
      </w:pPr>
      <w:r>
        <w:separator/>
      </w:r>
    </w:p>
  </w:footnote>
  <w:footnote w:type="continuationSeparator" w:id="0">
    <w:p w14:paraId="38A218CC" w14:textId="77777777" w:rsidR="00CF6EF0" w:rsidRDefault="00CF6EF0"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96308"/>
    <w:multiLevelType w:val="hybridMultilevel"/>
    <w:tmpl w:val="C5C4A93A"/>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5776EF"/>
    <w:multiLevelType w:val="hybridMultilevel"/>
    <w:tmpl w:val="FE8CFE80"/>
    <w:lvl w:ilvl="0" w:tplc="DBE2F702">
      <w:start w:val="1"/>
      <w:numFmt w:val="bullet"/>
      <w:lvlText w:val=""/>
      <w:lvlJc w:val="left"/>
      <w:pPr>
        <w:ind w:left="720" w:hanging="360"/>
      </w:pPr>
      <w:rPr>
        <w:rFonts w:ascii="Symbol" w:hAnsi="Symbol" w:hint="default"/>
        <w:color w:val="0D0D0D" w:themeColor="text1" w:themeTint="F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7D09DD"/>
    <w:multiLevelType w:val="hybridMultilevel"/>
    <w:tmpl w:val="01A09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E5116C"/>
    <w:multiLevelType w:val="hybridMultilevel"/>
    <w:tmpl w:val="1D466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4C6675"/>
    <w:multiLevelType w:val="hybridMultilevel"/>
    <w:tmpl w:val="C186E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3D64B4"/>
    <w:multiLevelType w:val="hybridMultilevel"/>
    <w:tmpl w:val="AAB45C76"/>
    <w:lvl w:ilvl="0" w:tplc="ED38FEBA">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1063B0"/>
    <w:multiLevelType w:val="hybridMultilevel"/>
    <w:tmpl w:val="32C04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6A5784"/>
    <w:multiLevelType w:val="hybridMultilevel"/>
    <w:tmpl w:val="41583432"/>
    <w:lvl w:ilvl="0" w:tplc="B4943AE8">
      <w:start w:val="1"/>
      <w:numFmt w:val="decimal"/>
      <w:lvlText w:val="%1."/>
      <w:lvlJc w:val="left"/>
      <w:pPr>
        <w:ind w:left="573" w:hanging="555"/>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11">
    <w:nsid w:val="1E4A3BA5"/>
    <w:multiLevelType w:val="hybridMultilevel"/>
    <w:tmpl w:val="AC0CDE88"/>
    <w:lvl w:ilvl="0" w:tplc="DBE2F702">
      <w:start w:val="1"/>
      <w:numFmt w:val="bullet"/>
      <w:lvlText w:val=""/>
      <w:lvlJc w:val="left"/>
      <w:pPr>
        <w:ind w:left="720" w:hanging="360"/>
      </w:pPr>
      <w:rPr>
        <w:rFonts w:ascii="Symbol" w:hAnsi="Symbol" w:hint="default"/>
        <w:color w:val="0D0D0D" w:themeColor="text1" w:themeTint="F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3">
    <w:nsid w:val="216E2449"/>
    <w:multiLevelType w:val="hybridMultilevel"/>
    <w:tmpl w:val="33386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F728E8"/>
    <w:multiLevelType w:val="hybridMultilevel"/>
    <w:tmpl w:val="8D789E5E"/>
    <w:lvl w:ilvl="0" w:tplc="24426306">
      <w:start w:val="1"/>
      <w:numFmt w:val="decimal"/>
      <w:lvlText w:val="%1."/>
      <w:lvlJc w:val="left"/>
      <w:pPr>
        <w:ind w:left="738" w:hanging="360"/>
      </w:pPr>
      <w:rPr>
        <w:b w:val="0"/>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6">
    <w:nsid w:val="238E29F4"/>
    <w:multiLevelType w:val="hybridMultilevel"/>
    <w:tmpl w:val="9768DE1A"/>
    <w:lvl w:ilvl="0" w:tplc="A5BCA370">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5D5A6F"/>
    <w:multiLevelType w:val="multilevel"/>
    <w:tmpl w:val="5BDA2F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9">
    <w:nsid w:val="2C393D21"/>
    <w:multiLevelType w:val="hybridMultilevel"/>
    <w:tmpl w:val="B0AC6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3C100271"/>
    <w:multiLevelType w:val="hybridMultilevel"/>
    <w:tmpl w:val="2236D1F2"/>
    <w:lvl w:ilvl="0" w:tplc="ABB0ED0A">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D401088"/>
    <w:multiLevelType w:val="hybridMultilevel"/>
    <w:tmpl w:val="EB3A9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E4F18F4"/>
    <w:multiLevelType w:val="hybridMultilevel"/>
    <w:tmpl w:val="C2860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0C63C97"/>
    <w:multiLevelType w:val="multilevel"/>
    <w:tmpl w:val="B2EED20C"/>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41ED6D06"/>
    <w:multiLevelType w:val="hybridMultilevel"/>
    <w:tmpl w:val="84787EA6"/>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7">
    <w:nsid w:val="43D33DFF"/>
    <w:multiLevelType w:val="multilevel"/>
    <w:tmpl w:val="2D7C3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72C39B0"/>
    <w:multiLevelType w:val="hybridMultilevel"/>
    <w:tmpl w:val="992E24EC"/>
    <w:lvl w:ilvl="0" w:tplc="DBE2F702">
      <w:start w:val="1"/>
      <w:numFmt w:val="bullet"/>
      <w:lvlText w:val=""/>
      <w:lvlJc w:val="left"/>
      <w:pPr>
        <w:ind w:left="720" w:hanging="360"/>
      </w:pPr>
      <w:rPr>
        <w:rFonts w:ascii="Symbol" w:hAnsi="Symbol" w:hint="default"/>
        <w:color w:val="0D0D0D" w:themeColor="text1" w:themeTint="F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B1F2D4F"/>
    <w:multiLevelType w:val="hybridMultilevel"/>
    <w:tmpl w:val="BED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ED637D4"/>
    <w:multiLevelType w:val="hybridMultilevel"/>
    <w:tmpl w:val="01A0A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F3B3E27"/>
    <w:multiLevelType w:val="multilevel"/>
    <w:tmpl w:val="F1363ECE"/>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4F5D6F6A"/>
    <w:multiLevelType w:val="hybridMultilevel"/>
    <w:tmpl w:val="FE1ACFE6"/>
    <w:lvl w:ilvl="0" w:tplc="DBE2F702">
      <w:start w:val="1"/>
      <w:numFmt w:val="bullet"/>
      <w:lvlText w:val=""/>
      <w:lvlJc w:val="left"/>
      <w:pPr>
        <w:ind w:left="720" w:hanging="360"/>
      </w:pPr>
      <w:rPr>
        <w:rFonts w:ascii="Symbol" w:hAnsi="Symbol" w:hint="default"/>
        <w:color w:val="0D0D0D" w:themeColor="text1" w:themeTint="F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F926A77"/>
    <w:multiLevelType w:val="hybridMultilevel"/>
    <w:tmpl w:val="4AD654AC"/>
    <w:lvl w:ilvl="0" w:tplc="0409000F">
      <w:start w:val="1"/>
      <w:numFmt w:val="decimal"/>
      <w:lvlText w:val="%1."/>
      <w:lvlJc w:val="left"/>
      <w:pPr>
        <w:ind w:left="738" w:hanging="360"/>
      </w:p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37">
    <w:nsid w:val="59C35D83"/>
    <w:multiLevelType w:val="multilevel"/>
    <w:tmpl w:val="03BA5F34"/>
    <w:lvl w:ilvl="0">
      <w:start w:val="1"/>
      <w:numFmt w:val="decimal"/>
      <w:lvlText w:val="%1."/>
      <w:lvlJc w:val="left"/>
      <w:pPr>
        <w:ind w:left="720" w:hanging="360"/>
      </w:pPr>
    </w:lvl>
    <w:lvl w:ilvl="1">
      <w:start w:val="6"/>
      <w:numFmt w:val="decimal"/>
      <w:isLgl/>
      <w:lvlText w:val="%1.%2."/>
      <w:lvlJc w:val="left"/>
      <w:pPr>
        <w:ind w:left="855" w:hanging="49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8">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C1D6EB8"/>
    <w:multiLevelType w:val="hybridMultilevel"/>
    <w:tmpl w:val="8C3A1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2170C2"/>
    <w:multiLevelType w:val="hybridMultilevel"/>
    <w:tmpl w:val="0B0AD1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nsid w:val="77F25CC1"/>
    <w:multiLevelType w:val="hybridMultilevel"/>
    <w:tmpl w:val="513248D8"/>
    <w:lvl w:ilvl="0" w:tplc="D61454EC">
      <w:start w:val="1"/>
      <w:numFmt w:val="bullet"/>
      <w:lvlText w:val=""/>
      <w:lvlJc w:val="left"/>
      <w:pPr>
        <w:ind w:left="720" w:hanging="360"/>
      </w:pPr>
      <w:rPr>
        <w:rFonts w:ascii="Symbol" w:hAnsi="Symbol" w:hint="default"/>
      </w:rPr>
    </w:lvl>
    <w:lvl w:ilvl="1" w:tplc="7B12D152">
      <w:start w:val="1"/>
      <w:numFmt w:val="bullet"/>
      <w:lvlText w:val="o"/>
      <w:lvlJc w:val="left"/>
      <w:pPr>
        <w:ind w:left="1440" w:hanging="360"/>
      </w:pPr>
      <w:rPr>
        <w:rFonts w:ascii="Courier New" w:hAnsi="Courier New" w:hint="default"/>
      </w:rPr>
    </w:lvl>
    <w:lvl w:ilvl="2" w:tplc="F10CEEB2">
      <w:start w:val="1"/>
      <w:numFmt w:val="bullet"/>
      <w:lvlText w:val=""/>
      <w:lvlJc w:val="left"/>
      <w:pPr>
        <w:ind w:left="2160" w:hanging="360"/>
      </w:pPr>
      <w:rPr>
        <w:rFonts w:ascii="Wingdings" w:hAnsi="Wingdings" w:hint="default"/>
      </w:rPr>
    </w:lvl>
    <w:lvl w:ilvl="3" w:tplc="BB3EB3DE">
      <w:start w:val="1"/>
      <w:numFmt w:val="bullet"/>
      <w:lvlText w:val=""/>
      <w:lvlJc w:val="left"/>
      <w:pPr>
        <w:ind w:left="2880" w:hanging="360"/>
      </w:pPr>
      <w:rPr>
        <w:rFonts w:ascii="Symbol" w:hAnsi="Symbol" w:hint="default"/>
      </w:rPr>
    </w:lvl>
    <w:lvl w:ilvl="4" w:tplc="EDAEDE42">
      <w:start w:val="1"/>
      <w:numFmt w:val="bullet"/>
      <w:lvlText w:val="o"/>
      <w:lvlJc w:val="left"/>
      <w:pPr>
        <w:ind w:left="3600" w:hanging="360"/>
      </w:pPr>
      <w:rPr>
        <w:rFonts w:ascii="Courier New" w:hAnsi="Courier New" w:hint="default"/>
      </w:rPr>
    </w:lvl>
    <w:lvl w:ilvl="5" w:tplc="4C081BF4">
      <w:start w:val="1"/>
      <w:numFmt w:val="bullet"/>
      <w:lvlText w:val=""/>
      <w:lvlJc w:val="left"/>
      <w:pPr>
        <w:ind w:left="4320" w:hanging="360"/>
      </w:pPr>
      <w:rPr>
        <w:rFonts w:ascii="Wingdings" w:hAnsi="Wingdings" w:hint="default"/>
      </w:rPr>
    </w:lvl>
    <w:lvl w:ilvl="6" w:tplc="D83C2816">
      <w:start w:val="1"/>
      <w:numFmt w:val="bullet"/>
      <w:lvlText w:val=""/>
      <w:lvlJc w:val="left"/>
      <w:pPr>
        <w:ind w:left="5040" w:hanging="360"/>
      </w:pPr>
      <w:rPr>
        <w:rFonts w:ascii="Symbol" w:hAnsi="Symbol" w:hint="default"/>
      </w:rPr>
    </w:lvl>
    <w:lvl w:ilvl="7" w:tplc="1D209EF0">
      <w:start w:val="1"/>
      <w:numFmt w:val="bullet"/>
      <w:lvlText w:val="o"/>
      <w:lvlJc w:val="left"/>
      <w:pPr>
        <w:ind w:left="5760" w:hanging="360"/>
      </w:pPr>
      <w:rPr>
        <w:rFonts w:ascii="Courier New" w:hAnsi="Courier New" w:hint="default"/>
      </w:rPr>
    </w:lvl>
    <w:lvl w:ilvl="8" w:tplc="C3E4843A">
      <w:start w:val="1"/>
      <w:numFmt w:val="bullet"/>
      <w:lvlText w:val=""/>
      <w:lvlJc w:val="left"/>
      <w:pPr>
        <w:ind w:left="6480" w:hanging="360"/>
      </w:pPr>
      <w:rPr>
        <w:rFonts w:ascii="Wingdings" w:hAnsi="Wingdings" w:hint="default"/>
      </w:rPr>
    </w:lvl>
  </w:abstractNum>
  <w:abstractNum w:abstractNumId="45">
    <w:nsid w:val="7D771445"/>
    <w:multiLevelType w:val="hybridMultilevel"/>
    <w:tmpl w:val="A880D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6"/>
  </w:num>
  <w:num w:numId="3">
    <w:abstractNumId w:val="43"/>
  </w:num>
  <w:num w:numId="4">
    <w:abstractNumId w:val="1"/>
  </w:num>
  <w:num w:numId="5">
    <w:abstractNumId w:val="20"/>
  </w:num>
  <w:num w:numId="6">
    <w:abstractNumId w:val="30"/>
  </w:num>
  <w:num w:numId="7">
    <w:abstractNumId w:val="22"/>
  </w:num>
  <w:num w:numId="8">
    <w:abstractNumId w:val="9"/>
  </w:num>
  <w:num w:numId="9">
    <w:abstractNumId w:val="28"/>
  </w:num>
  <w:num w:numId="10">
    <w:abstractNumId w:val="38"/>
  </w:num>
  <w:num w:numId="11">
    <w:abstractNumId w:val="39"/>
  </w:num>
  <w:num w:numId="12">
    <w:abstractNumId w:val="41"/>
  </w:num>
  <w:num w:numId="13">
    <w:abstractNumId w:val="14"/>
  </w:num>
  <w:num w:numId="14">
    <w:abstractNumId w:val="12"/>
  </w:num>
  <w:num w:numId="15">
    <w:abstractNumId w:val="18"/>
  </w:num>
  <w:num w:numId="16">
    <w:abstractNumId w:val="3"/>
  </w:num>
  <w:num w:numId="17">
    <w:abstractNumId w:val="45"/>
  </w:num>
  <w:num w:numId="18">
    <w:abstractNumId w:val="19"/>
  </w:num>
  <w:num w:numId="19">
    <w:abstractNumId w:val="23"/>
  </w:num>
  <w:num w:numId="20">
    <w:abstractNumId w:val="29"/>
  </w:num>
  <w:num w:numId="21">
    <w:abstractNumId w:val="35"/>
  </w:num>
  <w:num w:numId="22">
    <w:abstractNumId w:val="2"/>
  </w:num>
  <w:num w:numId="23">
    <w:abstractNumId w:val="11"/>
  </w:num>
  <w:num w:numId="24">
    <w:abstractNumId w:val="8"/>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4"/>
  </w:num>
  <w:num w:numId="28">
    <w:abstractNumId w:val="13"/>
  </w:num>
  <w:num w:numId="29">
    <w:abstractNumId w:val="31"/>
  </w:num>
  <w:num w:numId="30">
    <w:abstractNumId w:val="32"/>
  </w:num>
  <w:num w:numId="31">
    <w:abstractNumId w:val="15"/>
  </w:num>
  <w:num w:numId="32">
    <w:abstractNumId w:val="40"/>
  </w:num>
  <w:num w:numId="33">
    <w:abstractNumId w:val="24"/>
  </w:num>
  <w:num w:numId="34">
    <w:abstractNumId w:val="36"/>
  </w:num>
  <w:num w:numId="35">
    <w:abstractNumId w:val="10"/>
  </w:num>
  <w:num w:numId="36">
    <w:abstractNumId w:val="33"/>
  </w:num>
  <w:num w:numId="37">
    <w:abstractNumId w:val="7"/>
  </w:num>
  <w:num w:numId="38">
    <w:abstractNumId w:val="37"/>
  </w:num>
  <w:num w:numId="39">
    <w:abstractNumId w:val="5"/>
  </w:num>
  <w:num w:numId="40">
    <w:abstractNumId w:val="34"/>
  </w:num>
  <w:num w:numId="41">
    <w:abstractNumId w:val="16"/>
  </w:num>
  <w:num w:numId="42">
    <w:abstractNumId w:val="17"/>
  </w:num>
  <w:num w:numId="43">
    <w:abstractNumId w:val="27"/>
  </w:num>
  <w:num w:numId="44">
    <w:abstractNumId w:val="26"/>
  </w:num>
  <w:num w:numId="45">
    <w:abstractNumId w:val="42"/>
  </w:num>
  <w:num w:numId="4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2FE9"/>
    <w:rsid w:val="00003B98"/>
    <w:rsid w:val="00006AD1"/>
    <w:rsid w:val="00014754"/>
    <w:rsid w:val="00014A6E"/>
    <w:rsid w:val="00016C93"/>
    <w:rsid w:val="00017A37"/>
    <w:rsid w:val="000242F9"/>
    <w:rsid w:val="00024577"/>
    <w:rsid w:val="000270A3"/>
    <w:rsid w:val="000322DE"/>
    <w:rsid w:val="000349BD"/>
    <w:rsid w:val="0003707E"/>
    <w:rsid w:val="00041ADD"/>
    <w:rsid w:val="000423B6"/>
    <w:rsid w:val="00042CA5"/>
    <w:rsid w:val="000442BC"/>
    <w:rsid w:val="000527BF"/>
    <w:rsid w:val="00054218"/>
    <w:rsid w:val="000547FF"/>
    <w:rsid w:val="00057861"/>
    <w:rsid w:val="00060930"/>
    <w:rsid w:val="00060E63"/>
    <w:rsid w:val="00064A5A"/>
    <w:rsid w:val="00066A25"/>
    <w:rsid w:val="00071CD1"/>
    <w:rsid w:val="00073549"/>
    <w:rsid w:val="00074CCF"/>
    <w:rsid w:val="000767CA"/>
    <w:rsid w:val="00077FC5"/>
    <w:rsid w:val="00087960"/>
    <w:rsid w:val="00087E45"/>
    <w:rsid w:val="000921E9"/>
    <w:rsid w:val="0009772D"/>
    <w:rsid w:val="000A0F2F"/>
    <w:rsid w:val="000A6D76"/>
    <w:rsid w:val="000A726B"/>
    <w:rsid w:val="000B55BA"/>
    <w:rsid w:val="000B78F7"/>
    <w:rsid w:val="000B7953"/>
    <w:rsid w:val="000C0207"/>
    <w:rsid w:val="000D1CB6"/>
    <w:rsid w:val="000D2E3A"/>
    <w:rsid w:val="000D3466"/>
    <w:rsid w:val="000D4770"/>
    <w:rsid w:val="000D6499"/>
    <w:rsid w:val="000E0649"/>
    <w:rsid w:val="000E277C"/>
    <w:rsid w:val="000E3D11"/>
    <w:rsid w:val="000E4D2C"/>
    <w:rsid w:val="000E7983"/>
    <w:rsid w:val="000F009F"/>
    <w:rsid w:val="000F113D"/>
    <w:rsid w:val="000F3FB0"/>
    <w:rsid w:val="000F4D64"/>
    <w:rsid w:val="000F6BDF"/>
    <w:rsid w:val="00101051"/>
    <w:rsid w:val="001015D3"/>
    <w:rsid w:val="001033F3"/>
    <w:rsid w:val="00104086"/>
    <w:rsid w:val="0010606C"/>
    <w:rsid w:val="001143F6"/>
    <w:rsid w:val="001151B5"/>
    <w:rsid w:val="00116283"/>
    <w:rsid w:val="00116818"/>
    <w:rsid w:val="001217A7"/>
    <w:rsid w:val="00123469"/>
    <w:rsid w:val="00125700"/>
    <w:rsid w:val="00127820"/>
    <w:rsid w:val="001300A3"/>
    <w:rsid w:val="00143D46"/>
    <w:rsid w:val="00163D53"/>
    <w:rsid w:val="00165645"/>
    <w:rsid w:val="0017205F"/>
    <w:rsid w:val="00174F99"/>
    <w:rsid w:val="00182971"/>
    <w:rsid w:val="00184C1B"/>
    <w:rsid w:val="00185B3C"/>
    <w:rsid w:val="00195293"/>
    <w:rsid w:val="00195412"/>
    <w:rsid w:val="00196C42"/>
    <w:rsid w:val="001A42DE"/>
    <w:rsid w:val="001A4739"/>
    <w:rsid w:val="001A52F1"/>
    <w:rsid w:val="001A7D8F"/>
    <w:rsid w:val="001B04B1"/>
    <w:rsid w:val="001B3358"/>
    <w:rsid w:val="001B5DED"/>
    <w:rsid w:val="001B6717"/>
    <w:rsid w:val="001C00A9"/>
    <w:rsid w:val="001C01AE"/>
    <w:rsid w:val="001C2E3A"/>
    <w:rsid w:val="001D6034"/>
    <w:rsid w:val="001D7438"/>
    <w:rsid w:val="001E7897"/>
    <w:rsid w:val="002023C4"/>
    <w:rsid w:val="00212C1E"/>
    <w:rsid w:val="00216343"/>
    <w:rsid w:val="00221256"/>
    <w:rsid w:val="00223153"/>
    <w:rsid w:val="0023306D"/>
    <w:rsid w:val="00233342"/>
    <w:rsid w:val="00234106"/>
    <w:rsid w:val="00235C64"/>
    <w:rsid w:val="00241FE5"/>
    <w:rsid w:val="00243845"/>
    <w:rsid w:val="002510D4"/>
    <w:rsid w:val="0025474A"/>
    <w:rsid w:val="00255BEC"/>
    <w:rsid w:val="00257309"/>
    <w:rsid w:val="002635A6"/>
    <w:rsid w:val="002738C9"/>
    <w:rsid w:val="00273A23"/>
    <w:rsid w:val="00273EE5"/>
    <w:rsid w:val="002746FA"/>
    <w:rsid w:val="00274951"/>
    <w:rsid w:val="00276A83"/>
    <w:rsid w:val="00283DFA"/>
    <w:rsid w:val="00284260"/>
    <w:rsid w:val="00285684"/>
    <w:rsid w:val="00290ED3"/>
    <w:rsid w:val="00292D31"/>
    <w:rsid w:val="002945AA"/>
    <w:rsid w:val="0029548E"/>
    <w:rsid w:val="002A0FB6"/>
    <w:rsid w:val="002A3920"/>
    <w:rsid w:val="002A4269"/>
    <w:rsid w:val="002A5D19"/>
    <w:rsid w:val="002B0494"/>
    <w:rsid w:val="002B2B07"/>
    <w:rsid w:val="002C2AA2"/>
    <w:rsid w:val="002C3E91"/>
    <w:rsid w:val="002C3F65"/>
    <w:rsid w:val="002C5D57"/>
    <w:rsid w:val="002C61ED"/>
    <w:rsid w:val="002C7EC2"/>
    <w:rsid w:val="002D5907"/>
    <w:rsid w:val="002D5A93"/>
    <w:rsid w:val="002E088E"/>
    <w:rsid w:val="002E1123"/>
    <w:rsid w:val="002E5E11"/>
    <w:rsid w:val="002E5F84"/>
    <w:rsid w:val="002E7C79"/>
    <w:rsid w:val="002F4F8A"/>
    <w:rsid w:val="002F557D"/>
    <w:rsid w:val="00301957"/>
    <w:rsid w:val="00303575"/>
    <w:rsid w:val="00303EB0"/>
    <w:rsid w:val="003057F4"/>
    <w:rsid w:val="00312FD9"/>
    <w:rsid w:val="0031323E"/>
    <w:rsid w:val="00315959"/>
    <w:rsid w:val="003257E1"/>
    <w:rsid w:val="00326174"/>
    <w:rsid w:val="00331EF1"/>
    <w:rsid w:val="003321D7"/>
    <w:rsid w:val="00332218"/>
    <w:rsid w:val="00334554"/>
    <w:rsid w:val="00336580"/>
    <w:rsid w:val="003438B3"/>
    <w:rsid w:val="00343E19"/>
    <w:rsid w:val="0034444C"/>
    <w:rsid w:val="003578E9"/>
    <w:rsid w:val="00357BB0"/>
    <w:rsid w:val="003603C6"/>
    <w:rsid w:val="00362280"/>
    <w:rsid w:val="00371300"/>
    <w:rsid w:val="00381879"/>
    <w:rsid w:val="00384B2B"/>
    <w:rsid w:val="003872D9"/>
    <w:rsid w:val="00392FCC"/>
    <w:rsid w:val="003A40C3"/>
    <w:rsid w:val="003A5138"/>
    <w:rsid w:val="003A52CD"/>
    <w:rsid w:val="003B23A0"/>
    <w:rsid w:val="003B5454"/>
    <w:rsid w:val="003B616C"/>
    <w:rsid w:val="003C3543"/>
    <w:rsid w:val="003D5A89"/>
    <w:rsid w:val="003D6C2A"/>
    <w:rsid w:val="003E38B4"/>
    <w:rsid w:val="003E6509"/>
    <w:rsid w:val="003F06D1"/>
    <w:rsid w:val="003F293D"/>
    <w:rsid w:val="00401CDC"/>
    <w:rsid w:val="004052D7"/>
    <w:rsid w:val="00407922"/>
    <w:rsid w:val="004126BF"/>
    <w:rsid w:val="00420F60"/>
    <w:rsid w:val="00422F8D"/>
    <w:rsid w:val="00423A40"/>
    <w:rsid w:val="00424565"/>
    <w:rsid w:val="004252B0"/>
    <w:rsid w:val="004306C8"/>
    <w:rsid w:val="004318E0"/>
    <w:rsid w:val="004326F1"/>
    <w:rsid w:val="004344EA"/>
    <w:rsid w:val="0044166A"/>
    <w:rsid w:val="0044274A"/>
    <w:rsid w:val="004439AA"/>
    <w:rsid w:val="00451143"/>
    <w:rsid w:val="00451D59"/>
    <w:rsid w:val="00453C29"/>
    <w:rsid w:val="00454D35"/>
    <w:rsid w:val="00455F5D"/>
    <w:rsid w:val="00460555"/>
    <w:rsid w:val="004626CB"/>
    <w:rsid w:val="00475DB8"/>
    <w:rsid w:val="00477DCB"/>
    <w:rsid w:val="0048390D"/>
    <w:rsid w:val="00490842"/>
    <w:rsid w:val="00492F66"/>
    <w:rsid w:val="0049455D"/>
    <w:rsid w:val="004B0BD5"/>
    <w:rsid w:val="004B5554"/>
    <w:rsid w:val="004B75BD"/>
    <w:rsid w:val="004C1676"/>
    <w:rsid w:val="004C3EB4"/>
    <w:rsid w:val="004D091F"/>
    <w:rsid w:val="004D2800"/>
    <w:rsid w:val="004D4922"/>
    <w:rsid w:val="004D5BE4"/>
    <w:rsid w:val="004D7749"/>
    <w:rsid w:val="004E2B5D"/>
    <w:rsid w:val="004E339C"/>
    <w:rsid w:val="004E7130"/>
    <w:rsid w:val="004E7F94"/>
    <w:rsid w:val="004F5583"/>
    <w:rsid w:val="004F5A0B"/>
    <w:rsid w:val="004F5D16"/>
    <w:rsid w:val="00501B93"/>
    <w:rsid w:val="00507457"/>
    <w:rsid w:val="005109C6"/>
    <w:rsid w:val="0051300B"/>
    <w:rsid w:val="00513EBB"/>
    <w:rsid w:val="0052139E"/>
    <w:rsid w:val="00524A5C"/>
    <w:rsid w:val="00526C56"/>
    <w:rsid w:val="005308FD"/>
    <w:rsid w:val="005327C8"/>
    <w:rsid w:val="00534621"/>
    <w:rsid w:val="00535BDD"/>
    <w:rsid w:val="00545F4F"/>
    <w:rsid w:val="00554AFB"/>
    <w:rsid w:val="00555A26"/>
    <w:rsid w:val="005615CB"/>
    <w:rsid w:val="0056760F"/>
    <w:rsid w:val="00572EFB"/>
    <w:rsid w:val="00574773"/>
    <w:rsid w:val="00582EF4"/>
    <w:rsid w:val="005832E3"/>
    <w:rsid w:val="0058763C"/>
    <w:rsid w:val="00587F8A"/>
    <w:rsid w:val="00592289"/>
    <w:rsid w:val="005942C7"/>
    <w:rsid w:val="00597A99"/>
    <w:rsid w:val="005A0687"/>
    <w:rsid w:val="005A237D"/>
    <w:rsid w:val="005A4467"/>
    <w:rsid w:val="005D0182"/>
    <w:rsid w:val="005D4196"/>
    <w:rsid w:val="005D5903"/>
    <w:rsid w:val="005D6C94"/>
    <w:rsid w:val="005E6E7E"/>
    <w:rsid w:val="005F4097"/>
    <w:rsid w:val="005F5BBF"/>
    <w:rsid w:val="00604159"/>
    <w:rsid w:val="00605055"/>
    <w:rsid w:val="00607D47"/>
    <w:rsid w:val="006111B0"/>
    <w:rsid w:val="00612238"/>
    <w:rsid w:val="006133CA"/>
    <w:rsid w:val="006140B5"/>
    <w:rsid w:val="006212CB"/>
    <w:rsid w:val="006223A9"/>
    <w:rsid w:val="0062407B"/>
    <w:rsid w:val="006248C0"/>
    <w:rsid w:val="00626381"/>
    <w:rsid w:val="00630939"/>
    <w:rsid w:val="00632124"/>
    <w:rsid w:val="00633363"/>
    <w:rsid w:val="00633C11"/>
    <w:rsid w:val="00634770"/>
    <w:rsid w:val="00637623"/>
    <w:rsid w:val="00650860"/>
    <w:rsid w:val="00651D92"/>
    <w:rsid w:val="00651F3C"/>
    <w:rsid w:val="00652393"/>
    <w:rsid w:val="00653BBF"/>
    <w:rsid w:val="00654201"/>
    <w:rsid w:val="00654AF8"/>
    <w:rsid w:val="00662854"/>
    <w:rsid w:val="006635A7"/>
    <w:rsid w:val="006654D0"/>
    <w:rsid w:val="00665B67"/>
    <w:rsid w:val="00666992"/>
    <w:rsid w:val="00670B59"/>
    <w:rsid w:val="00674273"/>
    <w:rsid w:val="00683DDE"/>
    <w:rsid w:val="0068408D"/>
    <w:rsid w:val="00690D8A"/>
    <w:rsid w:val="00691EB6"/>
    <w:rsid w:val="00691EC3"/>
    <w:rsid w:val="0069549F"/>
    <w:rsid w:val="006972C6"/>
    <w:rsid w:val="006A2656"/>
    <w:rsid w:val="006A5566"/>
    <w:rsid w:val="006A5A5A"/>
    <w:rsid w:val="006B4763"/>
    <w:rsid w:val="006B5F00"/>
    <w:rsid w:val="006C06C2"/>
    <w:rsid w:val="006C6599"/>
    <w:rsid w:val="006C7D74"/>
    <w:rsid w:val="006D228D"/>
    <w:rsid w:val="006D5802"/>
    <w:rsid w:val="006D7BD0"/>
    <w:rsid w:val="006E0719"/>
    <w:rsid w:val="006E1D56"/>
    <w:rsid w:val="006E546B"/>
    <w:rsid w:val="006F0908"/>
    <w:rsid w:val="006F0C8C"/>
    <w:rsid w:val="007003EE"/>
    <w:rsid w:val="007025C3"/>
    <w:rsid w:val="0070719D"/>
    <w:rsid w:val="007120D9"/>
    <w:rsid w:val="00716334"/>
    <w:rsid w:val="00721C53"/>
    <w:rsid w:val="00721DE4"/>
    <w:rsid w:val="007276B1"/>
    <w:rsid w:val="00731E1E"/>
    <w:rsid w:val="0073581A"/>
    <w:rsid w:val="0073716A"/>
    <w:rsid w:val="00737213"/>
    <w:rsid w:val="00737F9E"/>
    <w:rsid w:val="007424E3"/>
    <w:rsid w:val="0074643C"/>
    <w:rsid w:val="00746501"/>
    <w:rsid w:val="007513D3"/>
    <w:rsid w:val="007515B0"/>
    <w:rsid w:val="00764420"/>
    <w:rsid w:val="0076535D"/>
    <w:rsid w:val="00770D65"/>
    <w:rsid w:val="007776AB"/>
    <w:rsid w:val="007813A2"/>
    <w:rsid w:val="007817B6"/>
    <w:rsid w:val="007825EA"/>
    <w:rsid w:val="00783563"/>
    <w:rsid w:val="00787F4D"/>
    <w:rsid w:val="00793D47"/>
    <w:rsid w:val="0079591E"/>
    <w:rsid w:val="00795AE1"/>
    <w:rsid w:val="007B3A20"/>
    <w:rsid w:val="007C2AB0"/>
    <w:rsid w:val="007D3ACA"/>
    <w:rsid w:val="007D57B8"/>
    <w:rsid w:val="007D73F9"/>
    <w:rsid w:val="007E2411"/>
    <w:rsid w:val="007E296A"/>
    <w:rsid w:val="007F0B70"/>
    <w:rsid w:val="007F2E4E"/>
    <w:rsid w:val="007F6B9B"/>
    <w:rsid w:val="00806378"/>
    <w:rsid w:val="008063CB"/>
    <w:rsid w:val="008111E6"/>
    <w:rsid w:val="00815641"/>
    <w:rsid w:val="00822A98"/>
    <w:rsid w:val="00823438"/>
    <w:rsid w:val="00823C99"/>
    <w:rsid w:val="00826D75"/>
    <w:rsid w:val="00833FEC"/>
    <w:rsid w:val="00836188"/>
    <w:rsid w:val="0084287F"/>
    <w:rsid w:val="00843C2C"/>
    <w:rsid w:val="00845F3F"/>
    <w:rsid w:val="00847A55"/>
    <w:rsid w:val="0085320C"/>
    <w:rsid w:val="00854759"/>
    <w:rsid w:val="008548ED"/>
    <w:rsid w:val="00865FE0"/>
    <w:rsid w:val="0087147A"/>
    <w:rsid w:val="0087206B"/>
    <w:rsid w:val="00872F14"/>
    <w:rsid w:val="00875701"/>
    <w:rsid w:val="00877C43"/>
    <w:rsid w:val="0088386A"/>
    <w:rsid w:val="00883C43"/>
    <w:rsid w:val="00883C54"/>
    <w:rsid w:val="0088764F"/>
    <w:rsid w:val="00891068"/>
    <w:rsid w:val="008A07FA"/>
    <w:rsid w:val="008A41B2"/>
    <w:rsid w:val="008B2BEF"/>
    <w:rsid w:val="008B3DA6"/>
    <w:rsid w:val="008C0EDE"/>
    <w:rsid w:val="008D5BB1"/>
    <w:rsid w:val="008D5C1C"/>
    <w:rsid w:val="008D73EB"/>
    <w:rsid w:val="008E3D6B"/>
    <w:rsid w:val="008E6318"/>
    <w:rsid w:val="008E6B3B"/>
    <w:rsid w:val="008E75E7"/>
    <w:rsid w:val="008F2AE5"/>
    <w:rsid w:val="008F2F74"/>
    <w:rsid w:val="008F5AE4"/>
    <w:rsid w:val="008F7132"/>
    <w:rsid w:val="00905AB0"/>
    <w:rsid w:val="00907475"/>
    <w:rsid w:val="009106AE"/>
    <w:rsid w:val="00913649"/>
    <w:rsid w:val="00914543"/>
    <w:rsid w:val="00924CF4"/>
    <w:rsid w:val="00925842"/>
    <w:rsid w:val="00930D96"/>
    <w:rsid w:val="00932F38"/>
    <w:rsid w:val="00934572"/>
    <w:rsid w:val="00941979"/>
    <w:rsid w:val="0094448E"/>
    <w:rsid w:val="00945B5F"/>
    <w:rsid w:val="0095319A"/>
    <w:rsid w:val="00953A5D"/>
    <w:rsid w:val="00956BE3"/>
    <w:rsid w:val="00957132"/>
    <w:rsid w:val="00960FFD"/>
    <w:rsid w:val="009616C3"/>
    <w:rsid w:val="00962F05"/>
    <w:rsid w:val="00972A54"/>
    <w:rsid w:val="00990DB0"/>
    <w:rsid w:val="00993913"/>
    <w:rsid w:val="0099418E"/>
    <w:rsid w:val="00996117"/>
    <w:rsid w:val="009A3BAB"/>
    <w:rsid w:val="009A6666"/>
    <w:rsid w:val="009A6F7F"/>
    <w:rsid w:val="009B2315"/>
    <w:rsid w:val="009C1B6F"/>
    <w:rsid w:val="009C386F"/>
    <w:rsid w:val="009D7C19"/>
    <w:rsid w:val="009E223E"/>
    <w:rsid w:val="009E55F3"/>
    <w:rsid w:val="009E5736"/>
    <w:rsid w:val="009F15CF"/>
    <w:rsid w:val="009F3335"/>
    <w:rsid w:val="009F3968"/>
    <w:rsid w:val="009F3F47"/>
    <w:rsid w:val="009F58F9"/>
    <w:rsid w:val="009F6FAD"/>
    <w:rsid w:val="00A15773"/>
    <w:rsid w:val="00A168EB"/>
    <w:rsid w:val="00A16C1A"/>
    <w:rsid w:val="00A21479"/>
    <w:rsid w:val="00A2270A"/>
    <w:rsid w:val="00A2463E"/>
    <w:rsid w:val="00A24D2B"/>
    <w:rsid w:val="00A24D52"/>
    <w:rsid w:val="00A30598"/>
    <w:rsid w:val="00A33C73"/>
    <w:rsid w:val="00A369ED"/>
    <w:rsid w:val="00A4173D"/>
    <w:rsid w:val="00A41A0C"/>
    <w:rsid w:val="00A43973"/>
    <w:rsid w:val="00A4598C"/>
    <w:rsid w:val="00A56563"/>
    <w:rsid w:val="00A5668B"/>
    <w:rsid w:val="00A6102C"/>
    <w:rsid w:val="00A63BD8"/>
    <w:rsid w:val="00A670E3"/>
    <w:rsid w:val="00A6718E"/>
    <w:rsid w:val="00A7143D"/>
    <w:rsid w:val="00A73B23"/>
    <w:rsid w:val="00A7467E"/>
    <w:rsid w:val="00A74AB5"/>
    <w:rsid w:val="00A7519A"/>
    <w:rsid w:val="00A7785F"/>
    <w:rsid w:val="00A811D5"/>
    <w:rsid w:val="00A83608"/>
    <w:rsid w:val="00A8453C"/>
    <w:rsid w:val="00A9122D"/>
    <w:rsid w:val="00A946A0"/>
    <w:rsid w:val="00A95371"/>
    <w:rsid w:val="00AA32D4"/>
    <w:rsid w:val="00AA6260"/>
    <w:rsid w:val="00AA76F0"/>
    <w:rsid w:val="00AA7BAF"/>
    <w:rsid w:val="00AB022F"/>
    <w:rsid w:val="00AB4186"/>
    <w:rsid w:val="00AC1098"/>
    <w:rsid w:val="00AC149B"/>
    <w:rsid w:val="00AC1D35"/>
    <w:rsid w:val="00AC4B61"/>
    <w:rsid w:val="00AC5B3A"/>
    <w:rsid w:val="00AC5C9D"/>
    <w:rsid w:val="00AD2523"/>
    <w:rsid w:val="00AD43E1"/>
    <w:rsid w:val="00AE1A34"/>
    <w:rsid w:val="00AE293B"/>
    <w:rsid w:val="00AE3BF2"/>
    <w:rsid w:val="00AE3CF2"/>
    <w:rsid w:val="00AE5088"/>
    <w:rsid w:val="00AF3AEF"/>
    <w:rsid w:val="00AF77F2"/>
    <w:rsid w:val="00B0593E"/>
    <w:rsid w:val="00B07C4B"/>
    <w:rsid w:val="00B14FBC"/>
    <w:rsid w:val="00B161FB"/>
    <w:rsid w:val="00B20F35"/>
    <w:rsid w:val="00B255AD"/>
    <w:rsid w:val="00B270C6"/>
    <w:rsid w:val="00B279D8"/>
    <w:rsid w:val="00B31C23"/>
    <w:rsid w:val="00B31E89"/>
    <w:rsid w:val="00B33355"/>
    <w:rsid w:val="00B33D1B"/>
    <w:rsid w:val="00B41715"/>
    <w:rsid w:val="00B426A7"/>
    <w:rsid w:val="00B4393A"/>
    <w:rsid w:val="00B50A37"/>
    <w:rsid w:val="00B5624E"/>
    <w:rsid w:val="00B60CBB"/>
    <w:rsid w:val="00B61153"/>
    <w:rsid w:val="00B63BCF"/>
    <w:rsid w:val="00B677A2"/>
    <w:rsid w:val="00B703B4"/>
    <w:rsid w:val="00B70D15"/>
    <w:rsid w:val="00B74386"/>
    <w:rsid w:val="00B76221"/>
    <w:rsid w:val="00B87622"/>
    <w:rsid w:val="00B90749"/>
    <w:rsid w:val="00B9487D"/>
    <w:rsid w:val="00B97A60"/>
    <w:rsid w:val="00BA327E"/>
    <w:rsid w:val="00BA3701"/>
    <w:rsid w:val="00BA5E45"/>
    <w:rsid w:val="00BA77C3"/>
    <w:rsid w:val="00BB0497"/>
    <w:rsid w:val="00BB1A46"/>
    <w:rsid w:val="00BB1C60"/>
    <w:rsid w:val="00BB3DB0"/>
    <w:rsid w:val="00BB5D86"/>
    <w:rsid w:val="00BB6001"/>
    <w:rsid w:val="00BB709C"/>
    <w:rsid w:val="00BC53B7"/>
    <w:rsid w:val="00BC77D3"/>
    <w:rsid w:val="00BD3819"/>
    <w:rsid w:val="00BD64C8"/>
    <w:rsid w:val="00BD658A"/>
    <w:rsid w:val="00BE3CFF"/>
    <w:rsid w:val="00BE68C9"/>
    <w:rsid w:val="00BE7E18"/>
    <w:rsid w:val="00BF3702"/>
    <w:rsid w:val="00BF7095"/>
    <w:rsid w:val="00BF7D4E"/>
    <w:rsid w:val="00C00C96"/>
    <w:rsid w:val="00C026D0"/>
    <w:rsid w:val="00C02F6A"/>
    <w:rsid w:val="00C03A3D"/>
    <w:rsid w:val="00C03C43"/>
    <w:rsid w:val="00C076EC"/>
    <w:rsid w:val="00C145F3"/>
    <w:rsid w:val="00C14F65"/>
    <w:rsid w:val="00C22F4A"/>
    <w:rsid w:val="00C242F9"/>
    <w:rsid w:val="00C250E5"/>
    <w:rsid w:val="00C26C62"/>
    <w:rsid w:val="00C27286"/>
    <w:rsid w:val="00C32A04"/>
    <w:rsid w:val="00C4637F"/>
    <w:rsid w:val="00C514CB"/>
    <w:rsid w:val="00C5310A"/>
    <w:rsid w:val="00C55A85"/>
    <w:rsid w:val="00C56C73"/>
    <w:rsid w:val="00C63CA4"/>
    <w:rsid w:val="00C65E89"/>
    <w:rsid w:val="00C72265"/>
    <w:rsid w:val="00C83A0B"/>
    <w:rsid w:val="00C87995"/>
    <w:rsid w:val="00C95123"/>
    <w:rsid w:val="00C9563F"/>
    <w:rsid w:val="00C96FBC"/>
    <w:rsid w:val="00C97159"/>
    <w:rsid w:val="00C9761D"/>
    <w:rsid w:val="00CA1731"/>
    <w:rsid w:val="00CA3AF3"/>
    <w:rsid w:val="00CA521D"/>
    <w:rsid w:val="00CB06D1"/>
    <w:rsid w:val="00CB3682"/>
    <w:rsid w:val="00CB375F"/>
    <w:rsid w:val="00CC1214"/>
    <w:rsid w:val="00CC388E"/>
    <w:rsid w:val="00CC392D"/>
    <w:rsid w:val="00CD078E"/>
    <w:rsid w:val="00CD1817"/>
    <w:rsid w:val="00CD2144"/>
    <w:rsid w:val="00CD39B6"/>
    <w:rsid w:val="00CD78AE"/>
    <w:rsid w:val="00CE309D"/>
    <w:rsid w:val="00CE36B6"/>
    <w:rsid w:val="00CE6252"/>
    <w:rsid w:val="00CE6A9F"/>
    <w:rsid w:val="00CF426A"/>
    <w:rsid w:val="00CF4816"/>
    <w:rsid w:val="00CF54CA"/>
    <w:rsid w:val="00CF6EF0"/>
    <w:rsid w:val="00CF7DE1"/>
    <w:rsid w:val="00D00147"/>
    <w:rsid w:val="00D0060E"/>
    <w:rsid w:val="00D15617"/>
    <w:rsid w:val="00D247A2"/>
    <w:rsid w:val="00D30970"/>
    <w:rsid w:val="00D3308A"/>
    <w:rsid w:val="00D35B14"/>
    <w:rsid w:val="00D36DD8"/>
    <w:rsid w:val="00D40DD1"/>
    <w:rsid w:val="00D42EA1"/>
    <w:rsid w:val="00D47EF7"/>
    <w:rsid w:val="00D501D7"/>
    <w:rsid w:val="00D5140A"/>
    <w:rsid w:val="00D548EB"/>
    <w:rsid w:val="00D63028"/>
    <w:rsid w:val="00D75651"/>
    <w:rsid w:val="00D831E2"/>
    <w:rsid w:val="00D84335"/>
    <w:rsid w:val="00D87AFE"/>
    <w:rsid w:val="00D91090"/>
    <w:rsid w:val="00D977D7"/>
    <w:rsid w:val="00D97D2E"/>
    <w:rsid w:val="00DA057D"/>
    <w:rsid w:val="00DA0831"/>
    <w:rsid w:val="00DA259B"/>
    <w:rsid w:val="00DA5205"/>
    <w:rsid w:val="00DC1D7C"/>
    <w:rsid w:val="00DC352F"/>
    <w:rsid w:val="00DC4220"/>
    <w:rsid w:val="00DC7234"/>
    <w:rsid w:val="00DD24E4"/>
    <w:rsid w:val="00DE1E79"/>
    <w:rsid w:val="00DE1FED"/>
    <w:rsid w:val="00DE36F8"/>
    <w:rsid w:val="00DE5E38"/>
    <w:rsid w:val="00DF0F11"/>
    <w:rsid w:val="00DF1934"/>
    <w:rsid w:val="00DF1DEC"/>
    <w:rsid w:val="00DF7D98"/>
    <w:rsid w:val="00E037F0"/>
    <w:rsid w:val="00E047F4"/>
    <w:rsid w:val="00E0699D"/>
    <w:rsid w:val="00E107DD"/>
    <w:rsid w:val="00E12C7D"/>
    <w:rsid w:val="00E1709D"/>
    <w:rsid w:val="00E21088"/>
    <w:rsid w:val="00E25730"/>
    <w:rsid w:val="00E309B6"/>
    <w:rsid w:val="00E376E8"/>
    <w:rsid w:val="00E37895"/>
    <w:rsid w:val="00E501F4"/>
    <w:rsid w:val="00E50A7C"/>
    <w:rsid w:val="00E558FB"/>
    <w:rsid w:val="00E57D37"/>
    <w:rsid w:val="00E602B0"/>
    <w:rsid w:val="00E617DD"/>
    <w:rsid w:val="00E62897"/>
    <w:rsid w:val="00E63534"/>
    <w:rsid w:val="00E64FFC"/>
    <w:rsid w:val="00E6525F"/>
    <w:rsid w:val="00E66F50"/>
    <w:rsid w:val="00E67316"/>
    <w:rsid w:val="00E70DB1"/>
    <w:rsid w:val="00E7743A"/>
    <w:rsid w:val="00E85748"/>
    <w:rsid w:val="00E870E2"/>
    <w:rsid w:val="00E92C15"/>
    <w:rsid w:val="00E9305B"/>
    <w:rsid w:val="00E94E0C"/>
    <w:rsid w:val="00EA3B13"/>
    <w:rsid w:val="00EA405C"/>
    <w:rsid w:val="00EC4BA0"/>
    <w:rsid w:val="00EC5EC9"/>
    <w:rsid w:val="00EE1D2F"/>
    <w:rsid w:val="00EE2454"/>
    <w:rsid w:val="00EE30CB"/>
    <w:rsid w:val="00EE6449"/>
    <w:rsid w:val="00EF1085"/>
    <w:rsid w:val="00EF2FE5"/>
    <w:rsid w:val="00EF76C3"/>
    <w:rsid w:val="00F02339"/>
    <w:rsid w:val="00F025DB"/>
    <w:rsid w:val="00F02896"/>
    <w:rsid w:val="00F0636C"/>
    <w:rsid w:val="00F0639B"/>
    <w:rsid w:val="00F102C9"/>
    <w:rsid w:val="00F2290F"/>
    <w:rsid w:val="00F27F2F"/>
    <w:rsid w:val="00F3436F"/>
    <w:rsid w:val="00F41CA4"/>
    <w:rsid w:val="00F44BD5"/>
    <w:rsid w:val="00F45106"/>
    <w:rsid w:val="00F4650B"/>
    <w:rsid w:val="00F47F57"/>
    <w:rsid w:val="00F53954"/>
    <w:rsid w:val="00F53AC0"/>
    <w:rsid w:val="00F711C1"/>
    <w:rsid w:val="00F73B0A"/>
    <w:rsid w:val="00F81E9C"/>
    <w:rsid w:val="00F90881"/>
    <w:rsid w:val="00F90BF2"/>
    <w:rsid w:val="00F91DD3"/>
    <w:rsid w:val="00F94C80"/>
    <w:rsid w:val="00F96E64"/>
    <w:rsid w:val="00FC04DC"/>
    <w:rsid w:val="00FC5716"/>
    <w:rsid w:val="00FD65C1"/>
    <w:rsid w:val="00FD68DB"/>
    <w:rsid w:val="00FE0423"/>
    <w:rsid w:val="00FE1A94"/>
    <w:rsid w:val="00FE21F3"/>
    <w:rsid w:val="00FE59A2"/>
    <w:rsid w:val="00FE6E74"/>
    <w:rsid w:val="00FF3300"/>
    <w:rsid w:val="00FF5A63"/>
    <w:rsid w:val="00FF5B42"/>
    <w:rsid w:val="00FF7801"/>
    <w:rsid w:val="5001463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B9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paragraph" w:customStyle="1" w:styleId="mimgebixml">
    <w:name w:val="mimgebi_xml"/>
    <w:basedOn w:val="a"/>
    <w:rsid w:val="00060930"/>
    <w:pPr>
      <w:spacing w:after="0" w:line="240" w:lineRule="auto"/>
      <w:jc w:val="center"/>
      <w:outlineLvl w:val="0"/>
    </w:pPr>
    <w:rPr>
      <w:rFonts w:ascii="Sylfaen" w:hAnsi="Sylfaen" w:cs="Courier New"/>
      <w:b/>
      <w:sz w:val="28"/>
      <w:szCs w:val="20"/>
      <w:lang w:val="en-US" w:eastAsia="ru-RU"/>
    </w:rPr>
  </w:style>
  <w:style w:type="character" w:styleId="af5">
    <w:name w:val="footnote reference"/>
    <w:basedOn w:val="a0"/>
    <w:uiPriority w:val="99"/>
    <w:semiHidden/>
    <w:unhideWhenUsed/>
    <w:rsid w:val="009E55F3"/>
    <w:rPr>
      <w:vertAlign w:val="superscript"/>
    </w:rPr>
  </w:style>
  <w:style w:type="paragraph" w:styleId="af6">
    <w:name w:val="Normal (Web)"/>
    <w:basedOn w:val="a"/>
    <w:uiPriority w:val="99"/>
    <w:unhideWhenUsed/>
    <w:rsid w:val="00690D8A"/>
    <w:pPr>
      <w:spacing w:before="100" w:beforeAutospacing="1" w:after="100" w:afterAutospacing="1" w:line="240" w:lineRule="auto"/>
    </w:pPr>
    <w:rPr>
      <w:rFonts w:ascii="Times New Roman" w:hAnsi="Times New Roman"/>
      <w:sz w:val="24"/>
      <w:szCs w:val="24"/>
      <w:lang w:val="ru-RU" w:eastAsia="ru-RU"/>
    </w:rPr>
  </w:style>
  <w:style w:type="paragraph" w:styleId="af7">
    <w:name w:val="Body Text"/>
    <w:basedOn w:val="a"/>
    <w:link w:val="af8"/>
    <w:uiPriority w:val="1"/>
    <w:qFormat/>
    <w:rsid w:val="00E1709D"/>
    <w:pPr>
      <w:widowControl w:val="0"/>
      <w:spacing w:after="0" w:line="240" w:lineRule="auto"/>
      <w:ind w:left="940"/>
    </w:pPr>
    <w:rPr>
      <w:rFonts w:ascii="Sylfaen" w:eastAsia="Sylfaen" w:hAnsi="Sylfaen" w:cstheme="minorBidi"/>
      <w:sz w:val="20"/>
      <w:szCs w:val="20"/>
      <w:lang w:val="en-US"/>
    </w:rPr>
  </w:style>
  <w:style w:type="character" w:customStyle="1" w:styleId="af8">
    <w:name w:val="Основной текст Знак"/>
    <w:basedOn w:val="a0"/>
    <w:link w:val="af7"/>
    <w:uiPriority w:val="1"/>
    <w:rsid w:val="00E1709D"/>
    <w:rPr>
      <w:rFonts w:ascii="Sylfaen" w:eastAsia="Sylfaen" w:hAnsi="Sylfaen"/>
      <w:sz w:val="20"/>
      <w:szCs w:val="20"/>
    </w:rPr>
  </w:style>
  <w:style w:type="character" w:customStyle="1" w:styleId="a4">
    <w:name w:val="Абзац списка Знак"/>
    <w:link w:val="a3"/>
    <w:uiPriority w:val="34"/>
    <w:locked/>
    <w:rsid w:val="00477DCB"/>
    <w:rPr>
      <w:rFonts w:ascii="Calibri" w:eastAsia="Times New Roman"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paragraph" w:customStyle="1" w:styleId="mimgebixml">
    <w:name w:val="mimgebi_xml"/>
    <w:basedOn w:val="a"/>
    <w:rsid w:val="00060930"/>
    <w:pPr>
      <w:spacing w:after="0" w:line="240" w:lineRule="auto"/>
      <w:jc w:val="center"/>
      <w:outlineLvl w:val="0"/>
    </w:pPr>
    <w:rPr>
      <w:rFonts w:ascii="Sylfaen" w:hAnsi="Sylfaen" w:cs="Courier New"/>
      <w:b/>
      <w:sz w:val="28"/>
      <w:szCs w:val="20"/>
      <w:lang w:val="en-US" w:eastAsia="ru-RU"/>
    </w:rPr>
  </w:style>
  <w:style w:type="character" w:styleId="af5">
    <w:name w:val="footnote reference"/>
    <w:basedOn w:val="a0"/>
    <w:uiPriority w:val="99"/>
    <w:semiHidden/>
    <w:unhideWhenUsed/>
    <w:rsid w:val="009E55F3"/>
    <w:rPr>
      <w:vertAlign w:val="superscript"/>
    </w:rPr>
  </w:style>
  <w:style w:type="paragraph" w:styleId="af6">
    <w:name w:val="Normal (Web)"/>
    <w:basedOn w:val="a"/>
    <w:uiPriority w:val="99"/>
    <w:unhideWhenUsed/>
    <w:rsid w:val="00690D8A"/>
    <w:pPr>
      <w:spacing w:before="100" w:beforeAutospacing="1" w:after="100" w:afterAutospacing="1" w:line="240" w:lineRule="auto"/>
    </w:pPr>
    <w:rPr>
      <w:rFonts w:ascii="Times New Roman" w:hAnsi="Times New Roman"/>
      <w:sz w:val="24"/>
      <w:szCs w:val="24"/>
      <w:lang w:val="ru-RU" w:eastAsia="ru-RU"/>
    </w:rPr>
  </w:style>
  <w:style w:type="paragraph" w:styleId="af7">
    <w:name w:val="Body Text"/>
    <w:basedOn w:val="a"/>
    <w:link w:val="af8"/>
    <w:uiPriority w:val="1"/>
    <w:qFormat/>
    <w:rsid w:val="00E1709D"/>
    <w:pPr>
      <w:widowControl w:val="0"/>
      <w:spacing w:after="0" w:line="240" w:lineRule="auto"/>
      <w:ind w:left="940"/>
    </w:pPr>
    <w:rPr>
      <w:rFonts w:ascii="Sylfaen" w:eastAsia="Sylfaen" w:hAnsi="Sylfaen" w:cstheme="minorBidi"/>
      <w:sz w:val="20"/>
      <w:szCs w:val="20"/>
      <w:lang w:val="en-US"/>
    </w:rPr>
  </w:style>
  <w:style w:type="character" w:customStyle="1" w:styleId="af8">
    <w:name w:val="Основной текст Знак"/>
    <w:basedOn w:val="a0"/>
    <w:link w:val="af7"/>
    <w:uiPriority w:val="1"/>
    <w:rsid w:val="00E1709D"/>
    <w:rPr>
      <w:rFonts w:ascii="Sylfaen" w:eastAsia="Sylfaen" w:hAnsi="Sylfaen"/>
      <w:sz w:val="20"/>
      <w:szCs w:val="20"/>
    </w:rPr>
  </w:style>
  <w:style w:type="character" w:customStyle="1" w:styleId="a4">
    <w:name w:val="Абзац списка Знак"/>
    <w:link w:val="a3"/>
    <w:uiPriority w:val="34"/>
    <w:locked/>
    <w:rsid w:val="00477DCB"/>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533084">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7296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matsne.gov.g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5048000E9EA34D8E80B31825F8F002" ma:contentTypeVersion="0" ma:contentTypeDescription="Create a new document." ma:contentTypeScope="" ma:versionID="6eb4d53435381281deb7bfad52f5a6d4">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772D0-F70B-4AEF-A0B7-2686AD6A472C}">
  <ds:schemaRefs>
    <ds:schemaRef ds:uri="http://schemas.microsoft.com/sharepoint/v3/contenttype/forms"/>
  </ds:schemaRefs>
</ds:datastoreItem>
</file>

<file path=customXml/itemProps2.xml><?xml version="1.0" encoding="utf-8"?>
<ds:datastoreItem xmlns:ds="http://schemas.openxmlformats.org/officeDocument/2006/customXml" ds:itemID="{9F4FC14E-0EF0-41C5-8162-7549451BBC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909CE0-0E07-4BF9-B9E6-A07CD852D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60DF5D4-E59E-4795-8DAC-CEBC6BAEF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14</Pages>
  <Words>2329</Words>
  <Characters>13278</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15576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Natia</cp:lastModifiedBy>
  <cp:revision>50</cp:revision>
  <cp:lastPrinted>2016-02-10T14:27:00Z</cp:lastPrinted>
  <dcterms:created xsi:type="dcterms:W3CDTF">2018-03-01T14:41:00Z</dcterms:created>
  <dcterms:modified xsi:type="dcterms:W3CDTF">2020-08-11T07:09:00Z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0x010100735048000E9EA34D8E80B31825F8F002</vt:lpwstr>
  </property>
</Properties>
</file>